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A2" w:rsidRDefault="001109A2" w:rsidP="001109A2">
      <w:pPr>
        <w:spacing w:line="360" w:lineRule="auto"/>
        <w:jc w:val="center"/>
        <w:rPr>
          <w:b/>
          <w:caps/>
          <w:snapToGrid w:val="0"/>
          <w:sz w:val="20"/>
          <w:szCs w:val="20"/>
        </w:rPr>
      </w:pPr>
      <w:r w:rsidRPr="00A06429">
        <w:rPr>
          <w:b/>
          <w:caps/>
          <w:snapToGrid w:val="0"/>
          <w:sz w:val="20"/>
          <w:szCs w:val="20"/>
        </w:rPr>
        <w:t>ЛАБОРАТОРНАЯ РАБОТА 2</w:t>
      </w:r>
    </w:p>
    <w:p w:rsidR="001109A2" w:rsidRPr="00A06429" w:rsidRDefault="001109A2" w:rsidP="001109A2">
      <w:pPr>
        <w:spacing w:line="360" w:lineRule="auto"/>
        <w:jc w:val="center"/>
        <w:rPr>
          <w:caps/>
          <w:snapToGrid w:val="0"/>
          <w:sz w:val="20"/>
          <w:szCs w:val="20"/>
        </w:rPr>
      </w:pPr>
    </w:p>
    <w:p w:rsidR="001109A2" w:rsidRPr="00A06429" w:rsidRDefault="001109A2" w:rsidP="001109A2">
      <w:pPr>
        <w:spacing w:line="360" w:lineRule="auto"/>
        <w:ind w:left="924" w:hanging="216"/>
        <w:rPr>
          <w:b/>
          <w:caps/>
          <w:snapToGrid w:val="0"/>
          <w:sz w:val="20"/>
          <w:szCs w:val="20"/>
        </w:rPr>
      </w:pPr>
      <w:r>
        <w:rPr>
          <w:b/>
          <w:caps/>
          <w:snapToGrid w:val="0"/>
          <w:sz w:val="20"/>
          <w:szCs w:val="20"/>
        </w:rPr>
        <w:t xml:space="preserve">           </w:t>
      </w:r>
      <w:r w:rsidRPr="00A06429">
        <w:rPr>
          <w:b/>
          <w:caps/>
          <w:snapToGrid w:val="0"/>
          <w:sz w:val="20"/>
          <w:szCs w:val="20"/>
        </w:rPr>
        <w:t>ИССЛЕДОВАНИЕ КОНДЕНСАТОРОВ</w:t>
      </w:r>
      <w:r>
        <w:rPr>
          <w:b/>
          <w:caps/>
          <w:snapToGrid w:val="0"/>
          <w:sz w:val="20"/>
          <w:szCs w:val="20"/>
        </w:rPr>
        <w:t xml:space="preserve">   </w:t>
      </w:r>
    </w:p>
    <w:p w:rsidR="001109A2" w:rsidRPr="00A06429" w:rsidRDefault="001109A2" w:rsidP="001109A2">
      <w:pPr>
        <w:spacing w:line="360" w:lineRule="auto"/>
        <w:ind w:firstLine="708"/>
        <w:rPr>
          <w:b/>
          <w:caps/>
          <w:snapToGrid w:val="0"/>
          <w:sz w:val="20"/>
          <w:szCs w:val="20"/>
        </w:rPr>
      </w:pPr>
      <w:r w:rsidRPr="00A06429">
        <w:rPr>
          <w:b/>
          <w:caps/>
          <w:snapToGrid w:val="0"/>
          <w:sz w:val="20"/>
          <w:szCs w:val="20"/>
        </w:rPr>
        <w:t xml:space="preserve">                               1 ЦЕЛЬ РАБОТЫ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0"/>
        </w:rPr>
      </w:pPr>
      <w:r w:rsidRPr="00A06429">
        <w:rPr>
          <w:snapToGrid w:val="0"/>
          <w:sz w:val="20"/>
          <w:szCs w:val="20"/>
        </w:rPr>
        <w:t>1.1</w:t>
      </w:r>
      <w:proofErr w:type="gramStart"/>
      <w:r w:rsidRPr="00A06429">
        <w:rPr>
          <w:snapToGrid w:val="0"/>
          <w:sz w:val="20"/>
          <w:szCs w:val="20"/>
        </w:rPr>
        <w:t xml:space="preserve"> И</w:t>
      </w:r>
      <w:proofErr w:type="gramEnd"/>
      <w:r w:rsidRPr="00A06429">
        <w:rPr>
          <w:snapToGrid w:val="0"/>
          <w:sz w:val="20"/>
          <w:szCs w:val="20"/>
        </w:rPr>
        <w:t xml:space="preserve">змерить </w:t>
      </w:r>
      <w:r>
        <w:rPr>
          <w:snapToGrid w:val="0"/>
          <w:sz w:val="20"/>
          <w:szCs w:val="20"/>
        </w:rPr>
        <w:t xml:space="preserve">электрическую </w:t>
      </w:r>
      <w:r w:rsidRPr="00A06429">
        <w:rPr>
          <w:snapToGrid w:val="0"/>
          <w:sz w:val="20"/>
          <w:szCs w:val="20"/>
        </w:rPr>
        <w:t xml:space="preserve">емкость </w:t>
      </w:r>
      <w:r>
        <w:rPr>
          <w:snapToGrid w:val="0"/>
          <w:sz w:val="20"/>
          <w:szCs w:val="20"/>
        </w:rPr>
        <w:t xml:space="preserve">С </w:t>
      </w:r>
      <w:r w:rsidRPr="00A06429">
        <w:rPr>
          <w:snapToGrid w:val="0"/>
          <w:sz w:val="20"/>
          <w:szCs w:val="20"/>
        </w:rPr>
        <w:t xml:space="preserve">и </w:t>
      </w:r>
      <w:r>
        <w:rPr>
          <w:snapToGrid w:val="0"/>
          <w:sz w:val="20"/>
          <w:szCs w:val="20"/>
        </w:rPr>
        <w:t xml:space="preserve">тангенс угла </w:t>
      </w:r>
      <w:proofErr w:type="spellStart"/>
      <w:r>
        <w:rPr>
          <w:snapToGrid w:val="0"/>
          <w:sz w:val="20"/>
          <w:szCs w:val="20"/>
        </w:rPr>
        <w:t>диэлек-трических</w:t>
      </w:r>
      <w:proofErr w:type="spellEnd"/>
      <w:r>
        <w:rPr>
          <w:snapToGrid w:val="0"/>
          <w:sz w:val="20"/>
          <w:szCs w:val="20"/>
        </w:rPr>
        <w:t xml:space="preserve"> потерь  </w:t>
      </w:r>
      <w:proofErr w:type="spellStart"/>
      <w:r w:rsidRPr="00A06429">
        <w:rPr>
          <w:snapToGrid w:val="0"/>
          <w:sz w:val="20"/>
          <w:szCs w:val="20"/>
        </w:rPr>
        <w:t>tg</w:t>
      </w:r>
      <w:proofErr w:type="spellEnd"/>
      <w:r w:rsidRPr="00A06429">
        <w:rPr>
          <w:snapToGrid w:val="0"/>
          <w:sz w:val="20"/>
          <w:szCs w:val="20"/>
        </w:rPr>
        <w:t xml:space="preserve"> δ</w:t>
      </w:r>
      <w:r>
        <w:rPr>
          <w:snapToGrid w:val="0"/>
          <w:sz w:val="20"/>
          <w:szCs w:val="20"/>
        </w:rPr>
        <w:t xml:space="preserve"> </w:t>
      </w:r>
      <w:r w:rsidRPr="00A06429">
        <w:rPr>
          <w:snapToGrid w:val="0"/>
          <w:sz w:val="20"/>
          <w:szCs w:val="20"/>
        </w:rPr>
        <w:t xml:space="preserve"> конденсаторов из разных диэлектриков.</w:t>
      </w:r>
    </w:p>
    <w:p w:rsidR="001109A2" w:rsidRPr="00A06429" w:rsidRDefault="001109A2" w:rsidP="001109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0"/>
          <w:szCs w:val="20"/>
        </w:rPr>
      </w:pPr>
      <w:r w:rsidRPr="00A06429">
        <w:rPr>
          <w:snapToGrid w:val="0"/>
          <w:sz w:val="20"/>
          <w:szCs w:val="20"/>
        </w:rPr>
        <w:t>1.2</w:t>
      </w:r>
      <w:proofErr w:type="gramStart"/>
      <w:r w:rsidRPr="00A06429">
        <w:rPr>
          <w:snapToGrid w:val="0"/>
          <w:sz w:val="20"/>
          <w:szCs w:val="20"/>
        </w:rPr>
        <w:t xml:space="preserve">  П</w:t>
      </w:r>
      <w:proofErr w:type="gramEnd"/>
      <w:r w:rsidRPr="00A06429">
        <w:rPr>
          <w:snapToGrid w:val="0"/>
          <w:sz w:val="20"/>
          <w:szCs w:val="20"/>
        </w:rPr>
        <w:t xml:space="preserve">о результатам измерений С и </w:t>
      </w:r>
      <w:proofErr w:type="spellStart"/>
      <w:r w:rsidRPr="00A06429">
        <w:rPr>
          <w:snapToGrid w:val="0"/>
          <w:sz w:val="20"/>
          <w:szCs w:val="20"/>
        </w:rPr>
        <w:t>tg</w:t>
      </w:r>
      <w:proofErr w:type="spellEnd"/>
      <w:r w:rsidRPr="00A06429">
        <w:rPr>
          <w:snapToGrid w:val="0"/>
          <w:sz w:val="20"/>
          <w:szCs w:val="20"/>
        </w:rPr>
        <w:t xml:space="preserve"> δ, в зависимости от вида д</w:t>
      </w:r>
      <w:r>
        <w:rPr>
          <w:snapToGrid w:val="0"/>
          <w:sz w:val="20"/>
          <w:szCs w:val="20"/>
        </w:rPr>
        <w:t xml:space="preserve">иэлектрика и исходных данных, определить диэлектрическую </w:t>
      </w:r>
      <w:proofErr w:type="spellStart"/>
      <w:r w:rsidRPr="00A06429">
        <w:rPr>
          <w:snapToGrid w:val="0"/>
          <w:sz w:val="20"/>
          <w:szCs w:val="20"/>
        </w:rPr>
        <w:t>прони</w:t>
      </w:r>
      <w:r>
        <w:rPr>
          <w:snapToGrid w:val="0"/>
          <w:sz w:val="20"/>
          <w:szCs w:val="20"/>
        </w:rPr>
        <w:t>-</w:t>
      </w:r>
      <w:r w:rsidRPr="00A06429">
        <w:rPr>
          <w:snapToGrid w:val="0"/>
          <w:sz w:val="20"/>
          <w:szCs w:val="20"/>
        </w:rPr>
        <w:t>ца</w:t>
      </w:r>
      <w:r>
        <w:rPr>
          <w:snapToGrid w:val="0"/>
          <w:sz w:val="20"/>
          <w:szCs w:val="20"/>
        </w:rPr>
        <w:t>емость</w:t>
      </w:r>
      <w:proofErr w:type="spellEnd"/>
      <w:r>
        <w:rPr>
          <w:snapToGrid w:val="0"/>
          <w:sz w:val="20"/>
          <w:szCs w:val="20"/>
        </w:rPr>
        <w:t xml:space="preserve">, </w:t>
      </w:r>
      <w:r w:rsidRPr="00A06429">
        <w:rPr>
          <w:snapToGrid w:val="0"/>
          <w:sz w:val="20"/>
          <w:szCs w:val="20"/>
        </w:rPr>
        <w:t>размеры диэлектрика, удельное объемное с</w:t>
      </w:r>
      <w:r>
        <w:rPr>
          <w:snapToGrid w:val="0"/>
          <w:sz w:val="20"/>
          <w:szCs w:val="20"/>
        </w:rPr>
        <w:t xml:space="preserve">опротивление и мощность, </w:t>
      </w:r>
      <w:r w:rsidRPr="00A06429">
        <w:rPr>
          <w:snapToGrid w:val="0"/>
          <w:sz w:val="20"/>
          <w:szCs w:val="20"/>
        </w:rPr>
        <w:t>рассеивае</w:t>
      </w:r>
      <w:r>
        <w:rPr>
          <w:snapToGrid w:val="0"/>
          <w:sz w:val="20"/>
          <w:szCs w:val="20"/>
        </w:rPr>
        <w:t>мую</w:t>
      </w:r>
      <w:r w:rsidRPr="00A06429">
        <w:rPr>
          <w:snapToGrid w:val="0"/>
          <w:sz w:val="20"/>
          <w:szCs w:val="20"/>
        </w:rPr>
        <w:t xml:space="preserve"> в диэлектрике конденсатора.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0"/>
        </w:rPr>
      </w:pPr>
      <w:r w:rsidRPr="00A06429">
        <w:rPr>
          <w:snapToGrid w:val="0"/>
          <w:sz w:val="20"/>
          <w:szCs w:val="20"/>
        </w:rPr>
        <w:t>В результате выполненной работы студент долж</w:t>
      </w:r>
      <w:r>
        <w:rPr>
          <w:snapToGrid w:val="0"/>
          <w:sz w:val="20"/>
          <w:szCs w:val="20"/>
        </w:rPr>
        <w:t>е</w:t>
      </w:r>
      <w:r w:rsidRPr="00A06429">
        <w:rPr>
          <w:snapToGrid w:val="0"/>
          <w:sz w:val="20"/>
          <w:szCs w:val="20"/>
        </w:rPr>
        <w:t>н: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0"/>
        </w:rPr>
      </w:pPr>
      <w:r w:rsidRPr="00DF55BB">
        <w:rPr>
          <w:snapToGrid w:val="0"/>
          <w:sz w:val="20"/>
          <w:szCs w:val="20"/>
          <w:u w:val="single"/>
        </w:rPr>
        <w:t>знать</w:t>
      </w:r>
      <w:r w:rsidRPr="00A06429">
        <w:rPr>
          <w:snapToGrid w:val="0"/>
          <w:sz w:val="20"/>
          <w:szCs w:val="20"/>
        </w:rPr>
        <w:t xml:space="preserve"> - основные виды поляризации и диэлектрическую прониц</w:t>
      </w:r>
      <w:r>
        <w:rPr>
          <w:snapToGrid w:val="0"/>
          <w:sz w:val="20"/>
          <w:szCs w:val="20"/>
        </w:rPr>
        <w:t>аемость диэлектриков; физический</w:t>
      </w:r>
      <w:r w:rsidRPr="00A06429">
        <w:rPr>
          <w:snapToGrid w:val="0"/>
          <w:sz w:val="20"/>
          <w:szCs w:val="20"/>
        </w:rPr>
        <w:t xml:space="preserve"> с</w:t>
      </w:r>
      <w:r>
        <w:rPr>
          <w:snapToGrid w:val="0"/>
          <w:sz w:val="20"/>
          <w:szCs w:val="20"/>
        </w:rPr>
        <w:t>мысл и практическое</w:t>
      </w:r>
      <w:r w:rsidRPr="00A06429">
        <w:rPr>
          <w:snapToGrid w:val="0"/>
          <w:sz w:val="20"/>
          <w:szCs w:val="20"/>
        </w:rPr>
        <w:t xml:space="preserve"> знач</w:t>
      </w:r>
      <w:r>
        <w:rPr>
          <w:snapToGrid w:val="0"/>
          <w:sz w:val="20"/>
          <w:szCs w:val="20"/>
        </w:rPr>
        <w:t>ение</w:t>
      </w:r>
      <w:r w:rsidRPr="00A06429">
        <w:rPr>
          <w:snapToGrid w:val="0"/>
          <w:sz w:val="20"/>
          <w:szCs w:val="20"/>
        </w:rPr>
        <w:t xml:space="preserve"> диэлектрических потерь, причины возникновения потерь и зависимость их от разных факторов; физическ</w:t>
      </w:r>
      <w:r>
        <w:rPr>
          <w:snapToGrid w:val="0"/>
          <w:sz w:val="20"/>
          <w:szCs w:val="20"/>
        </w:rPr>
        <w:t>ий</w:t>
      </w:r>
      <w:r w:rsidRPr="00A06429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смысл электрической емкости</w:t>
      </w:r>
      <w:r w:rsidRPr="00A06429">
        <w:rPr>
          <w:snapToGrid w:val="0"/>
          <w:sz w:val="20"/>
          <w:szCs w:val="20"/>
        </w:rPr>
        <w:t xml:space="preserve"> диэлектриков, ее зависимость от свойств, химического состава и геометрических размеров диэлектриков; </w:t>
      </w:r>
      <w:r>
        <w:rPr>
          <w:snapToGrid w:val="0"/>
          <w:sz w:val="20"/>
          <w:szCs w:val="20"/>
        </w:rPr>
        <w:t xml:space="preserve">технические </w:t>
      </w:r>
      <w:proofErr w:type="spellStart"/>
      <w:proofErr w:type="gramStart"/>
      <w:r>
        <w:rPr>
          <w:snapToGrid w:val="0"/>
          <w:sz w:val="20"/>
          <w:szCs w:val="20"/>
        </w:rPr>
        <w:t>харак-теристики</w:t>
      </w:r>
      <w:proofErr w:type="spellEnd"/>
      <w:proofErr w:type="gramEnd"/>
      <w:r>
        <w:rPr>
          <w:snapToGrid w:val="0"/>
          <w:sz w:val="20"/>
          <w:szCs w:val="20"/>
        </w:rPr>
        <w:t xml:space="preserve"> </w:t>
      </w:r>
      <w:r w:rsidRPr="00A06429">
        <w:rPr>
          <w:snapToGrid w:val="0"/>
          <w:sz w:val="20"/>
          <w:szCs w:val="20"/>
        </w:rPr>
        <w:t>диэлектрически</w:t>
      </w:r>
      <w:r>
        <w:rPr>
          <w:snapToGrid w:val="0"/>
          <w:sz w:val="20"/>
          <w:szCs w:val="20"/>
        </w:rPr>
        <w:t>х</w:t>
      </w:r>
      <w:r w:rsidRPr="00A06429">
        <w:rPr>
          <w:snapToGrid w:val="0"/>
          <w:sz w:val="20"/>
          <w:szCs w:val="20"/>
        </w:rPr>
        <w:t xml:space="preserve"> материал</w:t>
      </w:r>
      <w:r>
        <w:rPr>
          <w:snapToGrid w:val="0"/>
          <w:sz w:val="20"/>
          <w:szCs w:val="20"/>
        </w:rPr>
        <w:t>ов</w:t>
      </w:r>
      <w:r w:rsidRPr="00A06429">
        <w:rPr>
          <w:snapToGrid w:val="0"/>
          <w:sz w:val="20"/>
          <w:szCs w:val="20"/>
        </w:rPr>
        <w:t>, применяемы</w:t>
      </w:r>
      <w:r>
        <w:rPr>
          <w:snapToGrid w:val="0"/>
          <w:sz w:val="20"/>
          <w:szCs w:val="20"/>
        </w:rPr>
        <w:t>х</w:t>
      </w:r>
      <w:r w:rsidRPr="00A06429">
        <w:rPr>
          <w:snapToGrid w:val="0"/>
          <w:sz w:val="20"/>
          <w:szCs w:val="20"/>
        </w:rPr>
        <w:t xml:space="preserve"> в </w:t>
      </w:r>
      <w:proofErr w:type="spellStart"/>
      <w:r w:rsidRPr="00A06429">
        <w:rPr>
          <w:snapToGrid w:val="0"/>
          <w:sz w:val="20"/>
          <w:szCs w:val="20"/>
        </w:rPr>
        <w:t>конденсато</w:t>
      </w:r>
      <w:r>
        <w:rPr>
          <w:snapToGrid w:val="0"/>
          <w:sz w:val="20"/>
          <w:szCs w:val="20"/>
        </w:rPr>
        <w:t>-</w:t>
      </w:r>
      <w:r w:rsidRPr="00A06429">
        <w:rPr>
          <w:snapToGrid w:val="0"/>
          <w:sz w:val="20"/>
          <w:szCs w:val="20"/>
        </w:rPr>
        <w:t>ро</w:t>
      </w:r>
      <w:r>
        <w:rPr>
          <w:snapToGrid w:val="0"/>
          <w:sz w:val="20"/>
          <w:szCs w:val="20"/>
        </w:rPr>
        <w:t>строении</w:t>
      </w:r>
      <w:proofErr w:type="spellEnd"/>
      <w:r w:rsidRPr="00A06429">
        <w:rPr>
          <w:snapToGrid w:val="0"/>
          <w:sz w:val="20"/>
          <w:szCs w:val="20"/>
        </w:rPr>
        <w:t>, их преимущества и недостатки;</w:t>
      </w:r>
    </w:p>
    <w:p w:rsidR="001109A2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0"/>
        </w:rPr>
      </w:pPr>
      <w:r w:rsidRPr="00DF55BB">
        <w:rPr>
          <w:snapToGrid w:val="0"/>
          <w:sz w:val="20"/>
          <w:szCs w:val="20"/>
          <w:u w:val="single"/>
        </w:rPr>
        <w:t>уметь</w:t>
      </w:r>
      <w:r w:rsidRPr="00A06429">
        <w:rPr>
          <w:snapToGrid w:val="0"/>
          <w:sz w:val="20"/>
          <w:szCs w:val="20"/>
        </w:rPr>
        <w:t xml:space="preserve"> - безопасно измерять </w:t>
      </w:r>
      <w:r>
        <w:rPr>
          <w:snapToGrid w:val="0"/>
          <w:sz w:val="20"/>
          <w:szCs w:val="20"/>
        </w:rPr>
        <w:t xml:space="preserve">электрическую </w:t>
      </w:r>
      <w:r w:rsidRPr="00A06429">
        <w:rPr>
          <w:snapToGrid w:val="0"/>
          <w:sz w:val="20"/>
          <w:szCs w:val="20"/>
        </w:rPr>
        <w:t>емкость</w:t>
      </w:r>
      <w:proofErr w:type="gramStart"/>
      <w:r>
        <w:rPr>
          <w:snapToGrid w:val="0"/>
          <w:sz w:val="20"/>
          <w:szCs w:val="20"/>
        </w:rPr>
        <w:t xml:space="preserve"> С</w:t>
      </w:r>
      <w:proofErr w:type="gramEnd"/>
      <w:r w:rsidRPr="00A06429">
        <w:rPr>
          <w:snapToGrid w:val="0"/>
          <w:sz w:val="20"/>
          <w:szCs w:val="20"/>
        </w:rPr>
        <w:t xml:space="preserve">, </w:t>
      </w:r>
      <w:proofErr w:type="spellStart"/>
      <w:r w:rsidRPr="00A06429">
        <w:rPr>
          <w:snapToGrid w:val="0"/>
          <w:sz w:val="20"/>
          <w:szCs w:val="20"/>
        </w:rPr>
        <w:t>tg</w:t>
      </w:r>
      <w:proofErr w:type="spellEnd"/>
      <w:r>
        <w:rPr>
          <w:snapToGrid w:val="0"/>
          <w:sz w:val="20"/>
          <w:szCs w:val="20"/>
        </w:rPr>
        <w:t xml:space="preserve"> δ</w:t>
      </w:r>
      <w:r w:rsidRPr="00A06429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 xml:space="preserve"> конденсаторов; правильно вы</w:t>
      </w:r>
      <w:r w:rsidRPr="00A06429">
        <w:rPr>
          <w:snapToGrid w:val="0"/>
          <w:sz w:val="20"/>
          <w:szCs w:val="20"/>
        </w:rPr>
        <w:t xml:space="preserve">брать материал диэлектрика для </w:t>
      </w:r>
      <w:proofErr w:type="spellStart"/>
      <w:r w:rsidRPr="00A06429">
        <w:rPr>
          <w:snapToGrid w:val="0"/>
          <w:sz w:val="20"/>
          <w:szCs w:val="20"/>
        </w:rPr>
        <w:t>конкрет</w:t>
      </w:r>
      <w:r>
        <w:rPr>
          <w:snapToGrid w:val="0"/>
          <w:sz w:val="20"/>
          <w:szCs w:val="20"/>
        </w:rPr>
        <w:t>-</w:t>
      </w:r>
      <w:r w:rsidRPr="00A06429">
        <w:rPr>
          <w:snapToGrid w:val="0"/>
          <w:sz w:val="20"/>
          <w:szCs w:val="20"/>
        </w:rPr>
        <w:t>ного</w:t>
      </w:r>
      <w:proofErr w:type="spellEnd"/>
      <w:r w:rsidRPr="00A06429">
        <w:rPr>
          <w:snapToGrid w:val="0"/>
          <w:sz w:val="20"/>
          <w:szCs w:val="20"/>
        </w:rPr>
        <w:t xml:space="preserve"> конденсатора.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0"/>
        </w:rPr>
      </w:pPr>
    </w:p>
    <w:p w:rsidR="001109A2" w:rsidRPr="00A06429" w:rsidRDefault="001109A2" w:rsidP="001109A2">
      <w:pPr>
        <w:spacing w:line="360" w:lineRule="auto"/>
        <w:ind w:firstLine="708"/>
        <w:rPr>
          <w:b/>
          <w:caps/>
          <w:snapToGrid w:val="0"/>
          <w:sz w:val="20"/>
          <w:szCs w:val="20"/>
        </w:rPr>
      </w:pPr>
      <w:r>
        <w:rPr>
          <w:b/>
          <w:caps/>
          <w:snapToGrid w:val="0"/>
          <w:sz w:val="20"/>
          <w:szCs w:val="20"/>
        </w:rPr>
        <w:t xml:space="preserve">                         2 пОЯСНЕНИя</w:t>
      </w:r>
      <w:r w:rsidRPr="00A06429">
        <w:rPr>
          <w:b/>
          <w:caps/>
          <w:snapToGrid w:val="0"/>
          <w:sz w:val="20"/>
          <w:szCs w:val="20"/>
        </w:rPr>
        <w:t xml:space="preserve"> К РАБОТЕ</w:t>
      </w:r>
    </w:p>
    <w:p w:rsidR="001109A2" w:rsidRDefault="001109A2" w:rsidP="001109A2">
      <w:pPr>
        <w:spacing w:line="360" w:lineRule="auto"/>
        <w:ind w:firstLine="708"/>
        <w:jc w:val="center"/>
        <w:rPr>
          <w:snapToGrid w:val="0"/>
          <w:sz w:val="20"/>
          <w:szCs w:val="20"/>
        </w:rPr>
      </w:pPr>
      <w:r w:rsidRPr="00A06429">
        <w:rPr>
          <w:snapToGrid w:val="0"/>
          <w:sz w:val="20"/>
          <w:szCs w:val="20"/>
        </w:rPr>
        <w:t>Лабораторная работа выполняется на установке, которая сост</w:t>
      </w:r>
      <w:r>
        <w:rPr>
          <w:snapToGrid w:val="0"/>
          <w:sz w:val="20"/>
          <w:szCs w:val="20"/>
        </w:rPr>
        <w:t>оит</w:t>
      </w:r>
      <w:r w:rsidRPr="00A06429">
        <w:rPr>
          <w:snapToGrid w:val="0"/>
          <w:sz w:val="20"/>
          <w:szCs w:val="20"/>
        </w:rPr>
        <w:t xml:space="preserve"> из набора пр</w:t>
      </w:r>
      <w:r>
        <w:rPr>
          <w:snapToGrid w:val="0"/>
          <w:sz w:val="20"/>
          <w:szCs w:val="20"/>
        </w:rPr>
        <w:t>остейших конденсаторов: плоских и</w:t>
      </w:r>
      <w:r w:rsidRPr="00A06429">
        <w:rPr>
          <w:snapToGrid w:val="0"/>
          <w:sz w:val="20"/>
          <w:szCs w:val="20"/>
        </w:rPr>
        <w:t xml:space="preserve"> </w:t>
      </w:r>
      <w:proofErr w:type="spellStart"/>
      <w:proofErr w:type="gramStart"/>
      <w:r w:rsidRPr="00A06429">
        <w:rPr>
          <w:snapToGrid w:val="0"/>
          <w:sz w:val="20"/>
          <w:szCs w:val="20"/>
        </w:rPr>
        <w:t>цилиндри</w:t>
      </w:r>
      <w:r>
        <w:rPr>
          <w:snapToGrid w:val="0"/>
          <w:sz w:val="20"/>
          <w:szCs w:val="20"/>
        </w:rPr>
        <w:t>-</w:t>
      </w:r>
      <w:r w:rsidRPr="00A06429">
        <w:rPr>
          <w:snapToGrid w:val="0"/>
          <w:sz w:val="20"/>
          <w:szCs w:val="20"/>
        </w:rPr>
        <w:t>ческих</w:t>
      </w:r>
      <w:proofErr w:type="spellEnd"/>
      <w:proofErr w:type="gramEnd"/>
      <w:r>
        <w:rPr>
          <w:snapToGrid w:val="0"/>
          <w:sz w:val="20"/>
          <w:szCs w:val="20"/>
        </w:rPr>
        <w:t>, изготовленных из разных диэлектриков,</w:t>
      </w:r>
      <w:r w:rsidRPr="00A06429">
        <w:rPr>
          <w:snapToGrid w:val="0"/>
          <w:sz w:val="20"/>
          <w:szCs w:val="20"/>
        </w:rPr>
        <w:t xml:space="preserve"> и измерительного</w:t>
      </w:r>
    </w:p>
    <w:p w:rsidR="001109A2" w:rsidRDefault="001109A2" w:rsidP="001109A2">
      <w:pPr>
        <w:spacing w:line="360" w:lineRule="auto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моста пере</w:t>
      </w:r>
      <w:r w:rsidRPr="00A06429">
        <w:rPr>
          <w:snapToGrid w:val="0"/>
          <w:sz w:val="20"/>
          <w:szCs w:val="20"/>
        </w:rPr>
        <w:t>менного тока</w:t>
      </w:r>
      <w:r w:rsidRPr="00124E28">
        <w:rPr>
          <w:snapToGrid w:val="0"/>
          <w:sz w:val="20"/>
          <w:szCs w:val="20"/>
        </w:rPr>
        <w:t xml:space="preserve"> </w:t>
      </w:r>
      <w:r w:rsidRPr="00A06429">
        <w:rPr>
          <w:snapToGrid w:val="0"/>
          <w:sz w:val="20"/>
          <w:szCs w:val="20"/>
        </w:rPr>
        <w:t>Р5079</w:t>
      </w:r>
      <w:r>
        <w:rPr>
          <w:snapToGrid w:val="0"/>
          <w:sz w:val="20"/>
          <w:szCs w:val="20"/>
        </w:rPr>
        <w:t xml:space="preserve"> </w:t>
      </w:r>
      <w:r w:rsidRPr="00A06429">
        <w:rPr>
          <w:snapToGrid w:val="0"/>
          <w:sz w:val="20"/>
          <w:szCs w:val="20"/>
        </w:rPr>
        <w:t xml:space="preserve">, который подключается к сети </w:t>
      </w:r>
      <w:proofErr w:type="spellStart"/>
      <w:proofErr w:type="gramStart"/>
      <w:r w:rsidRPr="00A06429">
        <w:rPr>
          <w:snapToGrid w:val="0"/>
          <w:sz w:val="20"/>
          <w:szCs w:val="20"/>
        </w:rPr>
        <w:t>напр</w:t>
      </w:r>
      <w:r>
        <w:rPr>
          <w:snapToGrid w:val="0"/>
          <w:sz w:val="20"/>
          <w:szCs w:val="20"/>
        </w:rPr>
        <w:t>я-жением</w:t>
      </w:r>
      <w:proofErr w:type="spellEnd"/>
      <w:proofErr w:type="gramEnd"/>
      <w:r w:rsidRPr="00A06429">
        <w:rPr>
          <w:snapToGrid w:val="0"/>
          <w:sz w:val="20"/>
          <w:szCs w:val="20"/>
        </w:rPr>
        <w:t xml:space="preserve"> 220 В.</w:t>
      </w:r>
    </w:p>
    <w:p w:rsidR="001109A2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0"/>
        </w:rPr>
      </w:pPr>
      <w:r w:rsidRPr="00A06429">
        <w:rPr>
          <w:snapToGrid w:val="0"/>
          <w:sz w:val="20"/>
          <w:szCs w:val="20"/>
        </w:rPr>
        <w:t>Каждый тип конденсаторов замаркирован соответствующим цветом: цилиндрические конденсаторы — красным цветом; плоские конденсаторы с одинаковой площадью пластин электродов и разной толщиной диэлектрика - синим цветом; плоские конденсаторы с одинаковой толщиной диэлектрика и разной площадью пластин электродов -</w:t>
      </w:r>
      <w:r>
        <w:rPr>
          <w:snapToGrid w:val="0"/>
          <w:sz w:val="20"/>
          <w:szCs w:val="20"/>
        </w:rPr>
        <w:t xml:space="preserve"> </w:t>
      </w:r>
      <w:r w:rsidRPr="00A06429">
        <w:rPr>
          <w:snapToGrid w:val="0"/>
          <w:sz w:val="20"/>
          <w:szCs w:val="20"/>
        </w:rPr>
        <w:t>зеленым цветом. Каждый конденсатор присоединен к гнездам с маркиров</w:t>
      </w:r>
      <w:r>
        <w:rPr>
          <w:snapToGrid w:val="0"/>
          <w:sz w:val="20"/>
          <w:szCs w:val="20"/>
        </w:rPr>
        <w:t>кой</w:t>
      </w:r>
      <w:r w:rsidRPr="00A06429">
        <w:rPr>
          <w:snapToGrid w:val="0"/>
          <w:sz w:val="20"/>
          <w:szCs w:val="20"/>
        </w:rPr>
        <w:t xml:space="preserve"> того же цвета, расположенным на лицевой части панели установки. Материал применяемых диэлектриков в конденсаторах указан в п. 3.9.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0"/>
        </w:rPr>
      </w:pPr>
      <w:r w:rsidRPr="00A06429">
        <w:rPr>
          <w:snapToGrid w:val="0"/>
          <w:sz w:val="20"/>
          <w:szCs w:val="20"/>
        </w:rPr>
        <w:t>Испытания конденсаторов про</w:t>
      </w:r>
      <w:r>
        <w:rPr>
          <w:snapToGrid w:val="0"/>
          <w:sz w:val="20"/>
          <w:szCs w:val="20"/>
        </w:rPr>
        <w:t>из</w:t>
      </w:r>
      <w:r w:rsidRPr="00A06429">
        <w:rPr>
          <w:snapToGrid w:val="0"/>
          <w:sz w:val="20"/>
          <w:szCs w:val="20"/>
        </w:rPr>
        <w:t xml:space="preserve">водятся </w:t>
      </w:r>
      <w:r>
        <w:rPr>
          <w:snapToGrid w:val="0"/>
          <w:sz w:val="20"/>
          <w:szCs w:val="20"/>
        </w:rPr>
        <w:t xml:space="preserve">с помощью </w:t>
      </w:r>
      <w:proofErr w:type="spellStart"/>
      <w:proofErr w:type="gramStart"/>
      <w:r w:rsidRPr="00A06429">
        <w:rPr>
          <w:snapToGrid w:val="0"/>
          <w:sz w:val="20"/>
          <w:szCs w:val="20"/>
        </w:rPr>
        <w:t>автомати</w:t>
      </w:r>
      <w:r>
        <w:rPr>
          <w:snapToGrid w:val="0"/>
          <w:sz w:val="20"/>
          <w:szCs w:val="20"/>
        </w:rPr>
        <w:t>-</w:t>
      </w:r>
      <w:r w:rsidRPr="00A06429">
        <w:rPr>
          <w:snapToGrid w:val="0"/>
          <w:sz w:val="20"/>
          <w:szCs w:val="20"/>
        </w:rPr>
        <w:t>ческ</w:t>
      </w:r>
      <w:r>
        <w:rPr>
          <w:snapToGrid w:val="0"/>
          <w:sz w:val="20"/>
          <w:szCs w:val="20"/>
        </w:rPr>
        <w:t>ого</w:t>
      </w:r>
      <w:proofErr w:type="spellEnd"/>
      <w:proofErr w:type="gramEnd"/>
      <w:r w:rsidRPr="00A06429">
        <w:rPr>
          <w:snapToGrid w:val="0"/>
          <w:sz w:val="20"/>
          <w:szCs w:val="20"/>
        </w:rPr>
        <w:t xml:space="preserve"> мост</w:t>
      </w:r>
      <w:r>
        <w:rPr>
          <w:snapToGrid w:val="0"/>
          <w:sz w:val="20"/>
          <w:szCs w:val="20"/>
        </w:rPr>
        <w:t>а</w:t>
      </w:r>
      <w:r w:rsidRPr="00A06429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пере</w:t>
      </w:r>
      <w:r w:rsidRPr="00A06429">
        <w:rPr>
          <w:snapToGrid w:val="0"/>
          <w:sz w:val="20"/>
          <w:szCs w:val="20"/>
        </w:rPr>
        <w:t>менного тока типа Р5079 с цифровым отсчетом. Блок-схем</w:t>
      </w:r>
      <w:r>
        <w:rPr>
          <w:snapToGrid w:val="0"/>
          <w:sz w:val="20"/>
          <w:szCs w:val="20"/>
        </w:rPr>
        <w:t>а моста Р5079 приведена на рис.</w:t>
      </w:r>
      <w:r w:rsidRPr="00A06429">
        <w:rPr>
          <w:snapToGrid w:val="0"/>
          <w:sz w:val="20"/>
          <w:szCs w:val="20"/>
        </w:rPr>
        <w:t xml:space="preserve">2.1. </w:t>
      </w:r>
    </w:p>
    <w:p w:rsidR="001109A2" w:rsidRPr="00A06429" w:rsidRDefault="001109A2" w:rsidP="001109A2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24325" cy="2381250"/>
            <wp:effectExtent l="0" t="0" r="9525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9A2" w:rsidRPr="00A06429" w:rsidRDefault="001109A2" w:rsidP="001109A2">
      <w:pPr>
        <w:spacing w:line="360" w:lineRule="auto"/>
        <w:ind w:left="2160" w:hanging="1452"/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  <w:r w:rsidRPr="00A06429">
        <w:rPr>
          <w:rFonts w:ascii="Arial" w:hAnsi="Arial" w:cs="Arial"/>
          <w:b/>
          <w:i/>
          <w:snapToGrid w:val="0"/>
          <w:sz w:val="20"/>
          <w:szCs w:val="20"/>
        </w:rPr>
        <w:t>Рисунок 2.1 - Бл</w:t>
      </w:r>
      <w:r>
        <w:rPr>
          <w:rFonts w:ascii="Arial" w:hAnsi="Arial" w:cs="Arial"/>
          <w:b/>
          <w:i/>
          <w:snapToGrid w:val="0"/>
          <w:sz w:val="20"/>
          <w:szCs w:val="20"/>
        </w:rPr>
        <w:t>ок-схема автоматического моста пере</w:t>
      </w:r>
      <w:r w:rsidRPr="00A06429">
        <w:rPr>
          <w:rFonts w:ascii="Arial" w:hAnsi="Arial" w:cs="Arial"/>
          <w:b/>
          <w:i/>
          <w:snapToGrid w:val="0"/>
          <w:sz w:val="20"/>
          <w:szCs w:val="20"/>
        </w:rPr>
        <w:t>менного тока типа Р5079</w:t>
      </w:r>
    </w:p>
    <w:p w:rsidR="001109A2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0"/>
        </w:rPr>
      </w:pPr>
      <w:r w:rsidRPr="00A06429">
        <w:rPr>
          <w:snapToGrid w:val="0"/>
          <w:sz w:val="20"/>
          <w:szCs w:val="20"/>
        </w:rPr>
        <w:lastRenderedPageBreak/>
        <w:t>Мост Р5079 сост</w:t>
      </w:r>
      <w:r>
        <w:rPr>
          <w:snapToGrid w:val="0"/>
          <w:sz w:val="20"/>
          <w:szCs w:val="20"/>
        </w:rPr>
        <w:t>оит</w:t>
      </w:r>
      <w:r w:rsidRPr="00A06429">
        <w:rPr>
          <w:snapToGrid w:val="0"/>
          <w:sz w:val="20"/>
          <w:szCs w:val="20"/>
        </w:rPr>
        <w:t xml:space="preserve"> из измерительной цепи ИЦ, системы автоматического ура</w:t>
      </w:r>
      <w:r>
        <w:rPr>
          <w:snapToGrid w:val="0"/>
          <w:sz w:val="20"/>
          <w:szCs w:val="20"/>
        </w:rPr>
        <w:t>вновешивания, блока индикации БИ, устройства ввода</w:t>
      </w:r>
      <w:r w:rsidRPr="00A06429">
        <w:rPr>
          <w:snapToGrid w:val="0"/>
          <w:sz w:val="20"/>
          <w:szCs w:val="20"/>
        </w:rPr>
        <w:t xml:space="preserve"> информации УВИ, блока питания БП, генератора Г, блока сенсорного управления БСУ и разъемных соединений кабелей для связи с внешним устройством. Генератор выдает на </w:t>
      </w:r>
      <w:r>
        <w:rPr>
          <w:snapToGrid w:val="0"/>
          <w:sz w:val="20"/>
          <w:szCs w:val="20"/>
        </w:rPr>
        <w:t>измерительную цепь моста напряжение</w:t>
      </w:r>
      <w:r w:rsidRPr="00A06429">
        <w:rPr>
          <w:snapToGrid w:val="0"/>
          <w:sz w:val="20"/>
          <w:szCs w:val="20"/>
        </w:rPr>
        <w:t xml:space="preserve"> 20</w:t>
      </w:r>
      <w:proofErr w:type="gramStart"/>
      <w:r w:rsidRPr="00A06429">
        <w:rPr>
          <w:snapToGrid w:val="0"/>
          <w:sz w:val="20"/>
          <w:szCs w:val="20"/>
        </w:rPr>
        <w:t xml:space="preserve"> В</w:t>
      </w:r>
      <w:proofErr w:type="gramEnd"/>
      <w:r w:rsidRPr="00A06429">
        <w:rPr>
          <w:snapToGrid w:val="0"/>
          <w:sz w:val="20"/>
          <w:szCs w:val="20"/>
        </w:rPr>
        <w:t xml:space="preserve"> частотой </w:t>
      </w:r>
      <w:r>
        <w:rPr>
          <w:snapToGrid w:val="0"/>
          <w:sz w:val="20"/>
          <w:szCs w:val="20"/>
        </w:rPr>
        <w:t xml:space="preserve"> </w:t>
      </w:r>
      <w:r w:rsidRPr="00A06429">
        <w:rPr>
          <w:snapToGrid w:val="0"/>
          <w:sz w:val="20"/>
          <w:szCs w:val="20"/>
        </w:rPr>
        <w:t>f = 1000 Гц.</w:t>
      </w:r>
      <w:r>
        <w:rPr>
          <w:snapToGrid w:val="0"/>
          <w:sz w:val="20"/>
          <w:szCs w:val="20"/>
        </w:rPr>
        <w:t xml:space="preserve">      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0"/>
        </w:rPr>
      </w:pPr>
      <w:r w:rsidRPr="00A06429">
        <w:rPr>
          <w:snapToGrid w:val="0"/>
          <w:sz w:val="20"/>
          <w:szCs w:val="20"/>
        </w:rPr>
        <w:t>Система автоматического уравновешивания моста сост</w:t>
      </w:r>
      <w:r>
        <w:rPr>
          <w:snapToGrid w:val="0"/>
          <w:sz w:val="20"/>
          <w:szCs w:val="20"/>
        </w:rPr>
        <w:t>оит</w:t>
      </w:r>
      <w:r w:rsidRPr="00A06429">
        <w:rPr>
          <w:snapToGrid w:val="0"/>
          <w:sz w:val="20"/>
          <w:szCs w:val="20"/>
        </w:rPr>
        <w:t xml:space="preserve"> и</w:t>
      </w:r>
      <w:r>
        <w:rPr>
          <w:snapToGrid w:val="0"/>
          <w:sz w:val="20"/>
          <w:szCs w:val="20"/>
        </w:rPr>
        <w:t>з избирательного усилителя УИ, э</w:t>
      </w:r>
      <w:r w:rsidRPr="00A06429">
        <w:rPr>
          <w:snapToGrid w:val="0"/>
          <w:sz w:val="20"/>
          <w:szCs w:val="20"/>
        </w:rPr>
        <w:t>кстремум - детектора ЭД, блока управления БУ и реверсивных счетчиков СРП; СР</w:t>
      </w:r>
      <w:proofErr w:type="gramStart"/>
      <w:r w:rsidRPr="00A06429">
        <w:rPr>
          <w:snapToGrid w:val="0"/>
          <w:sz w:val="20"/>
          <w:szCs w:val="20"/>
        </w:rPr>
        <w:t>1</w:t>
      </w:r>
      <w:proofErr w:type="gramEnd"/>
      <w:r w:rsidRPr="00A06429">
        <w:rPr>
          <w:snapToGrid w:val="0"/>
          <w:sz w:val="20"/>
          <w:szCs w:val="20"/>
        </w:rPr>
        <w:t xml:space="preserve"> и СР</w:t>
      </w:r>
      <w:r>
        <w:rPr>
          <w:snapToGrid w:val="0"/>
          <w:sz w:val="20"/>
          <w:szCs w:val="20"/>
        </w:rPr>
        <w:t>2, предназначенных для выбора по</w:t>
      </w:r>
      <w:r w:rsidRPr="00A06429">
        <w:rPr>
          <w:snapToGrid w:val="0"/>
          <w:sz w:val="20"/>
          <w:szCs w:val="20"/>
        </w:rPr>
        <w:t>ддиапазон</w:t>
      </w:r>
      <w:r>
        <w:rPr>
          <w:snapToGrid w:val="0"/>
          <w:sz w:val="20"/>
          <w:szCs w:val="20"/>
        </w:rPr>
        <w:t>о</w:t>
      </w:r>
      <w:r w:rsidRPr="00A06429">
        <w:rPr>
          <w:snapToGrid w:val="0"/>
          <w:sz w:val="20"/>
          <w:szCs w:val="20"/>
        </w:rPr>
        <w:t>в измерений, а также уравновешивание измерительной цепи соответственно по основному и вспомогательному параметрам.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0"/>
        </w:rPr>
      </w:pPr>
      <w:r w:rsidRPr="00A06429">
        <w:rPr>
          <w:snapToGrid w:val="0"/>
          <w:sz w:val="20"/>
          <w:szCs w:val="20"/>
        </w:rPr>
        <w:t>Блок сенсорног</w:t>
      </w:r>
      <w:r>
        <w:rPr>
          <w:snapToGrid w:val="0"/>
          <w:sz w:val="20"/>
          <w:szCs w:val="20"/>
        </w:rPr>
        <w:t>о управления БСУ состоит из семи</w:t>
      </w:r>
      <w:r w:rsidRPr="00A06429">
        <w:rPr>
          <w:snapToGrid w:val="0"/>
          <w:sz w:val="20"/>
          <w:szCs w:val="20"/>
        </w:rPr>
        <w:t xml:space="preserve"> сенсорных переключателей и предназначен для управления работой моста.</w:t>
      </w:r>
    </w:p>
    <w:p w:rsidR="001109A2" w:rsidRPr="00A06429" w:rsidRDefault="001109A2" w:rsidP="001109A2">
      <w:pPr>
        <w:spacing w:line="360" w:lineRule="auto"/>
        <w:jc w:val="both"/>
        <w:rPr>
          <w:snapToGrid w:val="0"/>
          <w:sz w:val="28"/>
          <w:szCs w:val="28"/>
        </w:rPr>
      </w:pPr>
    </w:p>
    <w:p w:rsidR="001109A2" w:rsidRDefault="001109A2" w:rsidP="001109A2">
      <w:pPr>
        <w:spacing w:line="360" w:lineRule="auto"/>
        <w:ind w:left="1440" w:hanging="732"/>
        <w:rPr>
          <w:b/>
          <w:caps/>
          <w:snapToGrid w:val="0"/>
          <w:sz w:val="20"/>
          <w:szCs w:val="20"/>
        </w:rPr>
      </w:pPr>
      <w:r w:rsidRPr="00A06429">
        <w:rPr>
          <w:b/>
          <w:caps/>
          <w:snapToGrid w:val="0"/>
          <w:sz w:val="20"/>
          <w:szCs w:val="20"/>
        </w:rPr>
        <w:t>3 УКАЗАНИЯ К ВЫПОЛНЕНИЮ ЛАБОРАТОРНОЙ РАБОТЫ И МЕРОПРИЯТИ</w:t>
      </w:r>
      <w:r>
        <w:rPr>
          <w:b/>
          <w:caps/>
          <w:snapToGrid w:val="0"/>
          <w:sz w:val="20"/>
          <w:szCs w:val="20"/>
        </w:rPr>
        <w:t>я</w:t>
      </w:r>
      <w:r w:rsidRPr="00A06429">
        <w:rPr>
          <w:b/>
          <w:caps/>
          <w:snapToGrid w:val="0"/>
          <w:sz w:val="20"/>
          <w:szCs w:val="20"/>
        </w:rPr>
        <w:t xml:space="preserve"> ПО ТБ</w:t>
      </w:r>
    </w:p>
    <w:p w:rsidR="001109A2" w:rsidRDefault="001109A2" w:rsidP="001109A2">
      <w:pPr>
        <w:spacing w:line="360" w:lineRule="auto"/>
        <w:ind w:left="1440" w:hanging="732"/>
        <w:rPr>
          <w:b/>
          <w:caps/>
          <w:snapToGrid w:val="0"/>
          <w:sz w:val="20"/>
          <w:szCs w:val="20"/>
        </w:rPr>
      </w:pPr>
      <w:r>
        <w:rPr>
          <w:b/>
          <w:caps/>
          <w:snapToGrid w:val="0"/>
          <w:sz w:val="20"/>
          <w:szCs w:val="20"/>
        </w:rPr>
        <w:t xml:space="preserve">    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0"/>
        </w:rPr>
      </w:pPr>
      <w:r w:rsidRPr="00A06429">
        <w:rPr>
          <w:snapToGrid w:val="0"/>
          <w:sz w:val="20"/>
          <w:szCs w:val="20"/>
        </w:rPr>
        <w:t>3.1</w:t>
      </w:r>
      <w:proofErr w:type="gramStart"/>
      <w:r w:rsidRPr="00A06429">
        <w:rPr>
          <w:snapToGrid w:val="0"/>
          <w:sz w:val="20"/>
          <w:szCs w:val="20"/>
        </w:rPr>
        <w:t xml:space="preserve"> П</w:t>
      </w:r>
      <w:proofErr w:type="gramEnd"/>
      <w:r w:rsidRPr="00A06429">
        <w:rPr>
          <w:snapToGrid w:val="0"/>
          <w:sz w:val="20"/>
          <w:szCs w:val="20"/>
        </w:rPr>
        <w:t xml:space="preserve">роверить наличие внешнего заземления на лицевой части панели измерительного моста Р5079 и соединение </w:t>
      </w:r>
      <w:r>
        <w:rPr>
          <w:snapToGrid w:val="0"/>
          <w:sz w:val="20"/>
          <w:szCs w:val="20"/>
        </w:rPr>
        <w:t>гибкой</w:t>
      </w:r>
      <w:r w:rsidRPr="00A06429">
        <w:rPr>
          <w:snapToGrid w:val="0"/>
          <w:sz w:val="20"/>
          <w:szCs w:val="20"/>
        </w:rPr>
        <w:t xml:space="preserve"> жилы</w:t>
      </w:r>
      <w:r>
        <w:rPr>
          <w:snapToGrid w:val="0"/>
          <w:sz w:val="20"/>
          <w:szCs w:val="20"/>
        </w:rPr>
        <w:t xml:space="preserve"> </w:t>
      </w:r>
      <w:r w:rsidRPr="00A06429">
        <w:rPr>
          <w:snapToGrid w:val="0"/>
          <w:sz w:val="20"/>
          <w:szCs w:val="20"/>
        </w:rPr>
        <w:t>"Земля" кабеля внешней связи с аналогичным зажимом моста</w:t>
      </w:r>
      <w:r>
        <w:rPr>
          <w:snapToGrid w:val="0"/>
          <w:sz w:val="20"/>
          <w:szCs w:val="20"/>
        </w:rPr>
        <w:t xml:space="preserve"> Р5079</w:t>
      </w:r>
      <w:r w:rsidRPr="00A06429">
        <w:rPr>
          <w:snapToGrid w:val="0"/>
          <w:sz w:val="20"/>
          <w:szCs w:val="20"/>
        </w:rPr>
        <w:t>.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0"/>
        </w:rPr>
      </w:pPr>
      <w:r w:rsidRPr="00A06429">
        <w:rPr>
          <w:snapToGrid w:val="0"/>
          <w:sz w:val="20"/>
          <w:szCs w:val="20"/>
        </w:rPr>
        <w:t>3.2  Присоединить жилы</w:t>
      </w:r>
      <w:proofErr w:type="gramStart"/>
      <w:r w:rsidRPr="00A06429">
        <w:rPr>
          <w:snapToGrid w:val="0"/>
          <w:sz w:val="20"/>
          <w:szCs w:val="20"/>
        </w:rPr>
        <w:t xml:space="preserve"> (</w:t>
      </w:r>
      <w:r w:rsidRPr="00A06429">
        <w:rPr>
          <w:snapToGrid w:val="0"/>
          <w:position w:val="-4"/>
          <w:sz w:val="20"/>
          <w:szCs w:val="20"/>
        </w:rPr>
        <w:object w:dxaOrig="2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1.25pt" o:ole="">
            <v:imagedata r:id="rId6" o:title=""/>
          </v:shape>
          <o:OLEObject Type="Embed" ProgID="Equation.DSMT4" ShapeID="_x0000_i1025" DrawAspect="Content" ObjectID="_1635597395" r:id="rId7"/>
        </w:object>
      </w:r>
      <w:r w:rsidRPr="00A06429">
        <w:rPr>
          <w:snapToGrid w:val="0"/>
          <w:sz w:val="20"/>
          <w:szCs w:val="20"/>
        </w:rPr>
        <w:t xml:space="preserve"> ) </w:t>
      </w:r>
      <w:proofErr w:type="gramEnd"/>
      <w:r w:rsidRPr="00A06429">
        <w:rPr>
          <w:snapToGrid w:val="0"/>
          <w:sz w:val="20"/>
          <w:szCs w:val="20"/>
        </w:rPr>
        <w:t>и (U') кабеля внешней связи к гнездам-</w:t>
      </w:r>
      <w:r>
        <w:rPr>
          <w:snapToGrid w:val="0"/>
          <w:sz w:val="20"/>
          <w:szCs w:val="20"/>
        </w:rPr>
        <w:t>выводам</w:t>
      </w:r>
      <w:r w:rsidRPr="00A06429">
        <w:rPr>
          <w:snapToGrid w:val="0"/>
          <w:sz w:val="20"/>
          <w:szCs w:val="20"/>
        </w:rPr>
        <w:t xml:space="preserve"> одного из исследуемых конденсаторов (например, согласно зада</w:t>
      </w:r>
      <w:r>
        <w:rPr>
          <w:snapToGrid w:val="0"/>
          <w:sz w:val="20"/>
          <w:szCs w:val="20"/>
        </w:rPr>
        <w:t>нию</w:t>
      </w:r>
      <w:r w:rsidRPr="00A06429">
        <w:rPr>
          <w:snapToGrid w:val="0"/>
          <w:sz w:val="20"/>
          <w:szCs w:val="20"/>
        </w:rPr>
        <w:t xml:space="preserve"> по табл. 2.1.) и включить тумблер "сеть" на лицевой панели измерительного моста.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0"/>
        </w:rPr>
      </w:pPr>
      <w:r w:rsidRPr="00A06429">
        <w:rPr>
          <w:snapToGrid w:val="0"/>
          <w:sz w:val="20"/>
          <w:szCs w:val="20"/>
        </w:rPr>
        <w:t>3.3</w:t>
      </w:r>
      <w:proofErr w:type="gramStart"/>
      <w:r w:rsidRPr="00A06429">
        <w:rPr>
          <w:snapToGrid w:val="0"/>
          <w:sz w:val="20"/>
          <w:szCs w:val="20"/>
        </w:rPr>
        <w:t xml:space="preserve">  П</w:t>
      </w:r>
      <w:proofErr w:type="gramEnd"/>
      <w:r w:rsidRPr="00A06429">
        <w:rPr>
          <w:snapToGrid w:val="0"/>
          <w:sz w:val="20"/>
          <w:szCs w:val="20"/>
        </w:rPr>
        <w:t>еред началом измерений прогреть измерительный мост на протяжении 10-15 мин.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0"/>
        </w:rPr>
      </w:pPr>
      <w:r w:rsidRPr="00A06429">
        <w:rPr>
          <w:snapToGrid w:val="0"/>
          <w:sz w:val="20"/>
          <w:szCs w:val="20"/>
        </w:rPr>
        <w:t>3.4 Пуск измерительного моста осуществляется легким прикосновеньем клавиш блока сенсорного управления (БСУ) на лицевой части панели</w:t>
      </w:r>
      <w:r>
        <w:rPr>
          <w:snapToGrid w:val="0"/>
          <w:sz w:val="20"/>
          <w:szCs w:val="20"/>
        </w:rPr>
        <w:t xml:space="preserve"> моста</w:t>
      </w:r>
      <w:r w:rsidRPr="00A06429">
        <w:rPr>
          <w:snapToGrid w:val="0"/>
          <w:sz w:val="20"/>
          <w:szCs w:val="20"/>
        </w:rPr>
        <w:t>.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0"/>
        </w:rPr>
      </w:pPr>
      <w:r w:rsidRPr="00A06429">
        <w:rPr>
          <w:snapToGrid w:val="0"/>
          <w:sz w:val="20"/>
          <w:szCs w:val="20"/>
        </w:rPr>
        <w:t>3.5</w:t>
      </w:r>
      <w:proofErr w:type="gramStart"/>
      <w:r w:rsidRPr="00A06429">
        <w:rPr>
          <w:snapToGrid w:val="0"/>
          <w:sz w:val="20"/>
          <w:szCs w:val="20"/>
        </w:rPr>
        <w:t xml:space="preserve"> </w:t>
      </w:r>
      <w:r w:rsidRPr="00A06429">
        <w:rPr>
          <w:snapToGrid w:val="0"/>
          <w:sz w:val="20"/>
          <w:szCs w:val="20"/>
          <w:u w:val="single"/>
        </w:rPr>
        <w:t>К</w:t>
      </w:r>
      <w:proofErr w:type="gramEnd"/>
      <w:r w:rsidRPr="00A06429">
        <w:rPr>
          <w:snapToGrid w:val="0"/>
          <w:sz w:val="20"/>
          <w:szCs w:val="20"/>
          <w:u w:val="single"/>
        </w:rPr>
        <w:t>атегорически запрещается</w:t>
      </w:r>
      <w:r w:rsidRPr="00A06429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производить</w:t>
      </w:r>
      <w:r w:rsidRPr="00A06429">
        <w:rPr>
          <w:snapToGrid w:val="0"/>
          <w:sz w:val="20"/>
          <w:szCs w:val="20"/>
        </w:rPr>
        <w:t xml:space="preserve"> пуск </w:t>
      </w:r>
      <w:proofErr w:type="spellStart"/>
      <w:r w:rsidRPr="00A06429">
        <w:rPr>
          <w:snapToGrid w:val="0"/>
          <w:sz w:val="20"/>
          <w:szCs w:val="20"/>
        </w:rPr>
        <w:t>измер</w:t>
      </w:r>
      <w:r>
        <w:rPr>
          <w:snapToGrid w:val="0"/>
          <w:sz w:val="20"/>
          <w:szCs w:val="20"/>
        </w:rPr>
        <w:t>и</w:t>
      </w:r>
      <w:proofErr w:type="spellEnd"/>
      <w:r>
        <w:rPr>
          <w:snapToGrid w:val="0"/>
          <w:sz w:val="20"/>
          <w:szCs w:val="20"/>
        </w:rPr>
        <w:t>-тельного моста при отключенном</w:t>
      </w:r>
      <w:r w:rsidRPr="00A06429">
        <w:rPr>
          <w:snapToGrid w:val="0"/>
          <w:sz w:val="20"/>
          <w:szCs w:val="20"/>
        </w:rPr>
        <w:t xml:space="preserve"> объект</w:t>
      </w:r>
      <w:r>
        <w:rPr>
          <w:snapToGrid w:val="0"/>
          <w:sz w:val="20"/>
          <w:szCs w:val="20"/>
        </w:rPr>
        <w:t>е</w:t>
      </w:r>
      <w:r w:rsidRPr="00A06429">
        <w:rPr>
          <w:snapToGrid w:val="0"/>
          <w:sz w:val="20"/>
          <w:szCs w:val="20"/>
        </w:rPr>
        <w:t xml:space="preserve"> измерений!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0"/>
        </w:rPr>
      </w:pPr>
      <w:r w:rsidRPr="00A06429">
        <w:rPr>
          <w:snapToGrid w:val="0"/>
          <w:sz w:val="20"/>
          <w:szCs w:val="20"/>
        </w:rPr>
        <w:t>3.6</w:t>
      </w:r>
      <w:proofErr w:type="gramStart"/>
      <w:r w:rsidRPr="00A06429">
        <w:rPr>
          <w:snapToGrid w:val="0"/>
          <w:sz w:val="20"/>
          <w:szCs w:val="20"/>
        </w:rPr>
        <w:t xml:space="preserve"> </w:t>
      </w:r>
      <w:r w:rsidRPr="00A06429">
        <w:rPr>
          <w:snapToGrid w:val="0"/>
          <w:sz w:val="20"/>
          <w:szCs w:val="20"/>
          <w:u w:val="single"/>
        </w:rPr>
        <w:t>К</w:t>
      </w:r>
      <w:proofErr w:type="gramEnd"/>
      <w:r w:rsidRPr="00A06429">
        <w:rPr>
          <w:snapToGrid w:val="0"/>
          <w:sz w:val="20"/>
          <w:szCs w:val="20"/>
          <w:u w:val="single"/>
        </w:rPr>
        <w:t>атегорически запрещается</w:t>
      </w:r>
      <w:r w:rsidRPr="00A06429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прикасаться к</w:t>
      </w:r>
      <w:r w:rsidRPr="00A06429">
        <w:rPr>
          <w:snapToGrid w:val="0"/>
          <w:sz w:val="20"/>
          <w:szCs w:val="20"/>
        </w:rPr>
        <w:t xml:space="preserve"> не у</w:t>
      </w:r>
      <w:r>
        <w:rPr>
          <w:snapToGrid w:val="0"/>
          <w:sz w:val="20"/>
          <w:szCs w:val="20"/>
        </w:rPr>
        <w:t>помянутым в данных указаниях клавиш</w:t>
      </w:r>
      <w:r w:rsidRPr="00A06429">
        <w:rPr>
          <w:snapToGrid w:val="0"/>
          <w:sz w:val="20"/>
          <w:szCs w:val="20"/>
        </w:rPr>
        <w:t xml:space="preserve"> для изменения</w:t>
      </w:r>
      <w:r w:rsidRPr="00A06429">
        <w:rPr>
          <w:snapToGrid w:val="0"/>
          <w:sz w:val="28"/>
          <w:szCs w:val="28"/>
        </w:rPr>
        <w:t xml:space="preserve"> </w:t>
      </w:r>
      <w:r w:rsidRPr="00A06429">
        <w:rPr>
          <w:snapToGrid w:val="0"/>
          <w:sz w:val="20"/>
          <w:szCs w:val="20"/>
        </w:rPr>
        <w:t>режимов работы</w:t>
      </w:r>
      <w:r w:rsidRPr="00A06429">
        <w:rPr>
          <w:i/>
          <w:snapToGrid w:val="0"/>
          <w:sz w:val="20"/>
          <w:szCs w:val="20"/>
        </w:rPr>
        <w:t xml:space="preserve"> </w:t>
      </w:r>
      <w:r w:rsidRPr="00A06429">
        <w:rPr>
          <w:snapToGrid w:val="0"/>
          <w:sz w:val="20"/>
          <w:szCs w:val="20"/>
        </w:rPr>
        <w:t>измерительного моста. Это м</w:t>
      </w:r>
      <w:r>
        <w:rPr>
          <w:snapToGrid w:val="0"/>
          <w:sz w:val="20"/>
          <w:szCs w:val="20"/>
        </w:rPr>
        <w:t>ожет привести к выходу его из строя</w:t>
      </w:r>
      <w:r w:rsidRPr="00A06429">
        <w:rPr>
          <w:snapToGrid w:val="0"/>
          <w:sz w:val="20"/>
          <w:szCs w:val="20"/>
        </w:rPr>
        <w:t>!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0"/>
        </w:rPr>
      </w:pPr>
      <w:r w:rsidRPr="00A06429">
        <w:rPr>
          <w:snapToGrid w:val="0"/>
          <w:sz w:val="20"/>
          <w:szCs w:val="20"/>
        </w:rPr>
        <w:t>3.7 В режиме измерения при ручном запуск</w:t>
      </w:r>
      <w:r>
        <w:rPr>
          <w:snapToGrid w:val="0"/>
          <w:sz w:val="20"/>
          <w:szCs w:val="20"/>
        </w:rPr>
        <w:t>е</w:t>
      </w:r>
      <w:r w:rsidRPr="00A06429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 xml:space="preserve">измерительного моста </w:t>
      </w:r>
      <w:r w:rsidRPr="00A06429">
        <w:rPr>
          <w:snapToGrid w:val="0"/>
          <w:sz w:val="20"/>
          <w:szCs w:val="20"/>
        </w:rPr>
        <w:t xml:space="preserve">последовательно </w:t>
      </w:r>
      <w:r>
        <w:rPr>
          <w:snapToGrid w:val="0"/>
          <w:sz w:val="20"/>
          <w:szCs w:val="20"/>
        </w:rPr>
        <w:t>прикоснуться к клавишам  БСУ</w:t>
      </w:r>
      <w:r>
        <w:rPr>
          <w:snapToGrid w:val="0"/>
          <w:sz w:val="20"/>
          <w:szCs w:val="20"/>
          <w:rtl/>
          <w:lang w:bidi="he-IL"/>
        </w:rPr>
        <w:t>׃</w:t>
      </w:r>
      <w:r w:rsidRPr="00A06429">
        <w:rPr>
          <w:snapToGrid w:val="0"/>
          <w:sz w:val="20"/>
          <w:szCs w:val="20"/>
        </w:rPr>
        <w:t xml:space="preserve">  </w:t>
      </w:r>
      <w:r>
        <w:rPr>
          <w:snapToGrid w:val="0"/>
          <w:sz w:val="20"/>
          <w:szCs w:val="20"/>
        </w:rPr>
        <w:t>«</w:t>
      </w:r>
      <w:r w:rsidRPr="00A06429">
        <w:rPr>
          <w:snapToGrid w:val="0"/>
          <w:sz w:val="20"/>
          <w:szCs w:val="20"/>
        </w:rPr>
        <w:t>С</w:t>
      </w:r>
      <w:proofErr w:type="gramStart"/>
      <w:r w:rsidRPr="00A06429">
        <w:rPr>
          <w:snapToGrid w:val="0"/>
          <w:sz w:val="20"/>
          <w:szCs w:val="20"/>
        </w:rPr>
        <w:t>1</w:t>
      </w:r>
      <w:proofErr w:type="gramEnd"/>
      <w:r>
        <w:rPr>
          <w:snapToGrid w:val="0"/>
          <w:sz w:val="20"/>
          <w:szCs w:val="20"/>
        </w:rPr>
        <w:t>»</w:t>
      </w:r>
      <w:r w:rsidRPr="00A06429">
        <w:rPr>
          <w:snapToGrid w:val="0"/>
          <w:sz w:val="20"/>
          <w:szCs w:val="20"/>
        </w:rPr>
        <w:t xml:space="preserve">; </w:t>
      </w:r>
      <w:r>
        <w:rPr>
          <w:snapToGrid w:val="0"/>
          <w:sz w:val="20"/>
          <w:szCs w:val="20"/>
        </w:rPr>
        <w:t xml:space="preserve">« </w:t>
      </w:r>
      <w:proofErr w:type="spellStart"/>
      <w:r>
        <w:rPr>
          <w:snapToGrid w:val="0"/>
          <w:sz w:val="20"/>
          <w:szCs w:val="20"/>
        </w:rPr>
        <w:t>Р</w:t>
      </w:r>
      <w:r w:rsidRPr="00A06429">
        <w:rPr>
          <w:snapToGrid w:val="0"/>
          <w:sz w:val="20"/>
          <w:szCs w:val="20"/>
        </w:rPr>
        <w:t>уч</w:t>
      </w:r>
      <w:proofErr w:type="spellEnd"/>
      <w:r w:rsidRPr="00A06429">
        <w:rPr>
          <w:snapToGrid w:val="0"/>
          <w:sz w:val="20"/>
          <w:szCs w:val="20"/>
        </w:rPr>
        <w:t>.</w:t>
      </w:r>
      <w:r>
        <w:rPr>
          <w:snapToGrid w:val="0"/>
          <w:sz w:val="20"/>
          <w:szCs w:val="20"/>
        </w:rPr>
        <w:t>»</w:t>
      </w:r>
      <w:r w:rsidRPr="00A06429">
        <w:rPr>
          <w:snapToGrid w:val="0"/>
          <w:sz w:val="20"/>
          <w:szCs w:val="20"/>
        </w:rPr>
        <w:t xml:space="preserve">;  </w:t>
      </w:r>
      <w:r>
        <w:rPr>
          <w:snapToGrid w:val="0"/>
          <w:sz w:val="20"/>
          <w:szCs w:val="20"/>
        </w:rPr>
        <w:t>«С</w:t>
      </w:r>
      <w:r w:rsidRPr="00A06429">
        <w:rPr>
          <w:snapToGrid w:val="0"/>
          <w:sz w:val="20"/>
          <w:szCs w:val="20"/>
        </w:rPr>
        <w:t>тарт.</w:t>
      </w:r>
      <w:r>
        <w:rPr>
          <w:snapToGrid w:val="0"/>
          <w:sz w:val="20"/>
          <w:szCs w:val="20"/>
        </w:rPr>
        <w:t>»</w:t>
      </w:r>
      <w:r w:rsidRPr="00A06429">
        <w:rPr>
          <w:snapToGrid w:val="0"/>
          <w:sz w:val="20"/>
          <w:szCs w:val="20"/>
        </w:rPr>
        <w:t xml:space="preserve">  Отсчет результатов </w:t>
      </w:r>
      <w:r>
        <w:rPr>
          <w:snapToGrid w:val="0"/>
          <w:sz w:val="20"/>
          <w:szCs w:val="20"/>
        </w:rPr>
        <w:t>измерений (е</w:t>
      </w:r>
      <w:r w:rsidRPr="00A06429">
        <w:rPr>
          <w:snapToGrid w:val="0"/>
          <w:sz w:val="20"/>
          <w:szCs w:val="20"/>
        </w:rPr>
        <w:t>м</w:t>
      </w:r>
      <w:r>
        <w:rPr>
          <w:snapToGrid w:val="0"/>
          <w:sz w:val="20"/>
          <w:szCs w:val="20"/>
        </w:rPr>
        <w:t>кости</w:t>
      </w:r>
      <w:r w:rsidRPr="00A06429">
        <w:rPr>
          <w:snapToGrid w:val="0"/>
          <w:sz w:val="20"/>
          <w:szCs w:val="20"/>
        </w:rPr>
        <w:t xml:space="preserve"> исследуемого кон</w:t>
      </w:r>
      <w:r>
        <w:rPr>
          <w:snapToGrid w:val="0"/>
          <w:sz w:val="20"/>
          <w:szCs w:val="20"/>
        </w:rPr>
        <w:t>-</w:t>
      </w:r>
      <w:proofErr w:type="spellStart"/>
      <w:r w:rsidRPr="00A06429">
        <w:rPr>
          <w:snapToGrid w:val="0"/>
          <w:sz w:val="20"/>
          <w:szCs w:val="20"/>
        </w:rPr>
        <w:t>денсатора</w:t>
      </w:r>
      <w:proofErr w:type="spellEnd"/>
      <w:r w:rsidRPr="00A06429">
        <w:rPr>
          <w:snapToGrid w:val="0"/>
          <w:sz w:val="20"/>
          <w:szCs w:val="20"/>
        </w:rPr>
        <w:t>, тангенса угла диэлектрических потерь (</w:t>
      </w:r>
      <w:proofErr w:type="spellStart"/>
      <w:r w:rsidRPr="00A06429">
        <w:rPr>
          <w:snapToGrid w:val="0"/>
          <w:sz w:val="20"/>
          <w:szCs w:val="20"/>
        </w:rPr>
        <w:t>tg</w:t>
      </w:r>
      <w:proofErr w:type="spellEnd"/>
      <w:r w:rsidRPr="00A06429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δ</w:t>
      </w:r>
      <w:r w:rsidRPr="00A06429">
        <w:rPr>
          <w:snapToGrid w:val="0"/>
          <w:sz w:val="20"/>
          <w:szCs w:val="20"/>
        </w:rPr>
        <w:t xml:space="preserve">) приводить по окончании вариаций цифр во всех десятичных разрядах на световом </w:t>
      </w:r>
      <w:r>
        <w:rPr>
          <w:snapToGrid w:val="0"/>
          <w:sz w:val="20"/>
          <w:szCs w:val="20"/>
        </w:rPr>
        <w:t>т</w:t>
      </w:r>
      <w:r w:rsidRPr="00A06429">
        <w:rPr>
          <w:snapToGrid w:val="0"/>
          <w:sz w:val="20"/>
          <w:szCs w:val="20"/>
        </w:rPr>
        <w:t>абло измерительного моста.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3.8 </w:t>
      </w:r>
      <w:proofErr w:type="spellStart"/>
      <w:r>
        <w:rPr>
          <w:snapToGrid w:val="0"/>
          <w:sz w:val="20"/>
          <w:szCs w:val="20"/>
        </w:rPr>
        <w:t>Пересоединение</w:t>
      </w:r>
      <w:proofErr w:type="spellEnd"/>
      <w:r>
        <w:rPr>
          <w:snapToGrid w:val="0"/>
          <w:sz w:val="20"/>
          <w:szCs w:val="20"/>
        </w:rPr>
        <w:t xml:space="preserve"> объектов измерений (конденсаторов) </w:t>
      </w:r>
      <w:proofErr w:type="gramStart"/>
      <w:r>
        <w:rPr>
          <w:snapToGrid w:val="0"/>
          <w:sz w:val="20"/>
          <w:szCs w:val="20"/>
        </w:rPr>
        <w:t>вы-</w:t>
      </w:r>
      <w:proofErr w:type="spellStart"/>
      <w:r>
        <w:rPr>
          <w:snapToGrid w:val="0"/>
          <w:sz w:val="20"/>
          <w:szCs w:val="20"/>
        </w:rPr>
        <w:t>полня</w:t>
      </w:r>
      <w:r w:rsidRPr="00A06429">
        <w:rPr>
          <w:snapToGrid w:val="0"/>
          <w:sz w:val="20"/>
          <w:szCs w:val="20"/>
        </w:rPr>
        <w:t>ть</w:t>
      </w:r>
      <w:proofErr w:type="spellEnd"/>
      <w:proofErr w:type="gramEnd"/>
      <w:r w:rsidRPr="00A06429">
        <w:rPr>
          <w:snapToGrid w:val="0"/>
          <w:sz w:val="20"/>
          <w:szCs w:val="20"/>
        </w:rPr>
        <w:t xml:space="preserve"> после окончания процесса уравновешивания. </w:t>
      </w:r>
      <w:proofErr w:type="gramStart"/>
      <w:r w:rsidRPr="00A06429">
        <w:rPr>
          <w:snapToGrid w:val="0"/>
          <w:sz w:val="20"/>
          <w:szCs w:val="20"/>
        </w:rPr>
        <w:t>Повторный</w:t>
      </w:r>
      <w:proofErr w:type="gramEnd"/>
      <w:r w:rsidRPr="00A06429">
        <w:rPr>
          <w:snapToGrid w:val="0"/>
          <w:sz w:val="20"/>
          <w:szCs w:val="20"/>
        </w:rPr>
        <w:t xml:space="preserve"> за</w:t>
      </w:r>
      <w:r>
        <w:rPr>
          <w:snapToGrid w:val="0"/>
          <w:sz w:val="20"/>
          <w:szCs w:val="20"/>
        </w:rPr>
        <w:t>-</w:t>
      </w:r>
      <w:r w:rsidRPr="00A06429">
        <w:rPr>
          <w:snapToGrid w:val="0"/>
          <w:sz w:val="20"/>
          <w:szCs w:val="20"/>
        </w:rPr>
        <w:t>пуск</w:t>
      </w:r>
      <w:r>
        <w:rPr>
          <w:snapToGrid w:val="0"/>
          <w:sz w:val="20"/>
          <w:szCs w:val="20"/>
        </w:rPr>
        <w:t xml:space="preserve"> измерительного моста осуществляе</w:t>
      </w:r>
      <w:r w:rsidRPr="00A06429">
        <w:rPr>
          <w:snapToGrid w:val="0"/>
          <w:sz w:val="20"/>
          <w:szCs w:val="20"/>
        </w:rPr>
        <w:t>тся согласно рекомендациям п. 3.7.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0"/>
        </w:rPr>
      </w:pPr>
      <w:r w:rsidRPr="00A06429">
        <w:rPr>
          <w:snapToGrid w:val="0"/>
          <w:sz w:val="20"/>
          <w:szCs w:val="20"/>
        </w:rPr>
        <w:t xml:space="preserve">3.9  Испытаниям </w:t>
      </w:r>
      <w:r>
        <w:rPr>
          <w:snapToGrid w:val="0"/>
          <w:sz w:val="20"/>
          <w:szCs w:val="20"/>
        </w:rPr>
        <w:t>подвергаются</w:t>
      </w:r>
      <w:r w:rsidRPr="00A06429">
        <w:rPr>
          <w:snapToGrid w:val="0"/>
          <w:sz w:val="20"/>
          <w:szCs w:val="20"/>
        </w:rPr>
        <w:t>: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0"/>
        </w:rPr>
      </w:pPr>
      <w:r w:rsidRPr="00A06429">
        <w:rPr>
          <w:snapToGrid w:val="0"/>
          <w:sz w:val="20"/>
          <w:szCs w:val="20"/>
        </w:rPr>
        <w:t xml:space="preserve">а)  плоские конденсаторы на основе двустороннего </w:t>
      </w:r>
      <w:proofErr w:type="spellStart"/>
      <w:r w:rsidRPr="00A06429">
        <w:rPr>
          <w:snapToGrid w:val="0"/>
          <w:sz w:val="20"/>
          <w:szCs w:val="20"/>
        </w:rPr>
        <w:t>фольг</w:t>
      </w:r>
      <w:r>
        <w:rPr>
          <w:snapToGrid w:val="0"/>
          <w:sz w:val="20"/>
          <w:szCs w:val="20"/>
        </w:rPr>
        <w:t>иро-ваного</w:t>
      </w:r>
      <w:proofErr w:type="spellEnd"/>
      <w:r>
        <w:rPr>
          <w:snapToGrid w:val="0"/>
          <w:sz w:val="20"/>
          <w:szCs w:val="20"/>
        </w:rPr>
        <w:t xml:space="preserve"> </w:t>
      </w:r>
      <w:proofErr w:type="spellStart"/>
      <w:r>
        <w:rPr>
          <w:snapToGrid w:val="0"/>
          <w:sz w:val="20"/>
          <w:szCs w:val="20"/>
        </w:rPr>
        <w:t>склотекстоли</w:t>
      </w:r>
      <w:r w:rsidRPr="00A06429">
        <w:rPr>
          <w:snapToGrid w:val="0"/>
          <w:sz w:val="20"/>
          <w:szCs w:val="20"/>
        </w:rPr>
        <w:t>та</w:t>
      </w:r>
      <w:proofErr w:type="spellEnd"/>
      <w:r w:rsidRPr="00A06429">
        <w:rPr>
          <w:snapToGrid w:val="0"/>
          <w:sz w:val="20"/>
          <w:szCs w:val="20"/>
        </w:rPr>
        <w:t xml:space="preserve"> с одинаковой площадью электродов S = 27</w:t>
      </w:r>
      <w:r w:rsidRPr="00A06429">
        <w:rPr>
          <w:snapToGrid w:val="0"/>
          <w:sz w:val="20"/>
          <w:szCs w:val="20"/>
        </w:rPr>
        <w:sym w:font="Symbol" w:char="F0D7"/>
      </w:r>
      <w:r w:rsidRPr="00A06429">
        <w:rPr>
          <w:snapToGrid w:val="0"/>
          <w:sz w:val="20"/>
          <w:szCs w:val="20"/>
        </w:rPr>
        <w:t>10</w:t>
      </w:r>
      <w:r w:rsidRPr="001A3AAD">
        <w:rPr>
          <w:snapToGrid w:val="0"/>
          <w:sz w:val="20"/>
          <w:szCs w:val="20"/>
          <w:vertAlign w:val="superscript"/>
        </w:rPr>
        <w:t>-</w:t>
      </w:r>
      <w:smartTag w:uri="urn:schemas-microsoft-com:office:smarttags" w:element="metricconverter">
        <w:smartTagPr>
          <w:attr w:name="ProductID" w:val="4 м"/>
        </w:smartTagPr>
        <w:r w:rsidRPr="001A3AAD">
          <w:rPr>
            <w:snapToGrid w:val="0"/>
            <w:sz w:val="20"/>
            <w:szCs w:val="20"/>
            <w:vertAlign w:val="superscript"/>
          </w:rPr>
          <w:t>4</w:t>
        </w:r>
        <w:r w:rsidRPr="00A06429">
          <w:rPr>
            <w:snapToGrid w:val="0"/>
            <w:sz w:val="20"/>
            <w:szCs w:val="20"/>
          </w:rPr>
          <w:t xml:space="preserve"> м</w:t>
        </w:r>
      </w:smartTag>
      <w:r w:rsidRPr="00A06429">
        <w:rPr>
          <w:snapToGrid w:val="0"/>
          <w:sz w:val="20"/>
          <w:szCs w:val="20"/>
        </w:rPr>
        <w:t xml:space="preserve"> </w:t>
      </w:r>
      <w:r w:rsidRPr="00A06429">
        <w:rPr>
          <w:snapToGrid w:val="0"/>
          <w:sz w:val="20"/>
          <w:szCs w:val="20"/>
          <w:vertAlign w:val="superscript"/>
        </w:rPr>
        <w:t>2</w:t>
      </w:r>
      <w:r w:rsidRPr="00A06429">
        <w:rPr>
          <w:snapToGrid w:val="0"/>
          <w:sz w:val="20"/>
          <w:szCs w:val="20"/>
        </w:rPr>
        <w:t>, но с разной толщиной диэлектрика d, м;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0"/>
        </w:rPr>
      </w:pPr>
      <w:r w:rsidRPr="00A06429">
        <w:rPr>
          <w:snapToGrid w:val="0"/>
          <w:sz w:val="20"/>
          <w:szCs w:val="20"/>
        </w:rPr>
        <w:t xml:space="preserve">б)  плоские конденсаторы на основе двустороннего </w:t>
      </w:r>
      <w:proofErr w:type="spellStart"/>
      <w:r w:rsidRPr="00A06429">
        <w:rPr>
          <w:snapToGrid w:val="0"/>
          <w:sz w:val="20"/>
          <w:szCs w:val="20"/>
        </w:rPr>
        <w:t>фольг</w:t>
      </w:r>
      <w:r>
        <w:rPr>
          <w:snapToGrid w:val="0"/>
          <w:sz w:val="20"/>
          <w:szCs w:val="20"/>
        </w:rPr>
        <w:t>и</w:t>
      </w:r>
      <w:r w:rsidRPr="00A06429">
        <w:rPr>
          <w:snapToGrid w:val="0"/>
          <w:sz w:val="20"/>
          <w:szCs w:val="20"/>
        </w:rPr>
        <w:t>ро-ваного</w:t>
      </w:r>
      <w:proofErr w:type="spellEnd"/>
      <w:r w:rsidRPr="00A06429">
        <w:rPr>
          <w:snapToGrid w:val="0"/>
          <w:sz w:val="20"/>
          <w:szCs w:val="20"/>
        </w:rPr>
        <w:t xml:space="preserve"> </w:t>
      </w:r>
      <w:proofErr w:type="spellStart"/>
      <w:r w:rsidRPr="00A06429">
        <w:rPr>
          <w:snapToGrid w:val="0"/>
          <w:sz w:val="20"/>
          <w:szCs w:val="20"/>
        </w:rPr>
        <w:t>гетинакса</w:t>
      </w:r>
      <w:proofErr w:type="spellEnd"/>
      <w:r w:rsidRPr="00A06429">
        <w:rPr>
          <w:snapToGrid w:val="0"/>
          <w:sz w:val="20"/>
          <w:szCs w:val="20"/>
        </w:rPr>
        <w:t xml:space="preserve"> с одинаковой толщиной диэлектрика d =  2</w:t>
      </w:r>
      <w:r w:rsidRPr="00A06429">
        <w:rPr>
          <w:snapToGrid w:val="0"/>
          <w:sz w:val="20"/>
          <w:szCs w:val="20"/>
        </w:rPr>
        <w:sym w:font="Symbol" w:char="F0D7"/>
      </w:r>
      <w:r w:rsidRPr="00A06429">
        <w:rPr>
          <w:snapToGrid w:val="0"/>
          <w:sz w:val="20"/>
          <w:szCs w:val="20"/>
        </w:rPr>
        <w:t>10</w:t>
      </w:r>
      <w:r w:rsidRPr="001A3AAD">
        <w:rPr>
          <w:snapToGrid w:val="0"/>
          <w:sz w:val="20"/>
          <w:szCs w:val="20"/>
          <w:vertAlign w:val="superscript"/>
        </w:rPr>
        <w:t>-</w:t>
      </w:r>
      <w:smartTag w:uri="urn:schemas-microsoft-com:office:smarttags" w:element="metricconverter">
        <w:smartTagPr>
          <w:attr w:name="ProductID" w:val="3 м"/>
        </w:smartTagPr>
        <w:r w:rsidRPr="001A3AAD">
          <w:rPr>
            <w:snapToGrid w:val="0"/>
            <w:sz w:val="20"/>
            <w:szCs w:val="20"/>
            <w:vertAlign w:val="superscript"/>
          </w:rPr>
          <w:t>3</w:t>
        </w:r>
        <w:r>
          <w:rPr>
            <w:snapToGrid w:val="0"/>
            <w:sz w:val="20"/>
            <w:szCs w:val="20"/>
            <w:vertAlign w:val="superscript"/>
          </w:rPr>
          <w:t xml:space="preserve"> </w:t>
        </w:r>
        <w:r>
          <w:rPr>
            <w:snapToGrid w:val="0"/>
            <w:sz w:val="20"/>
            <w:szCs w:val="20"/>
          </w:rPr>
          <w:t>м</w:t>
        </w:r>
      </w:smartTag>
      <w:r>
        <w:rPr>
          <w:snapToGrid w:val="0"/>
          <w:sz w:val="20"/>
          <w:szCs w:val="20"/>
        </w:rPr>
        <w:t xml:space="preserve">, </w:t>
      </w:r>
      <w:r w:rsidRPr="00A06429">
        <w:rPr>
          <w:snapToGrid w:val="0"/>
          <w:sz w:val="20"/>
          <w:szCs w:val="20"/>
        </w:rPr>
        <w:t xml:space="preserve">но  с  разной  площадью  электродов S, м </w:t>
      </w:r>
      <w:r w:rsidRPr="00A06429">
        <w:rPr>
          <w:snapToGrid w:val="0"/>
          <w:sz w:val="20"/>
          <w:szCs w:val="20"/>
          <w:vertAlign w:val="superscript"/>
        </w:rPr>
        <w:t>2</w:t>
      </w:r>
      <w:r w:rsidRPr="00A06429">
        <w:rPr>
          <w:snapToGrid w:val="0"/>
          <w:sz w:val="20"/>
          <w:szCs w:val="20"/>
        </w:rPr>
        <w:t>;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в)  цилиндрические </w:t>
      </w:r>
      <w:r w:rsidRPr="00A06429">
        <w:rPr>
          <w:snapToGrid w:val="0"/>
          <w:sz w:val="20"/>
          <w:szCs w:val="20"/>
        </w:rPr>
        <w:t>конденса</w:t>
      </w:r>
      <w:r>
        <w:rPr>
          <w:snapToGrid w:val="0"/>
          <w:sz w:val="20"/>
          <w:szCs w:val="20"/>
        </w:rPr>
        <w:t xml:space="preserve">торы с диэлектриками из </w:t>
      </w:r>
      <w:proofErr w:type="spellStart"/>
      <w:r>
        <w:rPr>
          <w:snapToGrid w:val="0"/>
          <w:sz w:val="20"/>
          <w:szCs w:val="20"/>
        </w:rPr>
        <w:t>лако</w:t>
      </w:r>
      <w:proofErr w:type="spellEnd"/>
      <w:r>
        <w:rPr>
          <w:snapToGrid w:val="0"/>
          <w:sz w:val="20"/>
          <w:szCs w:val="20"/>
        </w:rPr>
        <w:t>-ткани</w:t>
      </w:r>
      <w:r w:rsidRPr="00A06429">
        <w:rPr>
          <w:snapToGrid w:val="0"/>
          <w:sz w:val="20"/>
          <w:szCs w:val="20"/>
        </w:rPr>
        <w:t>, триацетатной</w:t>
      </w:r>
      <w:r w:rsidRPr="00A06429">
        <w:rPr>
          <w:snapToGrid w:val="0"/>
          <w:sz w:val="28"/>
          <w:szCs w:val="28"/>
        </w:rPr>
        <w:t xml:space="preserve"> </w:t>
      </w:r>
      <w:r>
        <w:rPr>
          <w:snapToGrid w:val="0"/>
          <w:sz w:val="20"/>
          <w:szCs w:val="20"/>
        </w:rPr>
        <w:t>пленки, политетрафторэ</w:t>
      </w:r>
      <w:r w:rsidRPr="00A06429">
        <w:rPr>
          <w:snapToGrid w:val="0"/>
          <w:sz w:val="20"/>
          <w:szCs w:val="20"/>
        </w:rPr>
        <w:t xml:space="preserve">тилена с внутренним </w:t>
      </w:r>
      <w:r>
        <w:rPr>
          <w:snapToGrid w:val="0"/>
          <w:sz w:val="20"/>
          <w:szCs w:val="20"/>
        </w:rPr>
        <w:t>ди</w:t>
      </w:r>
      <w:r w:rsidRPr="00A06429">
        <w:rPr>
          <w:snapToGrid w:val="0"/>
          <w:sz w:val="20"/>
          <w:szCs w:val="20"/>
        </w:rPr>
        <w:t>аметром D</w:t>
      </w:r>
      <w:r w:rsidRPr="00767893">
        <w:rPr>
          <w:snapToGrid w:val="0"/>
          <w:sz w:val="20"/>
          <w:szCs w:val="20"/>
          <w:vertAlign w:val="subscript"/>
        </w:rPr>
        <w:t>1</w:t>
      </w:r>
      <w:r w:rsidRPr="00A06429">
        <w:rPr>
          <w:smallCaps/>
          <w:snapToGrid w:val="0"/>
          <w:sz w:val="20"/>
          <w:szCs w:val="20"/>
        </w:rPr>
        <w:t xml:space="preserve"> </w:t>
      </w:r>
      <w:r w:rsidRPr="00A06429">
        <w:rPr>
          <w:snapToGrid w:val="0"/>
          <w:sz w:val="20"/>
          <w:szCs w:val="20"/>
        </w:rPr>
        <w:t>= 12</w:t>
      </w:r>
      <w:r w:rsidRPr="00A06429">
        <w:rPr>
          <w:snapToGrid w:val="0"/>
          <w:sz w:val="20"/>
          <w:szCs w:val="20"/>
        </w:rPr>
        <w:sym w:font="Symbol" w:char="F0D7"/>
      </w:r>
      <w:r w:rsidRPr="00A06429">
        <w:rPr>
          <w:snapToGrid w:val="0"/>
          <w:sz w:val="20"/>
          <w:szCs w:val="20"/>
        </w:rPr>
        <w:t>10</w:t>
      </w:r>
      <w:r w:rsidRPr="00767893">
        <w:rPr>
          <w:snapToGrid w:val="0"/>
          <w:sz w:val="20"/>
          <w:szCs w:val="20"/>
          <w:vertAlign w:val="superscript"/>
        </w:rPr>
        <w:t>-</w:t>
      </w:r>
      <w:smartTag w:uri="urn:schemas-microsoft-com:office:smarttags" w:element="metricconverter">
        <w:smartTagPr>
          <w:attr w:name="ProductID" w:val="3 м"/>
        </w:smartTagPr>
        <w:r w:rsidRPr="00767893">
          <w:rPr>
            <w:snapToGrid w:val="0"/>
            <w:sz w:val="20"/>
            <w:szCs w:val="20"/>
            <w:vertAlign w:val="superscript"/>
          </w:rPr>
          <w:t>3</w:t>
        </w:r>
        <w:r w:rsidRPr="00A06429">
          <w:rPr>
            <w:snapToGrid w:val="0"/>
            <w:sz w:val="20"/>
            <w:szCs w:val="20"/>
          </w:rPr>
          <w:t xml:space="preserve"> м</w:t>
        </w:r>
      </w:smartTag>
      <w:r w:rsidRPr="00A06429">
        <w:rPr>
          <w:snapToGrid w:val="0"/>
          <w:sz w:val="20"/>
          <w:szCs w:val="20"/>
        </w:rPr>
        <w:t>, внешним диаметром D</w:t>
      </w:r>
      <w:r w:rsidRPr="00767893">
        <w:rPr>
          <w:snapToGrid w:val="0"/>
          <w:sz w:val="20"/>
          <w:szCs w:val="20"/>
          <w:vertAlign w:val="subscript"/>
        </w:rPr>
        <w:t>2</w:t>
      </w:r>
      <w:r w:rsidRPr="00A06429">
        <w:rPr>
          <w:snapToGrid w:val="0"/>
          <w:sz w:val="20"/>
          <w:szCs w:val="20"/>
        </w:rPr>
        <w:t xml:space="preserve"> = 18</w:t>
      </w:r>
      <w:r w:rsidRPr="00A06429">
        <w:rPr>
          <w:snapToGrid w:val="0"/>
          <w:sz w:val="20"/>
          <w:szCs w:val="20"/>
        </w:rPr>
        <w:sym w:font="Symbol" w:char="F0D7"/>
      </w:r>
      <w:r w:rsidRPr="00A06429">
        <w:rPr>
          <w:snapToGrid w:val="0"/>
          <w:sz w:val="20"/>
          <w:szCs w:val="20"/>
        </w:rPr>
        <w:t>10</w:t>
      </w:r>
      <w:r w:rsidRPr="00767893">
        <w:rPr>
          <w:snapToGrid w:val="0"/>
          <w:sz w:val="20"/>
          <w:szCs w:val="20"/>
          <w:vertAlign w:val="superscript"/>
        </w:rPr>
        <w:t>-</w:t>
      </w:r>
      <w:smartTag w:uri="urn:schemas-microsoft-com:office:smarttags" w:element="metricconverter">
        <w:smartTagPr>
          <w:attr w:name="ProductID" w:val="3 м"/>
        </w:smartTagPr>
        <w:r w:rsidRPr="00767893">
          <w:rPr>
            <w:snapToGrid w:val="0"/>
            <w:sz w:val="20"/>
            <w:szCs w:val="20"/>
            <w:vertAlign w:val="superscript"/>
          </w:rPr>
          <w:t>3</w:t>
        </w:r>
        <w:r w:rsidRPr="00A06429">
          <w:rPr>
            <w:snapToGrid w:val="0"/>
            <w:sz w:val="20"/>
            <w:szCs w:val="20"/>
          </w:rPr>
          <w:t xml:space="preserve"> м</w:t>
        </w:r>
      </w:smartTag>
      <w:r w:rsidRPr="00A06429">
        <w:rPr>
          <w:snapToGrid w:val="0"/>
          <w:sz w:val="20"/>
          <w:szCs w:val="20"/>
        </w:rPr>
        <w:t xml:space="preserve"> и высотой электродов h = 18</w:t>
      </w:r>
      <w:r w:rsidRPr="00A06429">
        <w:rPr>
          <w:snapToGrid w:val="0"/>
          <w:sz w:val="20"/>
          <w:szCs w:val="20"/>
        </w:rPr>
        <w:sym w:font="Symbol" w:char="F0D7"/>
      </w:r>
      <w:r w:rsidRPr="00A06429">
        <w:rPr>
          <w:snapToGrid w:val="0"/>
          <w:sz w:val="20"/>
          <w:szCs w:val="20"/>
        </w:rPr>
        <w:t>10</w:t>
      </w:r>
      <w:r w:rsidRPr="00767893">
        <w:rPr>
          <w:snapToGrid w:val="0"/>
          <w:sz w:val="20"/>
          <w:szCs w:val="20"/>
          <w:vertAlign w:val="superscript"/>
        </w:rPr>
        <w:t>-</w:t>
      </w:r>
      <w:smartTag w:uri="urn:schemas-microsoft-com:office:smarttags" w:element="metricconverter">
        <w:smartTagPr>
          <w:attr w:name="ProductID" w:val="3 м"/>
        </w:smartTagPr>
        <w:r w:rsidRPr="00767893">
          <w:rPr>
            <w:snapToGrid w:val="0"/>
            <w:sz w:val="20"/>
            <w:szCs w:val="20"/>
            <w:vertAlign w:val="superscript"/>
          </w:rPr>
          <w:t>3</w:t>
        </w:r>
        <w:r w:rsidRPr="00A06429">
          <w:rPr>
            <w:snapToGrid w:val="0"/>
            <w:sz w:val="20"/>
            <w:szCs w:val="20"/>
          </w:rPr>
          <w:t xml:space="preserve"> </w:t>
        </w:r>
        <w:r>
          <w:rPr>
            <w:snapToGrid w:val="0"/>
            <w:sz w:val="20"/>
            <w:szCs w:val="20"/>
          </w:rPr>
          <w:t>м</w:t>
        </w:r>
      </w:smartTag>
      <w:r w:rsidRPr="00A06429">
        <w:rPr>
          <w:snapToGrid w:val="0"/>
          <w:sz w:val="20"/>
          <w:szCs w:val="20"/>
        </w:rPr>
        <w:t>.</w:t>
      </w:r>
    </w:p>
    <w:p w:rsidR="001109A2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0"/>
        </w:rPr>
      </w:pPr>
      <w:r w:rsidRPr="00A06429">
        <w:rPr>
          <w:snapToGrid w:val="0"/>
          <w:sz w:val="20"/>
          <w:szCs w:val="20"/>
        </w:rPr>
        <w:t>Результаты измерений занести в табл. 3.1; табл. 3.2 и табл. 3.3.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0"/>
        </w:rPr>
      </w:pPr>
    </w:p>
    <w:p w:rsidR="001109A2" w:rsidRPr="00A06429" w:rsidRDefault="001109A2" w:rsidP="001109A2">
      <w:pPr>
        <w:ind w:left="2420" w:hanging="1712"/>
        <w:jc w:val="both"/>
        <w:rPr>
          <w:snapToGrid w:val="0"/>
          <w:sz w:val="20"/>
          <w:szCs w:val="20"/>
        </w:rPr>
      </w:pPr>
      <w:r w:rsidRPr="00A06429">
        <w:rPr>
          <w:snapToGrid w:val="0"/>
          <w:sz w:val="20"/>
          <w:szCs w:val="20"/>
        </w:rPr>
        <w:t xml:space="preserve">Таблица 3.1 - Исследование плоских </w:t>
      </w:r>
      <w:r>
        <w:rPr>
          <w:snapToGrid w:val="0"/>
          <w:sz w:val="20"/>
          <w:szCs w:val="20"/>
        </w:rPr>
        <w:t>конденсаторов с   диэлектриком из</w:t>
      </w:r>
      <w:r w:rsidRPr="00A06429">
        <w:rPr>
          <w:snapToGrid w:val="0"/>
          <w:sz w:val="20"/>
          <w:szCs w:val="20"/>
        </w:rPr>
        <w:t xml:space="preserve"> стеклотекстол</w:t>
      </w:r>
      <w:r>
        <w:rPr>
          <w:snapToGrid w:val="0"/>
          <w:sz w:val="20"/>
          <w:szCs w:val="20"/>
        </w:rPr>
        <w:t>и</w:t>
      </w:r>
      <w:r w:rsidRPr="00A06429">
        <w:rPr>
          <w:snapToGrid w:val="0"/>
          <w:sz w:val="20"/>
          <w:szCs w:val="20"/>
        </w:rPr>
        <w:t>т</w:t>
      </w:r>
      <w:r>
        <w:rPr>
          <w:snapToGrid w:val="0"/>
          <w:sz w:val="20"/>
          <w:szCs w:val="20"/>
        </w:rPr>
        <w:t>а</w:t>
      </w:r>
    </w:p>
    <w:p w:rsidR="001109A2" w:rsidRPr="00A06429" w:rsidRDefault="001109A2" w:rsidP="001109A2">
      <w:pPr>
        <w:ind w:left="2420" w:hanging="1712"/>
        <w:jc w:val="both"/>
        <w:rPr>
          <w:snapToGrid w:val="0"/>
          <w:sz w:val="20"/>
          <w:szCs w:val="20"/>
        </w:rPr>
      </w:pPr>
    </w:p>
    <w:tbl>
      <w:tblPr>
        <w:tblStyle w:val="a3"/>
        <w:tblW w:w="6281" w:type="dxa"/>
        <w:tblLayout w:type="fixed"/>
        <w:tblLook w:val="01E0" w:firstRow="1" w:lastRow="1" w:firstColumn="1" w:lastColumn="1" w:noHBand="0" w:noVBand="0"/>
      </w:tblPr>
      <w:tblGrid>
        <w:gridCol w:w="1238"/>
        <w:gridCol w:w="697"/>
        <w:gridCol w:w="679"/>
        <w:gridCol w:w="560"/>
        <w:gridCol w:w="532"/>
        <w:gridCol w:w="560"/>
        <w:gridCol w:w="476"/>
        <w:gridCol w:w="580"/>
        <w:gridCol w:w="532"/>
        <w:gridCol w:w="427"/>
      </w:tblGrid>
      <w:tr w:rsidR="001109A2" w:rsidRPr="00A06429" w:rsidTr="00335FA5">
        <w:trPr>
          <w:trHeight w:val="519"/>
        </w:trPr>
        <w:tc>
          <w:tcPr>
            <w:tcW w:w="1238" w:type="dxa"/>
            <w:vMerge w:val="restart"/>
          </w:tcPr>
          <w:p w:rsidR="001109A2" w:rsidRPr="00A06429" w:rsidRDefault="001109A2" w:rsidP="00335FA5">
            <w:pPr>
              <w:autoSpaceDE w:val="0"/>
              <w:autoSpaceDN w:val="0"/>
              <w:adjustRightInd w:val="0"/>
              <w:ind w:left="-108" w:right="-107"/>
              <w:jc w:val="center"/>
              <w:rPr>
                <w:bCs/>
                <w:sz w:val="20"/>
                <w:szCs w:val="20"/>
              </w:rPr>
            </w:pPr>
            <w:r w:rsidRPr="00A06429">
              <w:rPr>
                <w:bCs/>
                <w:sz w:val="20"/>
                <w:szCs w:val="20"/>
              </w:rPr>
              <w:t>Диэлектрик конденсатора</w:t>
            </w:r>
          </w:p>
          <w:p w:rsidR="001109A2" w:rsidRPr="00A06429" w:rsidRDefault="001109A2" w:rsidP="00335FA5">
            <w:pPr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697" w:type="dxa"/>
            <w:vMerge w:val="restart"/>
          </w:tcPr>
          <w:p w:rsidR="001109A2" w:rsidRPr="002B51A8" w:rsidRDefault="001109A2" w:rsidP="00335FA5">
            <w:pPr>
              <w:spacing w:line="360" w:lineRule="auto"/>
              <w:ind w:left="-77" w:right="-108"/>
              <w:jc w:val="center"/>
              <w:rPr>
                <w:snapToGrid w:val="0"/>
                <w:sz w:val="18"/>
                <w:szCs w:val="18"/>
              </w:rPr>
            </w:pPr>
            <w:proofErr w:type="spellStart"/>
            <w:proofErr w:type="gramStart"/>
            <w:r w:rsidRPr="002B51A8">
              <w:rPr>
                <w:snapToGrid w:val="0"/>
                <w:sz w:val="18"/>
                <w:szCs w:val="18"/>
              </w:rPr>
              <w:t>Конден-сатор</w:t>
            </w:r>
            <w:proofErr w:type="spellEnd"/>
            <w:proofErr w:type="gramEnd"/>
          </w:p>
        </w:tc>
        <w:tc>
          <w:tcPr>
            <w:tcW w:w="1239" w:type="dxa"/>
            <w:gridSpan w:val="2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2B51A8">
              <w:rPr>
                <w:snapToGrid w:val="0"/>
                <w:sz w:val="20"/>
                <w:szCs w:val="20"/>
              </w:rPr>
              <w:t xml:space="preserve"> Задано</w:t>
            </w:r>
          </w:p>
        </w:tc>
        <w:tc>
          <w:tcPr>
            <w:tcW w:w="1092" w:type="dxa"/>
            <w:gridSpan w:val="2"/>
          </w:tcPr>
          <w:p w:rsidR="001109A2" w:rsidRPr="002B51A8" w:rsidRDefault="001109A2" w:rsidP="00335FA5">
            <w:pPr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  <w:r w:rsidRPr="002B51A8">
              <w:rPr>
                <w:snapToGrid w:val="0"/>
                <w:sz w:val="20"/>
                <w:szCs w:val="20"/>
              </w:rPr>
              <w:t>Измерено</w:t>
            </w:r>
          </w:p>
        </w:tc>
        <w:tc>
          <w:tcPr>
            <w:tcW w:w="2015" w:type="dxa"/>
            <w:gridSpan w:val="4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2B51A8">
              <w:rPr>
                <w:snapToGrid w:val="0"/>
                <w:sz w:val="20"/>
                <w:szCs w:val="20"/>
              </w:rPr>
              <w:t xml:space="preserve"> Рассчитано</w:t>
            </w:r>
          </w:p>
        </w:tc>
      </w:tr>
      <w:tr w:rsidR="001109A2" w:rsidRPr="00A06429" w:rsidTr="00335FA5">
        <w:trPr>
          <w:trHeight w:val="137"/>
        </w:trPr>
        <w:tc>
          <w:tcPr>
            <w:tcW w:w="1238" w:type="dxa"/>
            <w:vMerge/>
          </w:tcPr>
          <w:p w:rsidR="001109A2" w:rsidRPr="00A06429" w:rsidRDefault="001109A2" w:rsidP="00335FA5">
            <w:pPr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1109A2" w:rsidRPr="002B51A8" w:rsidRDefault="001109A2" w:rsidP="00335FA5">
            <w:pPr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679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2B51A8">
              <w:rPr>
                <w:snapToGrid w:val="0"/>
                <w:sz w:val="20"/>
                <w:szCs w:val="20"/>
              </w:rPr>
              <w:t>S</w:t>
            </w:r>
          </w:p>
        </w:tc>
        <w:tc>
          <w:tcPr>
            <w:tcW w:w="560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2B51A8">
              <w:rPr>
                <w:snapToGrid w:val="0"/>
                <w:sz w:val="20"/>
                <w:szCs w:val="20"/>
              </w:rPr>
              <w:t>d</w:t>
            </w:r>
          </w:p>
        </w:tc>
        <w:tc>
          <w:tcPr>
            <w:tcW w:w="532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2B51A8">
              <w:rPr>
                <w:snapToGrid w:val="0"/>
                <w:sz w:val="20"/>
                <w:szCs w:val="20"/>
              </w:rPr>
              <w:t>C</w:t>
            </w:r>
          </w:p>
        </w:tc>
        <w:tc>
          <w:tcPr>
            <w:tcW w:w="560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2B51A8">
              <w:rPr>
                <w:snapToGrid w:val="0"/>
                <w:sz w:val="20"/>
                <w:szCs w:val="20"/>
              </w:rPr>
              <w:t>tg</w:t>
            </w:r>
            <w:proofErr w:type="spellEnd"/>
            <w:r w:rsidRPr="002B51A8">
              <w:rPr>
                <w:snapToGrid w:val="0"/>
                <w:sz w:val="20"/>
                <w:szCs w:val="20"/>
              </w:rPr>
              <w:t xml:space="preserve"> δ</w:t>
            </w:r>
          </w:p>
        </w:tc>
        <w:tc>
          <w:tcPr>
            <w:tcW w:w="476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2B51A8">
              <w:rPr>
                <w:snapToGrid w:val="0"/>
                <w:sz w:val="20"/>
                <w:szCs w:val="20"/>
              </w:rPr>
              <w:t>d</w:t>
            </w:r>
          </w:p>
        </w:tc>
        <w:tc>
          <w:tcPr>
            <w:tcW w:w="580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  <w:vertAlign w:val="subscript"/>
              </w:rPr>
            </w:pPr>
            <w:proofErr w:type="spellStart"/>
            <w:r w:rsidRPr="002B51A8">
              <w:rPr>
                <w:snapToGrid w:val="0"/>
                <w:sz w:val="20"/>
                <w:szCs w:val="20"/>
              </w:rPr>
              <w:t>ρ</w:t>
            </w:r>
            <w:r w:rsidRPr="002B51A8">
              <w:rPr>
                <w:snapToGrid w:val="0"/>
                <w:sz w:val="20"/>
                <w:szCs w:val="20"/>
                <w:vertAlign w:val="subscript"/>
              </w:rPr>
              <w:t>v</w:t>
            </w:r>
            <w:proofErr w:type="spellEnd"/>
          </w:p>
        </w:tc>
        <w:tc>
          <w:tcPr>
            <w:tcW w:w="532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  <w:vertAlign w:val="subscript"/>
              </w:rPr>
            </w:pPr>
            <w:proofErr w:type="spellStart"/>
            <w:r w:rsidRPr="002B51A8">
              <w:rPr>
                <w:snapToGrid w:val="0"/>
                <w:sz w:val="20"/>
                <w:szCs w:val="20"/>
              </w:rPr>
              <w:t>Pa</w:t>
            </w:r>
            <w:proofErr w:type="spellEnd"/>
          </w:p>
        </w:tc>
        <w:tc>
          <w:tcPr>
            <w:tcW w:w="427" w:type="dxa"/>
          </w:tcPr>
          <w:p w:rsidR="001109A2" w:rsidRPr="00A06429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  <w:vertAlign w:val="subscript"/>
              </w:rPr>
            </w:pPr>
            <w:proofErr w:type="spellStart"/>
            <w:r w:rsidRPr="00A06429">
              <w:rPr>
                <w:snapToGrid w:val="0"/>
                <w:sz w:val="20"/>
                <w:szCs w:val="20"/>
              </w:rPr>
              <w:t>ε</w:t>
            </w:r>
            <w:r w:rsidRPr="00767893">
              <w:rPr>
                <w:snapToGrid w:val="0"/>
                <w:sz w:val="20"/>
                <w:szCs w:val="20"/>
                <w:vertAlign w:val="subscript"/>
              </w:rPr>
              <w:t>r</w:t>
            </w:r>
            <w:proofErr w:type="spellEnd"/>
          </w:p>
        </w:tc>
      </w:tr>
      <w:tr w:rsidR="001109A2" w:rsidRPr="00A06429" w:rsidTr="00335FA5">
        <w:trPr>
          <w:trHeight w:val="519"/>
        </w:trPr>
        <w:tc>
          <w:tcPr>
            <w:tcW w:w="1238" w:type="dxa"/>
            <w:vMerge/>
          </w:tcPr>
          <w:p w:rsidR="001109A2" w:rsidRPr="00A06429" w:rsidRDefault="001109A2" w:rsidP="00335FA5">
            <w:pPr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697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2B51A8">
              <w:rPr>
                <w:snapToGrid w:val="0"/>
                <w:sz w:val="20"/>
                <w:szCs w:val="20"/>
              </w:rPr>
              <w:t>№</w:t>
            </w:r>
          </w:p>
        </w:tc>
        <w:tc>
          <w:tcPr>
            <w:tcW w:w="679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  <w:r w:rsidRPr="002B51A8">
              <w:rPr>
                <w:snapToGrid w:val="0"/>
                <w:sz w:val="20"/>
                <w:szCs w:val="20"/>
              </w:rPr>
              <w:t xml:space="preserve"> </w:t>
            </w:r>
            <w:proofErr w:type="gramStart"/>
            <w:r w:rsidRPr="002B51A8">
              <w:rPr>
                <w:snapToGrid w:val="0"/>
                <w:sz w:val="20"/>
                <w:szCs w:val="20"/>
              </w:rPr>
              <w:t>м</w:t>
            </w:r>
            <w:proofErr w:type="gramEnd"/>
            <w:r w:rsidRPr="002B51A8">
              <w:rPr>
                <w:snapToGrid w:val="0"/>
                <w:sz w:val="20"/>
                <w:szCs w:val="20"/>
              </w:rPr>
              <w:t xml:space="preserve"> </w:t>
            </w:r>
            <w:r w:rsidRPr="002B51A8">
              <w:rPr>
                <w:snapToGrid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0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2B51A8">
              <w:rPr>
                <w:snapToGrid w:val="0"/>
                <w:sz w:val="20"/>
                <w:szCs w:val="20"/>
              </w:rPr>
              <w:t>м</w:t>
            </w:r>
          </w:p>
        </w:tc>
        <w:tc>
          <w:tcPr>
            <w:tcW w:w="532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2B51A8">
              <w:rPr>
                <w:snapToGrid w:val="0"/>
                <w:sz w:val="20"/>
                <w:szCs w:val="20"/>
              </w:rPr>
              <w:t>Ф</w:t>
            </w:r>
          </w:p>
        </w:tc>
        <w:tc>
          <w:tcPr>
            <w:tcW w:w="560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2B51A8"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476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2B51A8">
              <w:rPr>
                <w:snapToGrid w:val="0"/>
                <w:sz w:val="20"/>
                <w:szCs w:val="20"/>
              </w:rPr>
              <w:t>м</w:t>
            </w:r>
          </w:p>
        </w:tc>
        <w:tc>
          <w:tcPr>
            <w:tcW w:w="580" w:type="dxa"/>
          </w:tcPr>
          <w:p w:rsidR="001109A2" w:rsidRPr="002B51A8" w:rsidRDefault="001109A2" w:rsidP="00335FA5">
            <w:pPr>
              <w:spacing w:line="360" w:lineRule="auto"/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2B51A8">
              <w:rPr>
                <w:snapToGrid w:val="0"/>
                <w:sz w:val="20"/>
                <w:szCs w:val="20"/>
              </w:rPr>
              <w:t>Ом∙</w:t>
            </w:r>
            <w:proofErr w:type="gramStart"/>
            <w:r w:rsidRPr="002B51A8">
              <w:rPr>
                <w:snapToGrid w:val="0"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532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2B51A8">
              <w:rPr>
                <w:snapToGrid w:val="0"/>
                <w:sz w:val="20"/>
                <w:szCs w:val="20"/>
              </w:rPr>
              <w:t>Вт</w:t>
            </w:r>
          </w:p>
        </w:tc>
        <w:tc>
          <w:tcPr>
            <w:tcW w:w="427" w:type="dxa"/>
          </w:tcPr>
          <w:p w:rsidR="001109A2" w:rsidRPr="00A06429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A06429">
              <w:rPr>
                <w:snapToGrid w:val="0"/>
                <w:sz w:val="20"/>
                <w:szCs w:val="20"/>
              </w:rPr>
              <w:t>-</w:t>
            </w:r>
          </w:p>
        </w:tc>
      </w:tr>
      <w:tr w:rsidR="001109A2" w:rsidRPr="00A06429" w:rsidTr="00335FA5">
        <w:trPr>
          <w:trHeight w:val="294"/>
        </w:trPr>
        <w:tc>
          <w:tcPr>
            <w:tcW w:w="1238" w:type="dxa"/>
            <w:vMerge w:val="restart"/>
            <w:vAlign w:val="center"/>
          </w:tcPr>
          <w:p w:rsidR="001109A2" w:rsidRPr="00A06429" w:rsidRDefault="001109A2" w:rsidP="00335FA5">
            <w:pPr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Стекло-т</w:t>
            </w:r>
            <w:r w:rsidRPr="00A06429">
              <w:rPr>
                <w:snapToGrid w:val="0"/>
                <w:sz w:val="20"/>
                <w:szCs w:val="20"/>
              </w:rPr>
              <w:t>екстолит</w:t>
            </w:r>
            <w:proofErr w:type="gramEnd"/>
          </w:p>
        </w:tc>
        <w:tc>
          <w:tcPr>
            <w:tcW w:w="697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2B51A8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679" w:type="dxa"/>
          </w:tcPr>
          <w:p w:rsidR="001109A2" w:rsidRPr="002B51A8" w:rsidRDefault="001109A2" w:rsidP="00335FA5">
            <w:pPr>
              <w:spacing w:line="360" w:lineRule="auto"/>
              <w:ind w:left="-130" w:right="-108"/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  <w:r w:rsidRPr="002B51A8">
              <w:rPr>
                <w:snapToGrid w:val="0"/>
                <w:sz w:val="20"/>
                <w:szCs w:val="20"/>
              </w:rPr>
              <w:t>27∙10</w:t>
            </w:r>
            <w:r w:rsidRPr="002B51A8">
              <w:rPr>
                <w:snapToGrid w:val="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560" w:type="dxa"/>
          </w:tcPr>
          <w:p w:rsidR="001109A2" w:rsidRPr="002B51A8" w:rsidRDefault="001109A2" w:rsidP="00335FA5">
            <w:pPr>
              <w:spacing w:line="360" w:lineRule="auto"/>
              <w:ind w:left="-74" w:right="-130"/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  <w:r w:rsidRPr="002B51A8">
              <w:rPr>
                <w:snapToGrid w:val="0"/>
                <w:sz w:val="20"/>
                <w:szCs w:val="20"/>
              </w:rPr>
              <w:t>1∙10</w:t>
            </w:r>
            <w:r w:rsidRPr="002B51A8">
              <w:rPr>
                <w:snapToGrid w:val="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532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0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6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2B51A8"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580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2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7" w:type="dxa"/>
          </w:tcPr>
          <w:p w:rsidR="001109A2" w:rsidRPr="00A06429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1109A2" w:rsidRPr="00A06429" w:rsidTr="00335FA5">
        <w:trPr>
          <w:trHeight w:val="275"/>
        </w:trPr>
        <w:tc>
          <w:tcPr>
            <w:tcW w:w="1238" w:type="dxa"/>
            <w:vMerge/>
          </w:tcPr>
          <w:p w:rsidR="001109A2" w:rsidRPr="00A06429" w:rsidRDefault="001109A2" w:rsidP="00335FA5">
            <w:pPr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697" w:type="dxa"/>
          </w:tcPr>
          <w:p w:rsidR="001109A2" w:rsidRPr="00A06429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A06429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679" w:type="dxa"/>
          </w:tcPr>
          <w:p w:rsidR="001109A2" w:rsidRPr="00A06429" w:rsidRDefault="001109A2" w:rsidP="00335FA5">
            <w:pPr>
              <w:spacing w:line="360" w:lineRule="auto"/>
              <w:ind w:left="-350" w:right="-90" w:firstLine="25"/>
              <w:rPr>
                <w:snapToGrid w:val="0"/>
                <w:sz w:val="20"/>
                <w:szCs w:val="20"/>
              </w:rPr>
            </w:pPr>
            <w:r w:rsidRPr="00A06429">
              <w:rPr>
                <w:snapToGrid w:val="0"/>
                <w:sz w:val="20"/>
                <w:szCs w:val="20"/>
              </w:rPr>
              <w:t xml:space="preserve">     27∙10</w:t>
            </w:r>
            <w:r w:rsidRPr="00767893">
              <w:rPr>
                <w:snapToGrid w:val="0"/>
                <w:sz w:val="20"/>
                <w:szCs w:val="20"/>
                <w:vertAlign w:val="superscript"/>
              </w:rPr>
              <w:t>-</w:t>
            </w:r>
            <w:r w:rsidRPr="009466DD">
              <w:rPr>
                <w:snapToGrid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60" w:type="dxa"/>
          </w:tcPr>
          <w:p w:rsidR="001109A2" w:rsidRPr="00A06429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A06429"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532" w:type="dxa"/>
          </w:tcPr>
          <w:p w:rsidR="001109A2" w:rsidRPr="00A06429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0" w:type="dxa"/>
          </w:tcPr>
          <w:p w:rsidR="001109A2" w:rsidRPr="00A06429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6" w:type="dxa"/>
          </w:tcPr>
          <w:p w:rsidR="001109A2" w:rsidRPr="00A06429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0" w:type="dxa"/>
          </w:tcPr>
          <w:p w:rsidR="001109A2" w:rsidRPr="00A06429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2" w:type="dxa"/>
          </w:tcPr>
          <w:p w:rsidR="001109A2" w:rsidRPr="00A06429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7" w:type="dxa"/>
          </w:tcPr>
          <w:p w:rsidR="001109A2" w:rsidRPr="00A06429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A06429">
              <w:rPr>
                <w:snapToGrid w:val="0"/>
                <w:sz w:val="20"/>
                <w:szCs w:val="20"/>
              </w:rPr>
              <w:t>-</w:t>
            </w:r>
          </w:p>
        </w:tc>
      </w:tr>
      <w:tr w:rsidR="001109A2" w:rsidRPr="00A06429" w:rsidTr="00335FA5">
        <w:trPr>
          <w:trHeight w:val="256"/>
        </w:trPr>
        <w:tc>
          <w:tcPr>
            <w:tcW w:w="1238" w:type="dxa"/>
            <w:vMerge/>
          </w:tcPr>
          <w:p w:rsidR="001109A2" w:rsidRPr="00A06429" w:rsidRDefault="001109A2" w:rsidP="00335FA5">
            <w:pPr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697" w:type="dxa"/>
          </w:tcPr>
          <w:p w:rsidR="001109A2" w:rsidRPr="00A06429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A06429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679" w:type="dxa"/>
          </w:tcPr>
          <w:p w:rsidR="001109A2" w:rsidRPr="00A06429" w:rsidRDefault="001109A2" w:rsidP="00335FA5">
            <w:pPr>
              <w:spacing w:line="360" w:lineRule="auto"/>
              <w:ind w:left="-130" w:right="-108"/>
              <w:rPr>
                <w:snapToGrid w:val="0"/>
                <w:sz w:val="20"/>
                <w:szCs w:val="20"/>
              </w:rPr>
            </w:pPr>
            <w:r w:rsidRPr="00A06429">
              <w:rPr>
                <w:snapToGrid w:val="0"/>
                <w:sz w:val="20"/>
                <w:szCs w:val="20"/>
              </w:rPr>
              <w:t xml:space="preserve"> 27∙10</w:t>
            </w:r>
            <w:r w:rsidRPr="009466DD">
              <w:rPr>
                <w:snapToGrid w:val="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560" w:type="dxa"/>
          </w:tcPr>
          <w:p w:rsidR="001109A2" w:rsidRPr="00A06429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A06429"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532" w:type="dxa"/>
          </w:tcPr>
          <w:p w:rsidR="001109A2" w:rsidRPr="00A06429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0" w:type="dxa"/>
          </w:tcPr>
          <w:p w:rsidR="001109A2" w:rsidRPr="00A06429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6" w:type="dxa"/>
          </w:tcPr>
          <w:p w:rsidR="001109A2" w:rsidRPr="00A06429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80" w:type="dxa"/>
          </w:tcPr>
          <w:p w:rsidR="001109A2" w:rsidRPr="00A06429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2" w:type="dxa"/>
          </w:tcPr>
          <w:p w:rsidR="001109A2" w:rsidRPr="00A06429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7" w:type="dxa"/>
          </w:tcPr>
          <w:p w:rsidR="001109A2" w:rsidRPr="00A06429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A06429">
              <w:rPr>
                <w:snapToGrid w:val="0"/>
                <w:sz w:val="20"/>
                <w:szCs w:val="20"/>
              </w:rPr>
              <w:t>-</w:t>
            </w:r>
          </w:p>
        </w:tc>
      </w:tr>
    </w:tbl>
    <w:p w:rsidR="001109A2" w:rsidRPr="00A06429" w:rsidRDefault="001109A2" w:rsidP="001109A2">
      <w:pPr>
        <w:spacing w:line="360" w:lineRule="auto"/>
        <w:jc w:val="both"/>
        <w:rPr>
          <w:b/>
          <w:i/>
          <w:snapToGrid w:val="0"/>
          <w:sz w:val="20"/>
          <w:szCs w:val="20"/>
        </w:rPr>
      </w:pPr>
    </w:p>
    <w:p w:rsidR="001109A2" w:rsidRDefault="001109A2" w:rsidP="001109A2">
      <w:pPr>
        <w:spacing w:line="360" w:lineRule="auto"/>
        <w:ind w:left="2552" w:hanging="1844"/>
        <w:jc w:val="both"/>
        <w:rPr>
          <w:snapToGrid w:val="0"/>
          <w:sz w:val="20"/>
          <w:szCs w:val="20"/>
        </w:rPr>
      </w:pPr>
    </w:p>
    <w:p w:rsidR="001109A2" w:rsidRPr="00A06429" w:rsidRDefault="001109A2" w:rsidP="001109A2">
      <w:pPr>
        <w:spacing w:line="360" w:lineRule="auto"/>
        <w:ind w:left="2552" w:hanging="1844"/>
        <w:jc w:val="both"/>
        <w:rPr>
          <w:snapToGrid w:val="0"/>
          <w:sz w:val="20"/>
          <w:szCs w:val="20"/>
        </w:rPr>
      </w:pPr>
    </w:p>
    <w:p w:rsidR="001109A2" w:rsidRDefault="001109A2" w:rsidP="001109A2">
      <w:pPr>
        <w:ind w:left="2420" w:hanging="1712"/>
        <w:jc w:val="both"/>
        <w:rPr>
          <w:snapToGrid w:val="0"/>
          <w:sz w:val="20"/>
          <w:szCs w:val="20"/>
        </w:rPr>
      </w:pPr>
      <w:r w:rsidRPr="00A06429">
        <w:rPr>
          <w:snapToGrid w:val="0"/>
          <w:sz w:val="20"/>
          <w:szCs w:val="20"/>
        </w:rPr>
        <w:t xml:space="preserve">Таблица 3.2 - Исследование плоских конденсаторов с   диэлектриком  из </w:t>
      </w:r>
      <w:proofErr w:type="spellStart"/>
      <w:r w:rsidRPr="00A06429">
        <w:rPr>
          <w:snapToGrid w:val="0"/>
          <w:sz w:val="20"/>
          <w:szCs w:val="20"/>
        </w:rPr>
        <w:t>гетинакса</w:t>
      </w:r>
      <w:proofErr w:type="spellEnd"/>
      <w:r w:rsidRPr="00A06429">
        <w:rPr>
          <w:snapToGrid w:val="0"/>
          <w:sz w:val="20"/>
          <w:szCs w:val="20"/>
        </w:rPr>
        <w:t xml:space="preserve"> </w:t>
      </w:r>
    </w:p>
    <w:p w:rsidR="001109A2" w:rsidRPr="00A06429" w:rsidRDefault="001109A2" w:rsidP="001109A2">
      <w:pPr>
        <w:ind w:left="2420" w:hanging="1712"/>
        <w:jc w:val="both"/>
        <w:rPr>
          <w:snapToGrid w:val="0"/>
          <w:sz w:val="20"/>
          <w:szCs w:val="20"/>
        </w:rPr>
      </w:pPr>
    </w:p>
    <w:tbl>
      <w:tblPr>
        <w:tblStyle w:val="a3"/>
        <w:tblW w:w="6284" w:type="dxa"/>
        <w:tblLayout w:type="fixed"/>
        <w:tblLook w:val="01E0" w:firstRow="1" w:lastRow="1" w:firstColumn="1" w:lastColumn="1" w:noHBand="0" w:noVBand="0"/>
      </w:tblPr>
      <w:tblGrid>
        <w:gridCol w:w="1238"/>
        <w:gridCol w:w="697"/>
        <w:gridCol w:w="635"/>
        <w:gridCol w:w="589"/>
        <w:gridCol w:w="535"/>
        <w:gridCol w:w="524"/>
        <w:gridCol w:w="468"/>
        <w:gridCol w:w="639"/>
        <w:gridCol w:w="531"/>
        <w:gridCol w:w="428"/>
      </w:tblGrid>
      <w:tr w:rsidR="001109A2" w:rsidRPr="00A06429" w:rsidTr="00335FA5">
        <w:trPr>
          <w:trHeight w:val="400"/>
        </w:trPr>
        <w:tc>
          <w:tcPr>
            <w:tcW w:w="1238" w:type="dxa"/>
            <w:vMerge w:val="restart"/>
          </w:tcPr>
          <w:p w:rsidR="001109A2" w:rsidRPr="00A06429" w:rsidRDefault="001109A2" w:rsidP="00335FA5">
            <w:pPr>
              <w:autoSpaceDE w:val="0"/>
              <w:autoSpaceDN w:val="0"/>
              <w:adjustRightInd w:val="0"/>
              <w:ind w:left="-108" w:right="-107"/>
              <w:jc w:val="center"/>
              <w:rPr>
                <w:bCs/>
                <w:sz w:val="20"/>
                <w:szCs w:val="20"/>
              </w:rPr>
            </w:pPr>
            <w:r w:rsidRPr="00A06429">
              <w:rPr>
                <w:bCs/>
                <w:sz w:val="20"/>
                <w:szCs w:val="20"/>
              </w:rPr>
              <w:t xml:space="preserve"> Диэлектрик конденсатора</w:t>
            </w:r>
          </w:p>
          <w:p w:rsidR="001109A2" w:rsidRPr="00A06429" w:rsidRDefault="001109A2" w:rsidP="00335FA5">
            <w:pPr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697" w:type="dxa"/>
            <w:vMerge w:val="restart"/>
          </w:tcPr>
          <w:p w:rsidR="001109A2" w:rsidRPr="002B51A8" w:rsidRDefault="001109A2" w:rsidP="00335FA5">
            <w:pPr>
              <w:spacing w:line="360" w:lineRule="auto"/>
              <w:ind w:left="-77" w:right="-108"/>
              <w:jc w:val="center"/>
              <w:rPr>
                <w:snapToGrid w:val="0"/>
                <w:sz w:val="18"/>
                <w:szCs w:val="18"/>
              </w:rPr>
            </w:pPr>
            <w:proofErr w:type="spellStart"/>
            <w:proofErr w:type="gramStart"/>
            <w:r w:rsidRPr="002B51A8">
              <w:rPr>
                <w:snapToGrid w:val="0"/>
                <w:sz w:val="18"/>
                <w:szCs w:val="18"/>
              </w:rPr>
              <w:t>Конден-сатор</w:t>
            </w:r>
            <w:proofErr w:type="spellEnd"/>
            <w:proofErr w:type="gramEnd"/>
          </w:p>
        </w:tc>
        <w:tc>
          <w:tcPr>
            <w:tcW w:w="1224" w:type="dxa"/>
            <w:gridSpan w:val="2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2B51A8">
              <w:rPr>
                <w:snapToGrid w:val="0"/>
                <w:sz w:val="20"/>
                <w:szCs w:val="20"/>
              </w:rPr>
              <w:t xml:space="preserve"> Задано</w:t>
            </w:r>
          </w:p>
        </w:tc>
        <w:tc>
          <w:tcPr>
            <w:tcW w:w="1059" w:type="dxa"/>
            <w:gridSpan w:val="2"/>
          </w:tcPr>
          <w:p w:rsidR="001109A2" w:rsidRPr="002B51A8" w:rsidRDefault="001109A2" w:rsidP="00335FA5">
            <w:pPr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  <w:r w:rsidRPr="002B51A8">
              <w:rPr>
                <w:snapToGrid w:val="0"/>
                <w:sz w:val="20"/>
                <w:szCs w:val="20"/>
              </w:rPr>
              <w:t>Измерено</w:t>
            </w:r>
          </w:p>
        </w:tc>
        <w:tc>
          <w:tcPr>
            <w:tcW w:w="2066" w:type="dxa"/>
            <w:gridSpan w:val="4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2B51A8">
              <w:rPr>
                <w:snapToGrid w:val="0"/>
                <w:sz w:val="20"/>
                <w:szCs w:val="20"/>
              </w:rPr>
              <w:t xml:space="preserve"> Рассчитано</w:t>
            </w:r>
          </w:p>
        </w:tc>
      </w:tr>
      <w:tr w:rsidR="001109A2" w:rsidRPr="00A06429" w:rsidTr="00335FA5">
        <w:trPr>
          <w:trHeight w:val="106"/>
        </w:trPr>
        <w:tc>
          <w:tcPr>
            <w:tcW w:w="1238" w:type="dxa"/>
            <w:vMerge/>
          </w:tcPr>
          <w:p w:rsidR="001109A2" w:rsidRPr="00A06429" w:rsidRDefault="001109A2" w:rsidP="00335FA5">
            <w:pPr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1109A2" w:rsidRPr="002B51A8" w:rsidRDefault="001109A2" w:rsidP="00335FA5">
            <w:pPr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635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2B51A8">
              <w:rPr>
                <w:snapToGrid w:val="0"/>
                <w:sz w:val="20"/>
                <w:szCs w:val="20"/>
              </w:rPr>
              <w:t>S</w:t>
            </w:r>
          </w:p>
        </w:tc>
        <w:tc>
          <w:tcPr>
            <w:tcW w:w="589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2B51A8">
              <w:rPr>
                <w:snapToGrid w:val="0"/>
                <w:sz w:val="20"/>
                <w:szCs w:val="20"/>
              </w:rPr>
              <w:t>d</w:t>
            </w:r>
          </w:p>
        </w:tc>
        <w:tc>
          <w:tcPr>
            <w:tcW w:w="535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2B51A8">
              <w:rPr>
                <w:snapToGrid w:val="0"/>
                <w:sz w:val="20"/>
                <w:szCs w:val="20"/>
              </w:rPr>
              <w:t>C</w:t>
            </w:r>
          </w:p>
        </w:tc>
        <w:tc>
          <w:tcPr>
            <w:tcW w:w="524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2B51A8">
              <w:rPr>
                <w:snapToGrid w:val="0"/>
                <w:sz w:val="20"/>
                <w:szCs w:val="20"/>
              </w:rPr>
              <w:t>tg</w:t>
            </w:r>
            <w:proofErr w:type="spellEnd"/>
            <w:r w:rsidRPr="002B51A8">
              <w:rPr>
                <w:snapToGrid w:val="0"/>
                <w:sz w:val="20"/>
                <w:szCs w:val="20"/>
              </w:rPr>
              <w:t xml:space="preserve"> δ</w:t>
            </w:r>
          </w:p>
        </w:tc>
        <w:tc>
          <w:tcPr>
            <w:tcW w:w="468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2B51A8">
              <w:rPr>
                <w:snapToGrid w:val="0"/>
                <w:sz w:val="20"/>
                <w:szCs w:val="20"/>
              </w:rPr>
              <w:t>S</w:t>
            </w:r>
          </w:p>
        </w:tc>
        <w:tc>
          <w:tcPr>
            <w:tcW w:w="639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  <w:vertAlign w:val="subscript"/>
              </w:rPr>
            </w:pPr>
            <w:proofErr w:type="spellStart"/>
            <w:r w:rsidRPr="002B51A8">
              <w:rPr>
                <w:snapToGrid w:val="0"/>
                <w:sz w:val="20"/>
                <w:szCs w:val="20"/>
              </w:rPr>
              <w:t>ρ</w:t>
            </w:r>
            <w:r w:rsidRPr="002B51A8">
              <w:rPr>
                <w:snapToGrid w:val="0"/>
                <w:sz w:val="20"/>
                <w:szCs w:val="20"/>
                <w:vertAlign w:val="subscript"/>
              </w:rPr>
              <w:t>v</w:t>
            </w:r>
            <w:proofErr w:type="spellEnd"/>
          </w:p>
        </w:tc>
        <w:tc>
          <w:tcPr>
            <w:tcW w:w="531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  <w:vertAlign w:val="subscript"/>
              </w:rPr>
            </w:pPr>
            <w:proofErr w:type="spellStart"/>
            <w:r w:rsidRPr="002B51A8">
              <w:rPr>
                <w:snapToGrid w:val="0"/>
                <w:sz w:val="20"/>
                <w:szCs w:val="20"/>
              </w:rPr>
              <w:t>Pa</w:t>
            </w:r>
            <w:proofErr w:type="spellEnd"/>
          </w:p>
        </w:tc>
        <w:tc>
          <w:tcPr>
            <w:tcW w:w="428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  <w:vertAlign w:val="subscript"/>
              </w:rPr>
            </w:pPr>
            <w:proofErr w:type="spellStart"/>
            <w:r w:rsidRPr="002B51A8">
              <w:rPr>
                <w:snapToGrid w:val="0"/>
                <w:sz w:val="20"/>
                <w:szCs w:val="20"/>
              </w:rPr>
              <w:t>ε</w:t>
            </w:r>
            <w:r w:rsidRPr="002B51A8">
              <w:rPr>
                <w:snapToGrid w:val="0"/>
                <w:sz w:val="20"/>
                <w:szCs w:val="20"/>
                <w:vertAlign w:val="subscript"/>
              </w:rPr>
              <w:t>r</w:t>
            </w:r>
            <w:proofErr w:type="spellEnd"/>
          </w:p>
        </w:tc>
      </w:tr>
      <w:tr w:rsidR="001109A2" w:rsidRPr="00A06429" w:rsidTr="00335FA5">
        <w:trPr>
          <w:trHeight w:val="400"/>
        </w:trPr>
        <w:tc>
          <w:tcPr>
            <w:tcW w:w="1238" w:type="dxa"/>
            <w:vMerge/>
          </w:tcPr>
          <w:p w:rsidR="001109A2" w:rsidRPr="00A06429" w:rsidRDefault="001109A2" w:rsidP="00335FA5">
            <w:pPr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697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2B51A8">
              <w:rPr>
                <w:snapToGrid w:val="0"/>
                <w:sz w:val="20"/>
                <w:szCs w:val="20"/>
              </w:rPr>
              <w:t>№</w:t>
            </w:r>
          </w:p>
        </w:tc>
        <w:tc>
          <w:tcPr>
            <w:tcW w:w="635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  <w:r w:rsidRPr="002B51A8">
              <w:rPr>
                <w:snapToGrid w:val="0"/>
                <w:sz w:val="20"/>
                <w:szCs w:val="20"/>
              </w:rPr>
              <w:t xml:space="preserve"> </w:t>
            </w:r>
            <w:proofErr w:type="gramStart"/>
            <w:r w:rsidRPr="002B51A8">
              <w:rPr>
                <w:snapToGrid w:val="0"/>
                <w:sz w:val="20"/>
                <w:szCs w:val="20"/>
              </w:rPr>
              <w:t>м</w:t>
            </w:r>
            <w:proofErr w:type="gramEnd"/>
            <w:r w:rsidRPr="002B51A8">
              <w:rPr>
                <w:snapToGrid w:val="0"/>
                <w:sz w:val="20"/>
                <w:szCs w:val="20"/>
              </w:rPr>
              <w:t xml:space="preserve"> </w:t>
            </w:r>
            <w:r w:rsidRPr="002B51A8">
              <w:rPr>
                <w:snapToGrid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89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2B51A8">
              <w:rPr>
                <w:snapToGrid w:val="0"/>
                <w:sz w:val="20"/>
                <w:szCs w:val="20"/>
              </w:rPr>
              <w:t>м</w:t>
            </w:r>
          </w:p>
        </w:tc>
        <w:tc>
          <w:tcPr>
            <w:tcW w:w="535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2B51A8">
              <w:rPr>
                <w:snapToGrid w:val="0"/>
                <w:sz w:val="20"/>
                <w:szCs w:val="20"/>
              </w:rPr>
              <w:t>Ф</w:t>
            </w:r>
          </w:p>
        </w:tc>
        <w:tc>
          <w:tcPr>
            <w:tcW w:w="524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2B51A8"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468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 w:rsidRPr="002B51A8">
              <w:rPr>
                <w:snapToGrid w:val="0"/>
                <w:sz w:val="20"/>
                <w:szCs w:val="20"/>
              </w:rPr>
              <w:t>м</w:t>
            </w:r>
            <w:proofErr w:type="gramEnd"/>
            <w:r w:rsidRPr="002B51A8">
              <w:rPr>
                <w:snapToGrid w:val="0"/>
                <w:sz w:val="20"/>
                <w:szCs w:val="20"/>
              </w:rPr>
              <w:t xml:space="preserve"> </w:t>
            </w:r>
            <w:r w:rsidRPr="002B51A8">
              <w:rPr>
                <w:snapToGrid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9" w:type="dxa"/>
          </w:tcPr>
          <w:p w:rsidR="001109A2" w:rsidRPr="002B51A8" w:rsidRDefault="001109A2" w:rsidP="00335FA5">
            <w:pPr>
              <w:spacing w:line="360" w:lineRule="auto"/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2B51A8">
              <w:rPr>
                <w:snapToGrid w:val="0"/>
                <w:sz w:val="20"/>
                <w:szCs w:val="20"/>
              </w:rPr>
              <w:t>Ом∙</w:t>
            </w:r>
            <w:proofErr w:type="gramStart"/>
            <w:r w:rsidRPr="002B51A8">
              <w:rPr>
                <w:snapToGrid w:val="0"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531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2B51A8">
              <w:rPr>
                <w:snapToGrid w:val="0"/>
                <w:sz w:val="20"/>
                <w:szCs w:val="20"/>
              </w:rPr>
              <w:t>Вт</w:t>
            </w:r>
          </w:p>
        </w:tc>
        <w:tc>
          <w:tcPr>
            <w:tcW w:w="428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2B51A8">
              <w:rPr>
                <w:snapToGrid w:val="0"/>
                <w:sz w:val="20"/>
                <w:szCs w:val="20"/>
              </w:rPr>
              <w:t>-</w:t>
            </w:r>
          </w:p>
        </w:tc>
      </w:tr>
      <w:tr w:rsidR="001109A2" w:rsidRPr="00A06429" w:rsidTr="00335FA5">
        <w:trPr>
          <w:trHeight w:val="227"/>
        </w:trPr>
        <w:tc>
          <w:tcPr>
            <w:tcW w:w="1238" w:type="dxa"/>
            <w:vMerge w:val="restart"/>
            <w:vAlign w:val="center"/>
          </w:tcPr>
          <w:p w:rsidR="001109A2" w:rsidRPr="00A06429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A06429">
              <w:rPr>
                <w:snapToGrid w:val="0"/>
                <w:sz w:val="20"/>
                <w:szCs w:val="20"/>
              </w:rPr>
              <w:t>Гетинакс</w:t>
            </w:r>
            <w:proofErr w:type="spellEnd"/>
          </w:p>
        </w:tc>
        <w:tc>
          <w:tcPr>
            <w:tcW w:w="697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2B51A8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635" w:type="dxa"/>
          </w:tcPr>
          <w:p w:rsidR="001109A2" w:rsidRPr="002B51A8" w:rsidRDefault="001109A2" w:rsidP="00335FA5">
            <w:pPr>
              <w:spacing w:line="360" w:lineRule="auto"/>
              <w:ind w:left="-130" w:right="-108"/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  <w:r w:rsidRPr="002B51A8">
              <w:rPr>
                <w:snapToGrid w:val="0"/>
                <w:sz w:val="20"/>
                <w:szCs w:val="20"/>
              </w:rPr>
              <w:t>28∙10</w:t>
            </w:r>
            <w:r w:rsidRPr="002B51A8">
              <w:rPr>
                <w:snapToGrid w:val="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589" w:type="dxa"/>
          </w:tcPr>
          <w:p w:rsidR="001109A2" w:rsidRPr="002B51A8" w:rsidRDefault="001109A2" w:rsidP="00335FA5">
            <w:pPr>
              <w:spacing w:line="360" w:lineRule="auto"/>
              <w:ind w:left="-74" w:right="-130"/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r w:rsidRPr="002B51A8">
              <w:rPr>
                <w:snapToGrid w:val="0"/>
                <w:sz w:val="20"/>
                <w:szCs w:val="20"/>
              </w:rPr>
              <w:t>2∙10</w:t>
            </w:r>
            <w:r w:rsidRPr="002B51A8">
              <w:rPr>
                <w:snapToGrid w:val="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535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24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68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2B51A8"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1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8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1109A2" w:rsidRPr="00A06429" w:rsidTr="00335FA5">
        <w:trPr>
          <w:trHeight w:val="938"/>
        </w:trPr>
        <w:tc>
          <w:tcPr>
            <w:tcW w:w="1238" w:type="dxa"/>
            <w:vMerge/>
          </w:tcPr>
          <w:p w:rsidR="001109A2" w:rsidRPr="00A06429" w:rsidRDefault="001109A2" w:rsidP="00335FA5">
            <w:pPr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697" w:type="dxa"/>
          </w:tcPr>
          <w:p w:rsidR="001109A2" w:rsidRPr="00A06429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A06429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635" w:type="dxa"/>
          </w:tcPr>
          <w:p w:rsidR="001109A2" w:rsidRPr="00A06429" w:rsidRDefault="001109A2" w:rsidP="00335FA5">
            <w:pPr>
              <w:spacing w:line="360" w:lineRule="auto"/>
              <w:ind w:left="-350" w:right="-90" w:firstLine="25"/>
              <w:jc w:val="center"/>
              <w:rPr>
                <w:snapToGrid w:val="0"/>
                <w:sz w:val="20"/>
                <w:szCs w:val="20"/>
              </w:rPr>
            </w:pPr>
            <w:r w:rsidRPr="00A06429">
              <w:rPr>
                <w:snapToGrid w:val="0"/>
                <w:sz w:val="20"/>
                <w:szCs w:val="20"/>
              </w:rPr>
              <w:t xml:space="preserve">      -</w:t>
            </w:r>
          </w:p>
        </w:tc>
        <w:tc>
          <w:tcPr>
            <w:tcW w:w="589" w:type="dxa"/>
          </w:tcPr>
          <w:p w:rsidR="001109A2" w:rsidRPr="00A06429" w:rsidRDefault="001109A2" w:rsidP="00335FA5">
            <w:pPr>
              <w:spacing w:line="360" w:lineRule="auto"/>
              <w:ind w:left="-88"/>
              <w:jc w:val="both"/>
              <w:rPr>
                <w:snapToGrid w:val="0"/>
                <w:sz w:val="20"/>
                <w:szCs w:val="20"/>
              </w:rPr>
            </w:pPr>
            <w:r w:rsidRPr="00A06429">
              <w:rPr>
                <w:snapToGrid w:val="0"/>
                <w:sz w:val="20"/>
                <w:szCs w:val="20"/>
              </w:rPr>
              <w:t>2∙10</w:t>
            </w:r>
            <w:r w:rsidRPr="009466DD">
              <w:rPr>
                <w:snapToGrid w:val="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535" w:type="dxa"/>
          </w:tcPr>
          <w:p w:rsidR="001109A2" w:rsidRPr="00A06429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24" w:type="dxa"/>
          </w:tcPr>
          <w:p w:rsidR="001109A2" w:rsidRPr="00A06429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68" w:type="dxa"/>
          </w:tcPr>
          <w:p w:rsidR="001109A2" w:rsidRPr="00A06429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39" w:type="dxa"/>
          </w:tcPr>
          <w:p w:rsidR="001109A2" w:rsidRPr="00A06429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1" w:type="dxa"/>
          </w:tcPr>
          <w:p w:rsidR="001109A2" w:rsidRPr="00A06429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8" w:type="dxa"/>
          </w:tcPr>
          <w:p w:rsidR="001109A2" w:rsidRPr="00A06429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A06429">
              <w:rPr>
                <w:snapToGrid w:val="0"/>
                <w:sz w:val="20"/>
                <w:szCs w:val="20"/>
              </w:rPr>
              <w:t>-</w:t>
            </w:r>
          </w:p>
        </w:tc>
      </w:tr>
      <w:tr w:rsidR="001109A2" w:rsidRPr="00A06429" w:rsidTr="00335FA5">
        <w:trPr>
          <w:trHeight w:val="197"/>
        </w:trPr>
        <w:tc>
          <w:tcPr>
            <w:tcW w:w="1238" w:type="dxa"/>
            <w:vMerge/>
          </w:tcPr>
          <w:p w:rsidR="001109A2" w:rsidRPr="00A06429" w:rsidRDefault="001109A2" w:rsidP="00335FA5">
            <w:pPr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697" w:type="dxa"/>
          </w:tcPr>
          <w:p w:rsidR="001109A2" w:rsidRPr="00A06429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A06429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635" w:type="dxa"/>
          </w:tcPr>
          <w:p w:rsidR="001109A2" w:rsidRPr="00A06429" w:rsidRDefault="001109A2" w:rsidP="00335FA5">
            <w:pPr>
              <w:spacing w:line="360" w:lineRule="auto"/>
              <w:ind w:left="-130" w:right="-108"/>
              <w:rPr>
                <w:snapToGrid w:val="0"/>
                <w:sz w:val="20"/>
                <w:szCs w:val="20"/>
              </w:rPr>
            </w:pPr>
            <w:r w:rsidRPr="00A06429">
              <w:rPr>
                <w:snapToGrid w:val="0"/>
                <w:sz w:val="20"/>
                <w:szCs w:val="20"/>
              </w:rPr>
              <w:t xml:space="preserve">       -</w:t>
            </w:r>
          </w:p>
        </w:tc>
        <w:tc>
          <w:tcPr>
            <w:tcW w:w="589" w:type="dxa"/>
          </w:tcPr>
          <w:p w:rsidR="001109A2" w:rsidRPr="00A06429" w:rsidRDefault="001109A2" w:rsidP="00335FA5">
            <w:pPr>
              <w:spacing w:line="360" w:lineRule="auto"/>
              <w:ind w:left="-8" w:hanging="88"/>
              <w:jc w:val="both"/>
              <w:rPr>
                <w:snapToGrid w:val="0"/>
                <w:sz w:val="20"/>
                <w:szCs w:val="20"/>
              </w:rPr>
            </w:pPr>
            <w:r w:rsidRPr="00A06429">
              <w:rPr>
                <w:snapToGrid w:val="0"/>
                <w:sz w:val="20"/>
                <w:szCs w:val="20"/>
              </w:rPr>
              <w:t>2∙10</w:t>
            </w:r>
            <w:r w:rsidRPr="009466DD">
              <w:rPr>
                <w:snapToGrid w:val="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535" w:type="dxa"/>
          </w:tcPr>
          <w:p w:rsidR="001109A2" w:rsidRPr="00A06429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24" w:type="dxa"/>
          </w:tcPr>
          <w:p w:rsidR="001109A2" w:rsidRPr="00A06429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68" w:type="dxa"/>
          </w:tcPr>
          <w:p w:rsidR="001109A2" w:rsidRPr="00A06429" w:rsidRDefault="001109A2" w:rsidP="00335FA5">
            <w:pPr>
              <w:spacing w:line="360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639" w:type="dxa"/>
          </w:tcPr>
          <w:p w:rsidR="001109A2" w:rsidRPr="00A06429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31" w:type="dxa"/>
          </w:tcPr>
          <w:p w:rsidR="001109A2" w:rsidRPr="00A06429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8" w:type="dxa"/>
          </w:tcPr>
          <w:p w:rsidR="001109A2" w:rsidRPr="00A06429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A06429">
              <w:rPr>
                <w:snapToGrid w:val="0"/>
                <w:sz w:val="20"/>
                <w:szCs w:val="20"/>
              </w:rPr>
              <w:t>-</w:t>
            </w:r>
          </w:p>
        </w:tc>
      </w:tr>
    </w:tbl>
    <w:p w:rsidR="001109A2" w:rsidRPr="00A06429" w:rsidRDefault="001109A2" w:rsidP="001109A2">
      <w:pPr>
        <w:ind w:left="2090" w:hanging="1382"/>
        <w:jc w:val="both"/>
        <w:rPr>
          <w:snapToGrid w:val="0"/>
          <w:sz w:val="20"/>
          <w:szCs w:val="20"/>
        </w:rPr>
      </w:pPr>
    </w:p>
    <w:p w:rsidR="001109A2" w:rsidRDefault="001109A2" w:rsidP="001109A2">
      <w:pPr>
        <w:ind w:left="2090" w:hanging="1382"/>
        <w:jc w:val="both"/>
        <w:rPr>
          <w:snapToGrid w:val="0"/>
          <w:sz w:val="20"/>
          <w:szCs w:val="20"/>
        </w:rPr>
      </w:pPr>
    </w:p>
    <w:p w:rsidR="001109A2" w:rsidRDefault="001109A2" w:rsidP="001109A2">
      <w:pPr>
        <w:ind w:left="2090" w:hanging="1382"/>
        <w:jc w:val="both"/>
        <w:rPr>
          <w:snapToGrid w:val="0"/>
          <w:sz w:val="20"/>
          <w:szCs w:val="20"/>
        </w:rPr>
      </w:pPr>
    </w:p>
    <w:p w:rsidR="001109A2" w:rsidRDefault="001109A2" w:rsidP="001109A2">
      <w:pPr>
        <w:ind w:left="2090" w:hanging="1382"/>
        <w:jc w:val="both"/>
        <w:rPr>
          <w:snapToGrid w:val="0"/>
          <w:sz w:val="20"/>
          <w:szCs w:val="20"/>
        </w:rPr>
      </w:pPr>
      <w:r w:rsidRPr="00A06429">
        <w:rPr>
          <w:snapToGrid w:val="0"/>
          <w:sz w:val="20"/>
          <w:szCs w:val="20"/>
        </w:rPr>
        <w:t>Таблица 3.3 - Исследование цилиндрических конденсаторов с разными  диэлектриками</w:t>
      </w:r>
    </w:p>
    <w:p w:rsidR="001109A2" w:rsidRPr="00A06429" w:rsidRDefault="001109A2" w:rsidP="001109A2">
      <w:pPr>
        <w:ind w:left="2090" w:hanging="1382"/>
        <w:jc w:val="both"/>
        <w:rPr>
          <w:snapToGrid w:val="0"/>
          <w:sz w:val="20"/>
          <w:szCs w:val="20"/>
        </w:rPr>
      </w:pPr>
    </w:p>
    <w:tbl>
      <w:tblPr>
        <w:tblStyle w:val="a3"/>
        <w:tblW w:w="6281" w:type="dxa"/>
        <w:tblLayout w:type="fixed"/>
        <w:tblLook w:val="01E0" w:firstRow="1" w:lastRow="1" w:firstColumn="1" w:lastColumn="1" w:noHBand="0" w:noVBand="0"/>
      </w:tblPr>
      <w:tblGrid>
        <w:gridCol w:w="925"/>
        <w:gridCol w:w="655"/>
        <w:gridCol w:w="620"/>
        <w:gridCol w:w="660"/>
        <w:gridCol w:w="616"/>
        <w:gridCol w:w="596"/>
        <w:gridCol w:w="555"/>
        <w:gridCol w:w="549"/>
        <w:gridCol w:w="549"/>
        <w:gridCol w:w="556"/>
      </w:tblGrid>
      <w:tr w:rsidR="001109A2" w:rsidRPr="00A06429" w:rsidTr="00335FA5">
        <w:trPr>
          <w:trHeight w:val="469"/>
        </w:trPr>
        <w:tc>
          <w:tcPr>
            <w:tcW w:w="925" w:type="dxa"/>
            <w:vMerge w:val="restart"/>
          </w:tcPr>
          <w:p w:rsidR="001109A2" w:rsidRPr="002B51A8" w:rsidRDefault="001109A2" w:rsidP="00335FA5">
            <w:pPr>
              <w:autoSpaceDE w:val="0"/>
              <w:autoSpaceDN w:val="0"/>
              <w:adjustRightInd w:val="0"/>
              <w:ind w:left="-108" w:right="-148" w:firstLine="108"/>
              <w:jc w:val="center"/>
              <w:rPr>
                <w:sz w:val="20"/>
                <w:szCs w:val="20"/>
              </w:rPr>
            </w:pPr>
            <w:proofErr w:type="spellStart"/>
            <w:r w:rsidRPr="002B51A8">
              <w:rPr>
                <w:bCs/>
                <w:sz w:val="20"/>
                <w:szCs w:val="20"/>
              </w:rPr>
              <w:t>Диэле</w:t>
            </w:r>
            <w:proofErr w:type="gramStart"/>
            <w:r w:rsidRPr="002B51A8">
              <w:rPr>
                <w:bCs/>
                <w:sz w:val="20"/>
                <w:szCs w:val="20"/>
              </w:rPr>
              <w:t>к</w:t>
            </w:r>
            <w:proofErr w:type="spellEnd"/>
            <w:r w:rsidRPr="002B51A8">
              <w:rPr>
                <w:bCs/>
                <w:sz w:val="20"/>
                <w:szCs w:val="20"/>
              </w:rPr>
              <w:t>-</w:t>
            </w:r>
            <w:proofErr w:type="gramEnd"/>
            <w:r w:rsidRPr="002B51A8">
              <w:rPr>
                <w:bCs/>
                <w:sz w:val="20"/>
                <w:szCs w:val="20"/>
              </w:rPr>
              <w:t xml:space="preserve">   </w:t>
            </w:r>
            <w:proofErr w:type="spellStart"/>
            <w:r w:rsidRPr="002B51A8">
              <w:rPr>
                <w:bCs/>
                <w:sz w:val="20"/>
                <w:szCs w:val="20"/>
              </w:rPr>
              <w:t>трик</w:t>
            </w:r>
            <w:proofErr w:type="spellEnd"/>
            <w:r w:rsidRPr="002B51A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B51A8">
              <w:rPr>
                <w:bCs/>
                <w:sz w:val="20"/>
                <w:szCs w:val="20"/>
              </w:rPr>
              <w:t>конденса</w:t>
            </w:r>
            <w:proofErr w:type="spellEnd"/>
            <w:r w:rsidRPr="002B51A8">
              <w:rPr>
                <w:bCs/>
                <w:sz w:val="20"/>
                <w:szCs w:val="20"/>
              </w:rPr>
              <w:t>-тора</w:t>
            </w:r>
          </w:p>
        </w:tc>
        <w:tc>
          <w:tcPr>
            <w:tcW w:w="655" w:type="dxa"/>
            <w:vMerge w:val="restart"/>
          </w:tcPr>
          <w:p w:rsidR="001109A2" w:rsidRPr="002B51A8" w:rsidRDefault="001109A2" w:rsidP="00335FA5">
            <w:pPr>
              <w:spacing w:line="360" w:lineRule="auto"/>
              <w:ind w:left="-108" w:right="-137"/>
              <w:jc w:val="center"/>
              <w:rPr>
                <w:snapToGrid w:val="0"/>
                <w:sz w:val="18"/>
                <w:szCs w:val="18"/>
              </w:rPr>
            </w:pPr>
            <w:proofErr w:type="spellStart"/>
            <w:proofErr w:type="gramStart"/>
            <w:r w:rsidRPr="002B51A8">
              <w:rPr>
                <w:snapToGrid w:val="0"/>
                <w:sz w:val="18"/>
                <w:szCs w:val="18"/>
              </w:rPr>
              <w:t>Конден-сатор</w:t>
            </w:r>
            <w:proofErr w:type="spellEnd"/>
            <w:proofErr w:type="gramEnd"/>
          </w:p>
        </w:tc>
        <w:tc>
          <w:tcPr>
            <w:tcW w:w="1896" w:type="dxa"/>
            <w:gridSpan w:val="3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2B51A8">
              <w:rPr>
                <w:snapToGrid w:val="0"/>
                <w:sz w:val="20"/>
                <w:szCs w:val="20"/>
              </w:rPr>
              <w:t xml:space="preserve"> Задано</w:t>
            </w:r>
          </w:p>
        </w:tc>
        <w:tc>
          <w:tcPr>
            <w:tcW w:w="1151" w:type="dxa"/>
            <w:gridSpan w:val="2"/>
          </w:tcPr>
          <w:p w:rsidR="001109A2" w:rsidRPr="002B51A8" w:rsidRDefault="001109A2" w:rsidP="00335FA5">
            <w:pPr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  <w:r w:rsidRPr="002B51A8">
              <w:rPr>
                <w:snapToGrid w:val="0"/>
                <w:sz w:val="20"/>
                <w:szCs w:val="20"/>
              </w:rPr>
              <w:t>Измерено</w:t>
            </w:r>
          </w:p>
        </w:tc>
        <w:tc>
          <w:tcPr>
            <w:tcW w:w="1654" w:type="dxa"/>
            <w:gridSpan w:val="3"/>
          </w:tcPr>
          <w:p w:rsidR="001109A2" w:rsidRPr="002B51A8" w:rsidRDefault="001109A2" w:rsidP="00335FA5">
            <w:pPr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  <w:r w:rsidRPr="002B51A8">
              <w:rPr>
                <w:snapToGrid w:val="0"/>
                <w:sz w:val="20"/>
                <w:szCs w:val="20"/>
              </w:rPr>
              <w:t xml:space="preserve">   Рассчитано</w:t>
            </w:r>
          </w:p>
        </w:tc>
      </w:tr>
      <w:tr w:rsidR="001109A2" w:rsidRPr="00A06429" w:rsidTr="00335FA5">
        <w:trPr>
          <w:trHeight w:val="92"/>
        </w:trPr>
        <w:tc>
          <w:tcPr>
            <w:tcW w:w="925" w:type="dxa"/>
            <w:vMerge/>
          </w:tcPr>
          <w:p w:rsidR="001109A2" w:rsidRPr="002B51A8" w:rsidRDefault="001109A2" w:rsidP="00335FA5">
            <w:pPr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1109A2" w:rsidRPr="002B51A8" w:rsidRDefault="001109A2" w:rsidP="00335FA5">
            <w:pPr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620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  <w:vertAlign w:val="subscript"/>
              </w:rPr>
            </w:pPr>
            <w:r w:rsidRPr="002B51A8">
              <w:rPr>
                <w:snapToGrid w:val="0"/>
                <w:sz w:val="20"/>
                <w:szCs w:val="20"/>
              </w:rPr>
              <w:t>D</w:t>
            </w:r>
            <w:r w:rsidRPr="002B51A8">
              <w:rPr>
                <w:snapToGrid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  <w:vertAlign w:val="subscript"/>
              </w:rPr>
            </w:pPr>
            <w:r w:rsidRPr="002B51A8">
              <w:rPr>
                <w:snapToGrid w:val="0"/>
                <w:sz w:val="20"/>
                <w:szCs w:val="20"/>
              </w:rPr>
              <w:t>D</w:t>
            </w:r>
            <w:r w:rsidRPr="002B51A8">
              <w:rPr>
                <w:snapToGrid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  <w:vertAlign w:val="subscript"/>
              </w:rPr>
            </w:pPr>
            <w:r w:rsidRPr="002B51A8">
              <w:rPr>
                <w:snapToGrid w:val="0"/>
                <w:sz w:val="20"/>
                <w:szCs w:val="20"/>
                <w:vertAlign w:val="subscript"/>
              </w:rPr>
              <w:t>h</w:t>
            </w:r>
          </w:p>
        </w:tc>
        <w:tc>
          <w:tcPr>
            <w:tcW w:w="596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2B51A8">
              <w:rPr>
                <w:snapToGrid w:val="0"/>
                <w:sz w:val="20"/>
                <w:szCs w:val="20"/>
              </w:rPr>
              <w:t>C</w:t>
            </w:r>
          </w:p>
        </w:tc>
        <w:tc>
          <w:tcPr>
            <w:tcW w:w="555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2B51A8">
              <w:rPr>
                <w:snapToGrid w:val="0"/>
                <w:sz w:val="20"/>
                <w:szCs w:val="20"/>
              </w:rPr>
              <w:t>tg</w:t>
            </w:r>
            <w:proofErr w:type="spellEnd"/>
            <w:r w:rsidRPr="002B51A8">
              <w:rPr>
                <w:snapToGrid w:val="0"/>
                <w:sz w:val="20"/>
                <w:szCs w:val="20"/>
              </w:rPr>
              <w:t xml:space="preserve"> δ</w:t>
            </w:r>
          </w:p>
        </w:tc>
        <w:tc>
          <w:tcPr>
            <w:tcW w:w="549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  <w:vertAlign w:val="subscript"/>
              </w:rPr>
            </w:pPr>
            <w:proofErr w:type="spellStart"/>
            <w:r w:rsidRPr="002B51A8">
              <w:rPr>
                <w:snapToGrid w:val="0"/>
                <w:sz w:val="20"/>
                <w:szCs w:val="20"/>
              </w:rPr>
              <w:t>ρ</w:t>
            </w:r>
            <w:r w:rsidRPr="002B51A8">
              <w:rPr>
                <w:snapToGrid w:val="0"/>
                <w:sz w:val="20"/>
                <w:szCs w:val="20"/>
                <w:vertAlign w:val="subscript"/>
              </w:rPr>
              <w:t>v</w:t>
            </w:r>
            <w:proofErr w:type="spellEnd"/>
          </w:p>
        </w:tc>
        <w:tc>
          <w:tcPr>
            <w:tcW w:w="549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  <w:vertAlign w:val="subscript"/>
              </w:rPr>
            </w:pPr>
            <w:proofErr w:type="spellStart"/>
            <w:r w:rsidRPr="002B51A8">
              <w:rPr>
                <w:snapToGrid w:val="0"/>
                <w:sz w:val="20"/>
                <w:szCs w:val="20"/>
              </w:rPr>
              <w:t>Pa</w:t>
            </w:r>
            <w:proofErr w:type="spellEnd"/>
          </w:p>
        </w:tc>
        <w:tc>
          <w:tcPr>
            <w:tcW w:w="556" w:type="dxa"/>
          </w:tcPr>
          <w:p w:rsidR="001109A2" w:rsidRPr="00A06429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  <w:vertAlign w:val="subscript"/>
              </w:rPr>
            </w:pPr>
            <w:proofErr w:type="spellStart"/>
            <w:r w:rsidRPr="00A06429">
              <w:rPr>
                <w:snapToGrid w:val="0"/>
                <w:sz w:val="20"/>
                <w:szCs w:val="20"/>
              </w:rPr>
              <w:t>ε</w:t>
            </w:r>
            <w:r w:rsidRPr="002B51A8">
              <w:rPr>
                <w:snapToGrid w:val="0"/>
                <w:sz w:val="20"/>
                <w:szCs w:val="20"/>
                <w:vertAlign w:val="subscript"/>
              </w:rPr>
              <w:t>r</w:t>
            </w:r>
            <w:proofErr w:type="spellEnd"/>
          </w:p>
        </w:tc>
      </w:tr>
      <w:tr w:rsidR="001109A2" w:rsidRPr="00A06429" w:rsidTr="00335FA5">
        <w:trPr>
          <w:trHeight w:val="92"/>
        </w:trPr>
        <w:tc>
          <w:tcPr>
            <w:tcW w:w="925" w:type="dxa"/>
            <w:vMerge/>
          </w:tcPr>
          <w:p w:rsidR="001109A2" w:rsidRPr="002B51A8" w:rsidRDefault="001109A2" w:rsidP="00335FA5">
            <w:pPr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655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2B51A8">
              <w:rPr>
                <w:snapToGrid w:val="0"/>
                <w:sz w:val="20"/>
                <w:szCs w:val="20"/>
              </w:rPr>
              <w:t>№</w:t>
            </w:r>
          </w:p>
        </w:tc>
        <w:tc>
          <w:tcPr>
            <w:tcW w:w="620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  <w:r w:rsidRPr="002B51A8">
              <w:rPr>
                <w:snapToGrid w:val="0"/>
                <w:sz w:val="20"/>
                <w:szCs w:val="20"/>
              </w:rPr>
              <w:t>м</w:t>
            </w:r>
          </w:p>
        </w:tc>
        <w:tc>
          <w:tcPr>
            <w:tcW w:w="660" w:type="dxa"/>
            <w:shd w:val="clear" w:color="auto" w:fill="auto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2B51A8">
              <w:rPr>
                <w:snapToGrid w:val="0"/>
                <w:sz w:val="20"/>
                <w:szCs w:val="20"/>
              </w:rPr>
              <w:t>м</w:t>
            </w:r>
          </w:p>
        </w:tc>
        <w:tc>
          <w:tcPr>
            <w:tcW w:w="616" w:type="dxa"/>
            <w:shd w:val="clear" w:color="auto" w:fill="auto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2B51A8">
              <w:rPr>
                <w:snapToGrid w:val="0"/>
                <w:sz w:val="20"/>
                <w:szCs w:val="20"/>
              </w:rPr>
              <w:t>м</w:t>
            </w:r>
          </w:p>
        </w:tc>
        <w:tc>
          <w:tcPr>
            <w:tcW w:w="596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2B51A8">
              <w:rPr>
                <w:snapToGrid w:val="0"/>
                <w:sz w:val="20"/>
                <w:szCs w:val="20"/>
              </w:rPr>
              <w:t>Ф</w:t>
            </w:r>
          </w:p>
        </w:tc>
        <w:tc>
          <w:tcPr>
            <w:tcW w:w="555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2B51A8"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549" w:type="dxa"/>
          </w:tcPr>
          <w:p w:rsidR="001109A2" w:rsidRPr="002B51A8" w:rsidRDefault="001109A2" w:rsidP="00335FA5">
            <w:pPr>
              <w:spacing w:line="360" w:lineRule="auto"/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2B51A8">
              <w:rPr>
                <w:snapToGrid w:val="0"/>
                <w:sz w:val="20"/>
                <w:szCs w:val="20"/>
              </w:rPr>
              <w:t>Ом∙</w:t>
            </w:r>
            <w:proofErr w:type="gramStart"/>
            <w:r w:rsidRPr="002B51A8">
              <w:rPr>
                <w:snapToGrid w:val="0"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549" w:type="dxa"/>
          </w:tcPr>
          <w:p w:rsidR="001109A2" w:rsidRPr="002B51A8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2B51A8">
              <w:rPr>
                <w:snapToGrid w:val="0"/>
                <w:sz w:val="20"/>
                <w:szCs w:val="20"/>
              </w:rPr>
              <w:t>Вт</w:t>
            </w:r>
          </w:p>
        </w:tc>
        <w:tc>
          <w:tcPr>
            <w:tcW w:w="556" w:type="dxa"/>
          </w:tcPr>
          <w:p w:rsidR="001109A2" w:rsidRPr="00A06429" w:rsidRDefault="001109A2" w:rsidP="00335FA5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A06429">
              <w:rPr>
                <w:snapToGrid w:val="0"/>
                <w:sz w:val="20"/>
                <w:szCs w:val="20"/>
              </w:rPr>
              <w:t>-</w:t>
            </w:r>
          </w:p>
        </w:tc>
      </w:tr>
      <w:tr w:rsidR="001109A2" w:rsidRPr="00A06429" w:rsidTr="00335FA5">
        <w:trPr>
          <w:trHeight w:val="439"/>
        </w:trPr>
        <w:tc>
          <w:tcPr>
            <w:tcW w:w="925" w:type="dxa"/>
            <w:shd w:val="clear" w:color="auto" w:fill="auto"/>
            <w:vAlign w:val="center"/>
          </w:tcPr>
          <w:p w:rsidR="001109A2" w:rsidRPr="002B51A8" w:rsidRDefault="001109A2" w:rsidP="00335FA5">
            <w:pPr>
              <w:ind w:left="-108"/>
              <w:jc w:val="center"/>
              <w:rPr>
                <w:snapToGrid w:val="0"/>
                <w:sz w:val="18"/>
                <w:szCs w:val="18"/>
              </w:rPr>
            </w:pPr>
            <w:proofErr w:type="spellStart"/>
            <w:r w:rsidRPr="002B51A8">
              <w:rPr>
                <w:snapToGrid w:val="0"/>
                <w:sz w:val="18"/>
                <w:szCs w:val="18"/>
              </w:rPr>
              <w:t>Лако</w:t>
            </w:r>
            <w:proofErr w:type="spellEnd"/>
            <w:r w:rsidRPr="002B51A8">
              <w:rPr>
                <w:snapToGrid w:val="0"/>
                <w:sz w:val="18"/>
                <w:szCs w:val="18"/>
              </w:rPr>
              <w:t>-</w:t>
            </w:r>
          </w:p>
          <w:p w:rsidR="001109A2" w:rsidRPr="002B51A8" w:rsidRDefault="001109A2" w:rsidP="00335FA5">
            <w:pPr>
              <w:ind w:left="-108"/>
              <w:jc w:val="center"/>
              <w:rPr>
                <w:snapToGrid w:val="0"/>
                <w:sz w:val="18"/>
                <w:szCs w:val="18"/>
              </w:rPr>
            </w:pPr>
            <w:r w:rsidRPr="002B51A8">
              <w:rPr>
                <w:snapToGrid w:val="0"/>
                <w:sz w:val="18"/>
                <w:szCs w:val="18"/>
              </w:rPr>
              <w:t>ткань</w:t>
            </w:r>
          </w:p>
        </w:tc>
        <w:tc>
          <w:tcPr>
            <w:tcW w:w="655" w:type="dxa"/>
          </w:tcPr>
          <w:p w:rsidR="001109A2" w:rsidRPr="002B51A8" w:rsidRDefault="001109A2" w:rsidP="00335FA5">
            <w:pPr>
              <w:jc w:val="center"/>
              <w:rPr>
                <w:snapToGrid w:val="0"/>
                <w:sz w:val="20"/>
                <w:szCs w:val="20"/>
              </w:rPr>
            </w:pPr>
            <w:r w:rsidRPr="002B51A8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:rsidR="001109A2" w:rsidRPr="002B51A8" w:rsidRDefault="001109A2" w:rsidP="00335FA5">
            <w:pPr>
              <w:ind w:left="-149" w:right="-108"/>
              <w:jc w:val="center"/>
              <w:rPr>
                <w:snapToGrid w:val="0"/>
                <w:sz w:val="18"/>
                <w:szCs w:val="18"/>
                <w:vertAlign w:val="superscript"/>
              </w:rPr>
            </w:pPr>
            <w:r w:rsidRPr="002B51A8">
              <w:rPr>
                <w:snapToGrid w:val="0"/>
                <w:sz w:val="18"/>
                <w:szCs w:val="18"/>
              </w:rPr>
              <w:t>12∙10</w:t>
            </w:r>
            <w:r w:rsidRPr="002B51A8">
              <w:rPr>
                <w:snapToGrid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660" w:type="dxa"/>
            <w:shd w:val="clear" w:color="auto" w:fill="auto"/>
          </w:tcPr>
          <w:p w:rsidR="001109A2" w:rsidRPr="002B51A8" w:rsidRDefault="001109A2" w:rsidP="00335FA5">
            <w:pPr>
              <w:ind w:left="-108"/>
              <w:jc w:val="center"/>
              <w:rPr>
                <w:snapToGrid w:val="0"/>
                <w:sz w:val="18"/>
                <w:szCs w:val="18"/>
                <w:vertAlign w:val="superscript"/>
              </w:rPr>
            </w:pPr>
            <w:r w:rsidRPr="002B51A8">
              <w:rPr>
                <w:snapToGrid w:val="0"/>
                <w:sz w:val="18"/>
                <w:szCs w:val="18"/>
              </w:rPr>
              <w:t xml:space="preserve"> 18∙10</w:t>
            </w:r>
            <w:r w:rsidRPr="002B51A8">
              <w:rPr>
                <w:snapToGrid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616" w:type="dxa"/>
            <w:shd w:val="clear" w:color="auto" w:fill="auto"/>
          </w:tcPr>
          <w:p w:rsidR="001109A2" w:rsidRPr="002B51A8" w:rsidRDefault="001109A2" w:rsidP="00335FA5">
            <w:pPr>
              <w:ind w:left="-108" w:right="-156"/>
              <w:jc w:val="center"/>
              <w:rPr>
                <w:snapToGrid w:val="0"/>
                <w:sz w:val="18"/>
                <w:szCs w:val="18"/>
                <w:vertAlign w:val="superscript"/>
              </w:rPr>
            </w:pPr>
            <w:r w:rsidRPr="002B51A8">
              <w:rPr>
                <w:snapToGrid w:val="0"/>
                <w:sz w:val="18"/>
                <w:szCs w:val="18"/>
              </w:rPr>
              <w:t>18∙10</w:t>
            </w:r>
            <w:r w:rsidRPr="002B51A8">
              <w:rPr>
                <w:snapToGrid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596" w:type="dxa"/>
          </w:tcPr>
          <w:p w:rsidR="001109A2" w:rsidRPr="002B51A8" w:rsidRDefault="001109A2" w:rsidP="00335FA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55" w:type="dxa"/>
          </w:tcPr>
          <w:p w:rsidR="001109A2" w:rsidRPr="002B51A8" w:rsidRDefault="001109A2" w:rsidP="00335FA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49" w:type="dxa"/>
          </w:tcPr>
          <w:p w:rsidR="001109A2" w:rsidRPr="002B51A8" w:rsidRDefault="001109A2" w:rsidP="00335FA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49" w:type="dxa"/>
          </w:tcPr>
          <w:p w:rsidR="001109A2" w:rsidRPr="002B51A8" w:rsidRDefault="001109A2" w:rsidP="00335FA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56" w:type="dxa"/>
          </w:tcPr>
          <w:p w:rsidR="001109A2" w:rsidRPr="00A06429" w:rsidRDefault="001109A2" w:rsidP="00335FA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1109A2" w:rsidRPr="00A06429" w:rsidTr="00335FA5">
        <w:trPr>
          <w:trHeight w:val="557"/>
        </w:trPr>
        <w:tc>
          <w:tcPr>
            <w:tcW w:w="925" w:type="dxa"/>
            <w:shd w:val="clear" w:color="auto" w:fill="auto"/>
          </w:tcPr>
          <w:p w:rsidR="001109A2" w:rsidRPr="00A06429" w:rsidRDefault="001109A2" w:rsidP="00335FA5">
            <w:pPr>
              <w:ind w:left="-108" w:right="-148"/>
              <w:jc w:val="center"/>
              <w:rPr>
                <w:snapToGrid w:val="0"/>
                <w:sz w:val="18"/>
                <w:szCs w:val="18"/>
              </w:rPr>
            </w:pPr>
            <w:proofErr w:type="gramStart"/>
            <w:r>
              <w:rPr>
                <w:snapToGrid w:val="0"/>
                <w:sz w:val="18"/>
                <w:szCs w:val="18"/>
              </w:rPr>
              <w:t>Триацетат-</w:t>
            </w:r>
            <w:proofErr w:type="spellStart"/>
            <w:r>
              <w:rPr>
                <w:snapToGrid w:val="0"/>
                <w:sz w:val="18"/>
                <w:szCs w:val="18"/>
              </w:rPr>
              <w:t>н</w:t>
            </w:r>
            <w:r w:rsidRPr="00A06429">
              <w:rPr>
                <w:snapToGrid w:val="0"/>
                <w:sz w:val="18"/>
                <w:szCs w:val="18"/>
              </w:rPr>
              <w:t>а</w:t>
            </w:r>
            <w:r>
              <w:rPr>
                <w:snapToGrid w:val="0"/>
                <w:sz w:val="18"/>
                <w:szCs w:val="18"/>
              </w:rPr>
              <w:t>я</w:t>
            </w:r>
            <w:proofErr w:type="spellEnd"/>
            <w:proofErr w:type="gramEnd"/>
            <w:r w:rsidRPr="00A06429">
              <w:rPr>
                <w:snapToGrid w:val="0"/>
                <w:sz w:val="18"/>
                <w:szCs w:val="18"/>
              </w:rPr>
              <w:t xml:space="preserve"> пленка</w:t>
            </w:r>
          </w:p>
        </w:tc>
        <w:tc>
          <w:tcPr>
            <w:tcW w:w="655" w:type="dxa"/>
          </w:tcPr>
          <w:p w:rsidR="001109A2" w:rsidRPr="00A06429" w:rsidRDefault="001109A2" w:rsidP="00335FA5">
            <w:pPr>
              <w:jc w:val="center"/>
              <w:rPr>
                <w:snapToGrid w:val="0"/>
                <w:sz w:val="20"/>
                <w:szCs w:val="20"/>
              </w:rPr>
            </w:pPr>
            <w:r w:rsidRPr="00A06429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620" w:type="dxa"/>
          </w:tcPr>
          <w:p w:rsidR="001109A2" w:rsidRPr="00A06429" w:rsidRDefault="001109A2" w:rsidP="00335FA5">
            <w:pPr>
              <w:ind w:left="-149" w:right="-108"/>
              <w:jc w:val="center"/>
              <w:rPr>
                <w:snapToGrid w:val="0"/>
                <w:sz w:val="18"/>
                <w:szCs w:val="18"/>
              </w:rPr>
            </w:pPr>
            <w:r w:rsidRPr="00A06429">
              <w:rPr>
                <w:snapToGrid w:val="0"/>
                <w:sz w:val="18"/>
                <w:szCs w:val="18"/>
              </w:rPr>
              <w:t>12∙10</w:t>
            </w:r>
            <w:r w:rsidRPr="002B51A8">
              <w:rPr>
                <w:snapToGrid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660" w:type="dxa"/>
            <w:shd w:val="clear" w:color="auto" w:fill="auto"/>
          </w:tcPr>
          <w:p w:rsidR="001109A2" w:rsidRPr="00A06429" w:rsidRDefault="001109A2" w:rsidP="00335FA5">
            <w:pPr>
              <w:ind w:left="-108"/>
              <w:jc w:val="center"/>
              <w:rPr>
                <w:snapToGrid w:val="0"/>
                <w:sz w:val="18"/>
                <w:szCs w:val="18"/>
              </w:rPr>
            </w:pPr>
            <w:r w:rsidRPr="00A06429">
              <w:rPr>
                <w:snapToGrid w:val="0"/>
                <w:sz w:val="18"/>
                <w:szCs w:val="18"/>
              </w:rPr>
              <w:t xml:space="preserve"> 18∙10</w:t>
            </w:r>
            <w:r w:rsidRPr="002B51A8">
              <w:rPr>
                <w:snapToGrid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616" w:type="dxa"/>
            <w:shd w:val="clear" w:color="auto" w:fill="auto"/>
          </w:tcPr>
          <w:p w:rsidR="001109A2" w:rsidRPr="00A06429" w:rsidRDefault="001109A2" w:rsidP="00335FA5">
            <w:pPr>
              <w:ind w:right="-156" w:hanging="108"/>
              <w:jc w:val="center"/>
              <w:rPr>
                <w:snapToGrid w:val="0"/>
                <w:sz w:val="18"/>
                <w:szCs w:val="18"/>
              </w:rPr>
            </w:pPr>
            <w:r w:rsidRPr="00A06429">
              <w:rPr>
                <w:snapToGrid w:val="0"/>
                <w:sz w:val="18"/>
                <w:szCs w:val="18"/>
              </w:rPr>
              <w:t>18∙10</w:t>
            </w:r>
            <w:r w:rsidRPr="002B51A8">
              <w:rPr>
                <w:snapToGrid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596" w:type="dxa"/>
          </w:tcPr>
          <w:p w:rsidR="001109A2" w:rsidRPr="00A06429" w:rsidRDefault="001109A2" w:rsidP="00335FA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55" w:type="dxa"/>
          </w:tcPr>
          <w:p w:rsidR="001109A2" w:rsidRPr="00A06429" w:rsidRDefault="001109A2" w:rsidP="00335FA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49" w:type="dxa"/>
          </w:tcPr>
          <w:p w:rsidR="001109A2" w:rsidRPr="00A06429" w:rsidRDefault="001109A2" w:rsidP="00335FA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49" w:type="dxa"/>
          </w:tcPr>
          <w:p w:rsidR="001109A2" w:rsidRPr="00A06429" w:rsidRDefault="001109A2" w:rsidP="00335FA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56" w:type="dxa"/>
          </w:tcPr>
          <w:p w:rsidR="001109A2" w:rsidRPr="00A06429" w:rsidRDefault="001109A2" w:rsidP="00335FA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1109A2" w:rsidRPr="00A06429" w:rsidTr="00335FA5">
        <w:trPr>
          <w:trHeight w:val="916"/>
        </w:trPr>
        <w:tc>
          <w:tcPr>
            <w:tcW w:w="925" w:type="dxa"/>
            <w:shd w:val="clear" w:color="auto" w:fill="auto"/>
          </w:tcPr>
          <w:p w:rsidR="001109A2" w:rsidRPr="00A06429" w:rsidRDefault="001109A2" w:rsidP="00335FA5">
            <w:pPr>
              <w:ind w:left="-108" w:right="-108"/>
              <w:jc w:val="center"/>
              <w:rPr>
                <w:snapToGrid w:val="0"/>
                <w:sz w:val="18"/>
                <w:szCs w:val="18"/>
              </w:rPr>
            </w:pPr>
            <w:proofErr w:type="spellStart"/>
            <w:r>
              <w:rPr>
                <w:snapToGrid w:val="0"/>
                <w:sz w:val="18"/>
                <w:szCs w:val="18"/>
              </w:rPr>
              <w:t>Поли</w:t>
            </w:r>
            <w:r w:rsidRPr="00A06429">
              <w:rPr>
                <w:snapToGrid w:val="0"/>
                <w:sz w:val="18"/>
                <w:szCs w:val="18"/>
              </w:rPr>
              <w:t>тетра</w:t>
            </w:r>
            <w:proofErr w:type="spellEnd"/>
            <w:r w:rsidRPr="00A06429">
              <w:rPr>
                <w:snapToGrid w:val="0"/>
                <w:sz w:val="18"/>
                <w:szCs w:val="18"/>
              </w:rPr>
              <w:t>-</w:t>
            </w:r>
            <w:proofErr w:type="spellStart"/>
            <w:r w:rsidRPr="00A06429">
              <w:rPr>
                <w:snapToGrid w:val="0"/>
                <w:sz w:val="18"/>
                <w:szCs w:val="18"/>
              </w:rPr>
              <w:t>фтор</w:t>
            </w:r>
            <w:r>
              <w:rPr>
                <w:snapToGrid w:val="0"/>
                <w:sz w:val="18"/>
                <w:szCs w:val="18"/>
              </w:rPr>
              <w:t>э</w:t>
            </w:r>
            <w:r w:rsidRPr="00A06429">
              <w:rPr>
                <w:snapToGrid w:val="0"/>
                <w:sz w:val="18"/>
                <w:szCs w:val="18"/>
              </w:rPr>
              <w:t>т</w:t>
            </w:r>
            <w:r>
              <w:rPr>
                <w:snapToGrid w:val="0"/>
                <w:sz w:val="18"/>
                <w:szCs w:val="18"/>
              </w:rPr>
              <w:t>и</w:t>
            </w:r>
            <w:r w:rsidRPr="00A06429">
              <w:rPr>
                <w:snapToGrid w:val="0"/>
                <w:sz w:val="18"/>
                <w:szCs w:val="18"/>
              </w:rPr>
              <w:t>ле</w:t>
            </w:r>
            <w:proofErr w:type="spellEnd"/>
            <w:r w:rsidRPr="00A06429">
              <w:rPr>
                <w:snapToGrid w:val="0"/>
                <w:sz w:val="18"/>
                <w:szCs w:val="18"/>
              </w:rPr>
              <w:t>-</w:t>
            </w:r>
            <w:r>
              <w:rPr>
                <w:snapToGrid w:val="0"/>
                <w:sz w:val="18"/>
                <w:szCs w:val="18"/>
              </w:rPr>
              <w:t>н</w:t>
            </w:r>
            <w:r w:rsidRPr="00A06429">
              <w:rPr>
                <w:snapToGrid w:val="0"/>
                <w:sz w:val="18"/>
                <w:szCs w:val="18"/>
              </w:rPr>
              <w:t>овая пленка</w:t>
            </w:r>
          </w:p>
        </w:tc>
        <w:tc>
          <w:tcPr>
            <w:tcW w:w="655" w:type="dxa"/>
          </w:tcPr>
          <w:p w:rsidR="001109A2" w:rsidRPr="00A06429" w:rsidRDefault="001109A2" w:rsidP="00335FA5">
            <w:pPr>
              <w:jc w:val="center"/>
              <w:rPr>
                <w:snapToGrid w:val="0"/>
                <w:sz w:val="20"/>
                <w:szCs w:val="20"/>
              </w:rPr>
            </w:pPr>
            <w:r w:rsidRPr="00A06429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620" w:type="dxa"/>
          </w:tcPr>
          <w:p w:rsidR="001109A2" w:rsidRPr="00A06429" w:rsidRDefault="001109A2" w:rsidP="00335FA5">
            <w:pPr>
              <w:ind w:left="-149" w:right="-108"/>
              <w:jc w:val="center"/>
              <w:rPr>
                <w:snapToGrid w:val="0"/>
                <w:sz w:val="18"/>
                <w:szCs w:val="18"/>
              </w:rPr>
            </w:pPr>
            <w:r w:rsidRPr="00A06429">
              <w:rPr>
                <w:snapToGrid w:val="0"/>
                <w:sz w:val="18"/>
                <w:szCs w:val="18"/>
              </w:rPr>
              <w:t>12∙10</w:t>
            </w:r>
            <w:r w:rsidRPr="002B51A8">
              <w:rPr>
                <w:snapToGrid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660" w:type="dxa"/>
            <w:shd w:val="clear" w:color="auto" w:fill="auto"/>
          </w:tcPr>
          <w:p w:rsidR="001109A2" w:rsidRPr="00A06429" w:rsidRDefault="001109A2" w:rsidP="00335FA5">
            <w:pPr>
              <w:ind w:left="-108"/>
              <w:jc w:val="center"/>
              <w:rPr>
                <w:snapToGrid w:val="0"/>
                <w:sz w:val="18"/>
                <w:szCs w:val="18"/>
              </w:rPr>
            </w:pPr>
            <w:r w:rsidRPr="00A06429">
              <w:rPr>
                <w:snapToGrid w:val="0"/>
                <w:sz w:val="18"/>
                <w:szCs w:val="18"/>
              </w:rPr>
              <w:t xml:space="preserve"> 18∙10</w:t>
            </w:r>
            <w:r w:rsidRPr="002B51A8">
              <w:rPr>
                <w:snapToGrid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616" w:type="dxa"/>
            <w:shd w:val="clear" w:color="auto" w:fill="auto"/>
          </w:tcPr>
          <w:p w:rsidR="001109A2" w:rsidRPr="00A06429" w:rsidRDefault="001109A2" w:rsidP="00335FA5">
            <w:pPr>
              <w:ind w:left="-108" w:right="-108" w:hanging="50"/>
              <w:jc w:val="center"/>
              <w:rPr>
                <w:snapToGrid w:val="0"/>
                <w:sz w:val="18"/>
                <w:szCs w:val="18"/>
              </w:rPr>
            </w:pPr>
            <w:r w:rsidRPr="00A06429">
              <w:rPr>
                <w:snapToGrid w:val="0"/>
                <w:sz w:val="18"/>
                <w:szCs w:val="18"/>
              </w:rPr>
              <w:t>18∙10</w:t>
            </w:r>
            <w:r w:rsidRPr="002B51A8">
              <w:rPr>
                <w:snapToGrid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596" w:type="dxa"/>
          </w:tcPr>
          <w:p w:rsidR="001109A2" w:rsidRPr="00A06429" w:rsidRDefault="001109A2" w:rsidP="00335FA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55" w:type="dxa"/>
          </w:tcPr>
          <w:p w:rsidR="001109A2" w:rsidRPr="00A06429" w:rsidRDefault="001109A2" w:rsidP="00335FA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49" w:type="dxa"/>
          </w:tcPr>
          <w:p w:rsidR="001109A2" w:rsidRPr="00A06429" w:rsidRDefault="001109A2" w:rsidP="00335FA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49" w:type="dxa"/>
          </w:tcPr>
          <w:p w:rsidR="001109A2" w:rsidRPr="00A06429" w:rsidRDefault="001109A2" w:rsidP="00335FA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56" w:type="dxa"/>
          </w:tcPr>
          <w:p w:rsidR="001109A2" w:rsidRPr="00A06429" w:rsidRDefault="001109A2" w:rsidP="00335FA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1109A2" w:rsidRDefault="001109A2" w:rsidP="001109A2">
      <w:pPr>
        <w:spacing w:line="360" w:lineRule="auto"/>
        <w:jc w:val="both"/>
        <w:rPr>
          <w:snapToGrid w:val="0"/>
          <w:sz w:val="20"/>
          <w:szCs w:val="20"/>
        </w:rPr>
      </w:pPr>
    </w:p>
    <w:p w:rsidR="001109A2" w:rsidRDefault="001109A2" w:rsidP="001109A2">
      <w:pPr>
        <w:spacing w:line="360" w:lineRule="auto"/>
        <w:jc w:val="both"/>
        <w:rPr>
          <w:snapToGrid w:val="0"/>
          <w:sz w:val="20"/>
          <w:szCs w:val="20"/>
        </w:rPr>
      </w:pPr>
    </w:p>
    <w:p w:rsidR="001109A2" w:rsidRPr="00A06429" w:rsidRDefault="001109A2" w:rsidP="001109A2">
      <w:pPr>
        <w:spacing w:line="360" w:lineRule="auto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6429">
        <w:rPr>
          <w:rFonts w:ascii="Arial" w:hAnsi="Arial" w:cs="Arial"/>
          <w:b/>
          <w:i/>
          <w:snapToGrid w:val="0"/>
          <w:sz w:val="20"/>
          <w:szCs w:val="20"/>
        </w:rPr>
        <w:t>Примечание: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06429">
        <w:rPr>
          <w:rFonts w:ascii="Arial" w:hAnsi="Arial" w:cs="Arial"/>
          <w:b/>
          <w:i/>
          <w:snapToGrid w:val="0"/>
          <w:sz w:val="20"/>
          <w:szCs w:val="20"/>
        </w:rPr>
        <w:t xml:space="preserve">1. Измерения С и </w:t>
      </w:r>
      <w:proofErr w:type="spellStart"/>
      <w:r w:rsidRPr="00A06429">
        <w:rPr>
          <w:rFonts w:ascii="Arial" w:hAnsi="Arial" w:cs="Arial"/>
          <w:b/>
          <w:i/>
          <w:snapToGrid w:val="0"/>
          <w:sz w:val="20"/>
          <w:szCs w:val="20"/>
        </w:rPr>
        <w:t>tg</w:t>
      </w:r>
      <w:r>
        <w:rPr>
          <w:rFonts w:ascii="Arial" w:hAnsi="Arial" w:cs="Arial"/>
          <w:b/>
          <w:i/>
          <w:snapToGrid w:val="0"/>
          <w:sz w:val="20"/>
          <w:szCs w:val="20"/>
        </w:rPr>
        <w:t>δ</w:t>
      </w:r>
      <w:proofErr w:type="spellEnd"/>
      <w:r w:rsidRPr="00A06429">
        <w:rPr>
          <w:rFonts w:ascii="Arial" w:hAnsi="Arial" w:cs="Arial"/>
          <w:b/>
          <w:i/>
          <w:snapToGrid w:val="0"/>
          <w:sz w:val="20"/>
          <w:szCs w:val="20"/>
        </w:rPr>
        <w:t xml:space="preserve"> </w:t>
      </w:r>
      <w:proofErr w:type="gramStart"/>
      <w:r w:rsidRPr="00A06429">
        <w:rPr>
          <w:rFonts w:ascii="Arial" w:hAnsi="Arial" w:cs="Arial"/>
          <w:b/>
          <w:i/>
          <w:snapToGrid w:val="0"/>
          <w:sz w:val="20"/>
          <w:szCs w:val="20"/>
        </w:rPr>
        <w:t xml:space="preserve">( </w:t>
      </w:r>
      <w:proofErr w:type="gramEnd"/>
      <w:r w:rsidRPr="00A06429">
        <w:rPr>
          <w:rFonts w:ascii="Arial" w:hAnsi="Arial" w:cs="Arial"/>
          <w:b/>
          <w:i/>
          <w:snapToGrid w:val="0"/>
          <w:sz w:val="20"/>
          <w:szCs w:val="20"/>
        </w:rPr>
        <w:t>для каждого конденсатора делать не менее трех раз, но в указанные таблицы записывать только средние их значения.</w:t>
      </w:r>
    </w:p>
    <w:p w:rsidR="001109A2" w:rsidRDefault="001109A2" w:rsidP="001109A2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b/>
          <w:i/>
          <w:snapToGrid w:val="0"/>
          <w:sz w:val="20"/>
          <w:szCs w:val="20"/>
        </w:rPr>
      </w:pPr>
      <w:r w:rsidRPr="00A06429">
        <w:rPr>
          <w:rFonts w:ascii="Arial" w:hAnsi="Arial" w:cs="Arial"/>
          <w:b/>
          <w:i/>
          <w:snapToGrid w:val="0"/>
          <w:sz w:val="20"/>
          <w:szCs w:val="20"/>
        </w:rPr>
        <w:t xml:space="preserve">2. Полученные расчетные значения </w:t>
      </w:r>
      <w:r w:rsidRPr="00A06429">
        <w:rPr>
          <w:rFonts w:ascii="Arial" w:hAnsi="Arial" w:cs="Arial"/>
          <w:b/>
          <w:i/>
          <w:snapToGrid w:val="0"/>
          <w:position w:val="-12"/>
          <w:sz w:val="20"/>
          <w:szCs w:val="20"/>
        </w:rPr>
        <w:object w:dxaOrig="340" w:dyaOrig="380">
          <v:shape id="_x0000_i1026" type="#_x0000_t75" style="width:17.25pt;height:18.75pt" o:ole="">
            <v:imagedata r:id="rId8" o:title=""/>
          </v:shape>
          <o:OLEObject Type="Embed" ProgID="Equation.DSMT4" ShapeID="_x0000_i1026" DrawAspect="Content" ObjectID="_1635597396" r:id="rId9"/>
        </w:object>
      </w:r>
      <w:r w:rsidRPr="00A06429">
        <w:rPr>
          <w:rFonts w:ascii="Arial" w:hAnsi="Arial" w:cs="Arial"/>
          <w:b/>
          <w:i/>
          <w:snapToGrid w:val="0"/>
          <w:sz w:val="20"/>
          <w:szCs w:val="20"/>
        </w:rPr>
        <w:t xml:space="preserve"> и </w:t>
      </w:r>
      <w:r w:rsidRPr="00A06429">
        <w:rPr>
          <w:rFonts w:ascii="Arial" w:hAnsi="Arial" w:cs="Arial"/>
          <w:b/>
          <w:i/>
          <w:snapToGrid w:val="0"/>
          <w:position w:val="-12"/>
          <w:sz w:val="20"/>
          <w:szCs w:val="20"/>
        </w:rPr>
        <w:object w:dxaOrig="300" w:dyaOrig="380">
          <v:shape id="_x0000_i1027" type="#_x0000_t75" style="width:15pt;height:18.75pt" o:ole="">
            <v:imagedata r:id="rId10" o:title=""/>
          </v:shape>
          <o:OLEObject Type="Embed" ProgID="Equation.DSMT4" ShapeID="_x0000_i1027" DrawAspect="Content" ObjectID="_1635597397" r:id="rId11"/>
        </w:object>
      </w:r>
      <w:r>
        <w:rPr>
          <w:rFonts w:ascii="Arial" w:hAnsi="Arial" w:cs="Arial"/>
          <w:b/>
          <w:i/>
          <w:snapToGrid w:val="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i/>
          <w:snapToGrid w:val="0"/>
          <w:sz w:val="20"/>
          <w:szCs w:val="20"/>
        </w:rPr>
        <w:t>сра</w:t>
      </w:r>
      <w:r w:rsidRPr="00A06429">
        <w:rPr>
          <w:rFonts w:ascii="Arial" w:hAnsi="Arial" w:cs="Arial"/>
          <w:b/>
          <w:i/>
          <w:snapToGrid w:val="0"/>
          <w:sz w:val="20"/>
          <w:szCs w:val="20"/>
        </w:rPr>
        <w:t>в</w:t>
      </w:r>
      <w:r>
        <w:rPr>
          <w:rFonts w:ascii="Arial" w:hAnsi="Arial" w:cs="Arial"/>
          <w:b/>
          <w:i/>
          <w:snapToGrid w:val="0"/>
          <w:sz w:val="20"/>
          <w:szCs w:val="20"/>
        </w:rPr>
        <w:t>-</w:t>
      </w:r>
      <w:r w:rsidRPr="00A06429">
        <w:rPr>
          <w:rFonts w:ascii="Arial" w:hAnsi="Arial" w:cs="Arial"/>
          <w:b/>
          <w:i/>
          <w:snapToGrid w:val="0"/>
          <w:sz w:val="20"/>
          <w:szCs w:val="20"/>
        </w:rPr>
        <w:t>н</w:t>
      </w:r>
      <w:r>
        <w:rPr>
          <w:rFonts w:ascii="Arial" w:hAnsi="Arial" w:cs="Arial"/>
          <w:b/>
          <w:i/>
          <w:snapToGrid w:val="0"/>
          <w:sz w:val="20"/>
          <w:szCs w:val="20"/>
        </w:rPr>
        <w:t>и</w:t>
      </w:r>
      <w:r w:rsidRPr="00A06429">
        <w:rPr>
          <w:rFonts w:ascii="Arial" w:hAnsi="Arial" w:cs="Arial"/>
          <w:b/>
          <w:i/>
          <w:snapToGrid w:val="0"/>
          <w:sz w:val="20"/>
          <w:szCs w:val="20"/>
        </w:rPr>
        <w:t>т</w:t>
      </w:r>
      <w:r>
        <w:rPr>
          <w:rFonts w:ascii="Arial" w:hAnsi="Arial" w:cs="Arial"/>
          <w:b/>
          <w:i/>
          <w:snapToGrid w:val="0"/>
          <w:sz w:val="20"/>
          <w:szCs w:val="20"/>
        </w:rPr>
        <w:t>ь</w:t>
      </w:r>
      <w:proofErr w:type="gramEnd"/>
      <w:r w:rsidRPr="00A06429">
        <w:rPr>
          <w:rFonts w:ascii="Arial" w:hAnsi="Arial" w:cs="Arial"/>
          <w:b/>
          <w:i/>
          <w:snapToGrid w:val="0"/>
          <w:sz w:val="20"/>
          <w:szCs w:val="20"/>
        </w:rPr>
        <w:t xml:space="preserve"> с данными, </w:t>
      </w:r>
      <w:r>
        <w:rPr>
          <w:rFonts w:ascii="Arial" w:hAnsi="Arial" w:cs="Arial"/>
          <w:b/>
          <w:i/>
          <w:snapToGrid w:val="0"/>
          <w:sz w:val="20"/>
          <w:szCs w:val="20"/>
        </w:rPr>
        <w:t>которые</w:t>
      </w:r>
      <w:r w:rsidRPr="00A06429">
        <w:rPr>
          <w:rFonts w:ascii="Arial" w:hAnsi="Arial" w:cs="Arial"/>
          <w:b/>
          <w:i/>
          <w:snapToGrid w:val="0"/>
          <w:sz w:val="20"/>
          <w:szCs w:val="20"/>
        </w:rPr>
        <w:t xml:space="preserve"> приводя</w:t>
      </w:r>
      <w:r>
        <w:rPr>
          <w:rFonts w:ascii="Arial" w:hAnsi="Arial" w:cs="Arial"/>
          <w:b/>
          <w:i/>
          <w:snapToGrid w:val="0"/>
          <w:sz w:val="20"/>
          <w:szCs w:val="20"/>
        </w:rPr>
        <w:t>тся  в  учебнике  или в справочно</w:t>
      </w:r>
      <w:r w:rsidRPr="00A06429">
        <w:rPr>
          <w:rFonts w:ascii="Arial" w:hAnsi="Arial" w:cs="Arial"/>
          <w:b/>
          <w:i/>
          <w:snapToGrid w:val="0"/>
          <w:sz w:val="20"/>
          <w:szCs w:val="20"/>
        </w:rPr>
        <w:t xml:space="preserve">й литературе для </w:t>
      </w:r>
      <w:r w:rsidRPr="00A06429">
        <w:rPr>
          <w:rFonts w:ascii="Arial" w:hAnsi="Arial" w:cs="Arial"/>
          <w:b/>
          <w:i/>
          <w:sz w:val="20"/>
          <w:szCs w:val="20"/>
        </w:rPr>
        <w:t>исследуемых</w:t>
      </w:r>
      <w:r w:rsidRPr="00A06429">
        <w:rPr>
          <w:rFonts w:ascii="Arial" w:hAnsi="Arial" w:cs="Arial"/>
          <w:sz w:val="20"/>
          <w:szCs w:val="20"/>
        </w:rPr>
        <w:t xml:space="preserve"> </w:t>
      </w:r>
      <w:r w:rsidRPr="00A06429">
        <w:rPr>
          <w:rFonts w:ascii="Arial" w:hAnsi="Arial" w:cs="Arial"/>
          <w:b/>
          <w:i/>
          <w:snapToGrid w:val="0"/>
          <w:sz w:val="20"/>
          <w:szCs w:val="20"/>
        </w:rPr>
        <w:t>диэлектриков.</w:t>
      </w:r>
    </w:p>
    <w:p w:rsidR="001109A2" w:rsidRPr="00A06429" w:rsidRDefault="001109A2" w:rsidP="001109A2">
      <w:pPr>
        <w:spacing w:line="360" w:lineRule="auto"/>
        <w:jc w:val="both"/>
        <w:rPr>
          <w:snapToGrid w:val="0"/>
          <w:sz w:val="20"/>
          <w:szCs w:val="20"/>
        </w:rPr>
      </w:pPr>
    </w:p>
    <w:p w:rsidR="001109A2" w:rsidRPr="00A06429" w:rsidRDefault="001109A2" w:rsidP="001109A2">
      <w:pPr>
        <w:spacing w:line="360" w:lineRule="auto"/>
        <w:ind w:firstLine="708"/>
        <w:jc w:val="center"/>
        <w:rPr>
          <w:b/>
          <w:caps/>
          <w:snapToGrid w:val="0"/>
          <w:sz w:val="20"/>
          <w:szCs w:val="20"/>
        </w:rPr>
      </w:pPr>
      <w:r w:rsidRPr="00A06429">
        <w:rPr>
          <w:b/>
          <w:caps/>
          <w:snapToGrid w:val="0"/>
          <w:sz w:val="20"/>
          <w:szCs w:val="20"/>
        </w:rPr>
        <w:t>4 РАСЧЕТНЫЕ ФОРМУЛЫ И ДРУГИЕ РЕКОМЕНДАЦИИ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4.1</w:t>
      </w:r>
      <w:proofErr w:type="gramStart"/>
      <w:r>
        <w:rPr>
          <w:snapToGrid w:val="0"/>
          <w:sz w:val="20"/>
          <w:szCs w:val="20"/>
        </w:rPr>
        <w:t xml:space="preserve"> В</w:t>
      </w:r>
      <w:proofErr w:type="gramEnd"/>
      <w:r>
        <w:rPr>
          <w:snapToGrid w:val="0"/>
          <w:sz w:val="20"/>
          <w:szCs w:val="20"/>
        </w:rPr>
        <w:t xml:space="preserve"> зависимости от задания</w:t>
      </w:r>
      <w:r w:rsidRPr="00A06429">
        <w:rPr>
          <w:snapToGrid w:val="0"/>
          <w:sz w:val="20"/>
          <w:szCs w:val="20"/>
        </w:rPr>
        <w:t xml:space="preserve"> и исхо</w:t>
      </w:r>
      <w:r>
        <w:rPr>
          <w:snapToGrid w:val="0"/>
          <w:sz w:val="20"/>
          <w:szCs w:val="20"/>
        </w:rPr>
        <w:t>дных данных в табл. 3.1 и табл. 3.2 требуется</w:t>
      </w:r>
      <w:r w:rsidRPr="00A06429">
        <w:rPr>
          <w:snapToGrid w:val="0"/>
          <w:sz w:val="20"/>
          <w:szCs w:val="20"/>
        </w:rPr>
        <w:t xml:space="preserve"> определить: </w:t>
      </w:r>
      <w:r w:rsidRPr="00983BB5">
        <w:rPr>
          <w:position w:val="-10"/>
          <w:sz w:val="20"/>
          <w:szCs w:val="20"/>
        </w:rPr>
        <w:object w:dxaOrig="300" w:dyaOrig="340">
          <v:shape id="_x0000_i1028" type="#_x0000_t75" style="width:12.75pt;height:15.75pt" o:ole="">
            <v:imagedata r:id="rId12" o:title=""/>
          </v:shape>
          <o:OLEObject Type="Embed" ProgID="Equation.3" ShapeID="_x0000_i1028" DrawAspect="Content" ObjectID="_1635597398" r:id="rId13"/>
        </w:object>
      </w:r>
      <w:r w:rsidRPr="00A06429">
        <w:rPr>
          <w:snapToGrid w:val="0"/>
          <w:sz w:val="20"/>
          <w:szCs w:val="20"/>
        </w:rPr>
        <w:t xml:space="preserve">, </w:t>
      </w:r>
      <w:r w:rsidRPr="00983BB5">
        <w:rPr>
          <w:b/>
          <w:snapToGrid w:val="0"/>
          <w:sz w:val="20"/>
          <w:szCs w:val="20"/>
        </w:rPr>
        <w:t>S</w:t>
      </w:r>
      <w:r w:rsidRPr="00A06429">
        <w:rPr>
          <w:snapToGrid w:val="0"/>
          <w:sz w:val="20"/>
          <w:szCs w:val="20"/>
        </w:rPr>
        <w:t xml:space="preserve"> или </w:t>
      </w:r>
      <w:r w:rsidRPr="00983BB5">
        <w:rPr>
          <w:b/>
          <w:snapToGrid w:val="0"/>
          <w:sz w:val="20"/>
          <w:szCs w:val="20"/>
        </w:rPr>
        <w:t>d</w:t>
      </w:r>
      <w:r w:rsidRPr="00A06429">
        <w:rPr>
          <w:snapToGrid w:val="0"/>
          <w:sz w:val="20"/>
          <w:szCs w:val="20"/>
        </w:rPr>
        <w:t xml:space="preserve">. Для этого необходимо использовать формулу </w:t>
      </w:r>
      <w:r>
        <w:rPr>
          <w:snapToGrid w:val="0"/>
          <w:sz w:val="20"/>
          <w:szCs w:val="20"/>
        </w:rPr>
        <w:t>электрической е</w:t>
      </w:r>
      <w:r w:rsidRPr="00A06429">
        <w:rPr>
          <w:snapToGrid w:val="0"/>
          <w:sz w:val="20"/>
          <w:szCs w:val="20"/>
        </w:rPr>
        <w:t>м</w:t>
      </w:r>
      <w:r>
        <w:rPr>
          <w:snapToGrid w:val="0"/>
          <w:sz w:val="20"/>
          <w:szCs w:val="20"/>
        </w:rPr>
        <w:t>кости</w:t>
      </w:r>
      <w:r w:rsidRPr="00A06429">
        <w:rPr>
          <w:snapToGrid w:val="0"/>
          <w:sz w:val="20"/>
          <w:szCs w:val="20"/>
        </w:rPr>
        <w:t xml:space="preserve"> </w:t>
      </w:r>
      <w:proofErr w:type="gramStart"/>
      <w:r w:rsidRPr="00A06429">
        <w:rPr>
          <w:snapToGrid w:val="0"/>
          <w:sz w:val="20"/>
          <w:szCs w:val="20"/>
        </w:rPr>
        <w:t>для</w:t>
      </w:r>
      <w:proofErr w:type="gramEnd"/>
      <w:r w:rsidRPr="00A06429">
        <w:rPr>
          <w:snapToGrid w:val="0"/>
          <w:sz w:val="20"/>
          <w:szCs w:val="20"/>
        </w:rPr>
        <w:t xml:space="preserve"> плоского </w:t>
      </w:r>
      <w:proofErr w:type="spellStart"/>
      <w:r w:rsidRPr="00A06429">
        <w:rPr>
          <w:snapToGrid w:val="0"/>
          <w:sz w:val="20"/>
          <w:szCs w:val="20"/>
        </w:rPr>
        <w:t>конден</w:t>
      </w:r>
      <w:r>
        <w:rPr>
          <w:snapToGrid w:val="0"/>
          <w:sz w:val="20"/>
          <w:szCs w:val="20"/>
        </w:rPr>
        <w:t>-</w:t>
      </w:r>
      <w:r w:rsidRPr="00A06429">
        <w:rPr>
          <w:snapToGrid w:val="0"/>
          <w:sz w:val="20"/>
          <w:szCs w:val="20"/>
        </w:rPr>
        <w:t>сатора</w:t>
      </w:r>
      <w:proofErr w:type="spellEnd"/>
      <w:r w:rsidRPr="00A06429">
        <w:rPr>
          <w:snapToGrid w:val="0"/>
          <w:sz w:val="20"/>
          <w:szCs w:val="20"/>
        </w:rPr>
        <w:t>:</w:t>
      </w:r>
    </w:p>
    <w:p w:rsidR="001109A2" w:rsidRPr="00A06429" w:rsidRDefault="001109A2" w:rsidP="001109A2">
      <w:pPr>
        <w:spacing w:line="360" w:lineRule="auto"/>
        <w:jc w:val="center"/>
        <w:rPr>
          <w:snapToGrid w:val="0"/>
          <w:sz w:val="20"/>
          <w:szCs w:val="20"/>
        </w:rPr>
      </w:pPr>
      <w:r w:rsidRPr="00A06429">
        <w:rPr>
          <w:snapToGrid w:val="0"/>
          <w:position w:val="-24"/>
          <w:sz w:val="20"/>
          <w:szCs w:val="20"/>
        </w:rPr>
        <w:object w:dxaOrig="1480" w:dyaOrig="639">
          <v:shape id="_x0000_i1029" type="#_x0000_t75" style="width:61.5pt;height:27pt" o:ole="">
            <v:imagedata r:id="rId14" o:title=""/>
          </v:shape>
          <o:OLEObject Type="Embed" ProgID="Equation.3" ShapeID="_x0000_i1029" DrawAspect="Content" ObjectID="_1635597399" r:id="rId15"/>
        </w:object>
      </w:r>
      <w:r w:rsidRPr="00A06429">
        <w:rPr>
          <w:snapToGrid w:val="0"/>
          <w:sz w:val="20"/>
          <w:szCs w:val="20"/>
        </w:rPr>
        <w:t>, Ф</w:t>
      </w:r>
    </w:p>
    <w:p w:rsidR="001109A2" w:rsidRPr="00A06429" w:rsidRDefault="001109A2" w:rsidP="001109A2">
      <w:pPr>
        <w:ind w:left="1302" w:hanging="594"/>
        <w:jc w:val="both"/>
        <w:rPr>
          <w:snapToGrid w:val="0"/>
          <w:sz w:val="20"/>
          <w:szCs w:val="20"/>
        </w:rPr>
      </w:pPr>
      <w:r w:rsidRPr="00A06429">
        <w:rPr>
          <w:snapToGrid w:val="0"/>
          <w:sz w:val="20"/>
          <w:szCs w:val="20"/>
        </w:rPr>
        <w:t>где</w:t>
      </w:r>
      <w:r w:rsidRPr="00A06429">
        <w:rPr>
          <w:b/>
          <w:position w:val="-10"/>
          <w:sz w:val="20"/>
          <w:szCs w:val="20"/>
        </w:rPr>
        <w:object w:dxaOrig="300" w:dyaOrig="340">
          <v:shape id="_x0000_i1030" type="#_x0000_t75" style="width:12.75pt;height:15.75pt" o:ole="">
            <v:imagedata r:id="rId12" o:title=""/>
          </v:shape>
          <o:OLEObject Type="Embed" ProgID="Equation.3" ShapeID="_x0000_i1030" DrawAspect="Content" ObjectID="_1635597400" r:id="rId16"/>
        </w:object>
      </w:r>
      <w:r>
        <w:rPr>
          <w:snapToGrid w:val="0"/>
          <w:sz w:val="20"/>
          <w:szCs w:val="20"/>
        </w:rPr>
        <w:t>-</w:t>
      </w:r>
      <w:r w:rsidRPr="00A06429">
        <w:rPr>
          <w:snapToGrid w:val="0"/>
          <w:sz w:val="20"/>
          <w:szCs w:val="20"/>
        </w:rPr>
        <w:t xml:space="preserve">относительная диэлектрическая проницаемость </w:t>
      </w:r>
      <w:proofErr w:type="spellStart"/>
      <w:r w:rsidRPr="00A06429">
        <w:rPr>
          <w:snapToGrid w:val="0"/>
          <w:sz w:val="20"/>
          <w:szCs w:val="20"/>
        </w:rPr>
        <w:t>диэлек</w:t>
      </w:r>
      <w:r>
        <w:rPr>
          <w:snapToGrid w:val="0"/>
          <w:sz w:val="20"/>
          <w:szCs w:val="20"/>
        </w:rPr>
        <w:t>-</w:t>
      </w:r>
      <w:r w:rsidRPr="00A06429">
        <w:rPr>
          <w:snapToGrid w:val="0"/>
          <w:sz w:val="20"/>
          <w:szCs w:val="20"/>
        </w:rPr>
        <w:t>трика</w:t>
      </w:r>
      <w:proofErr w:type="spellEnd"/>
      <w:r w:rsidRPr="00A06429">
        <w:rPr>
          <w:snapToGrid w:val="0"/>
          <w:sz w:val="20"/>
          <w:szCs w:val="20"/>
        </w:rPr>
        <w:t>;</w:t>
      </w:r>
    </w:p>
    <w:p w:rsidR="001109A2" w:rsidRPr="00A06429" w:rsidRDefault="001109A2" w:rsidP="001109A2">
      <w:pPr>
        <w:spacing w:line="360" w:lineRule="auto"/>
        <w:ind w:left="1078" w:hanging="370"/>
        <w:jc w:val="both"/>
        <w:rPr>
          <w:snapToGrid w:val="0"/>
          <w:sz w:val="20"/>
          <w:szCs w:val="20"/>
        </w:rPr>
      </w:pPr>
      <w:r w:rsidRPr="00A06429">
        <w:rPr>
          <w:sz w:val="20"/>
          <w:szCs w:val="20"/>
        </w:rPr>
        <w:t xml:space="preserve">      </w:t>
      </w:r>
      <w:r w:rsidRPr="00771ED9">
        <w:rPr>
          <w:position w:val="-12"/>
          <w:sz w:val="22"/>
          <w:szCs w:val="20"/>
        </w:rPr>
        <w:object w:dxaOrig="300" w:dyaOrig="360">
          <v:shape id="_x0000_i1031" type="#_x0000_t75" style="width:12.75pt;height:15.75pt" o:ole="">
            <v:imagedata r:id="rId17" o:title=""/>
          </v:shape>
          <o:OLEObject Type="Embed" ProgID="Equation.3" ShapeID="_x0000_i1031" DrawAspect="Content" ObjectID="_1635597401" r:id="rId18"/>
        </w:object>
      </w:r>
      <w:r w:rsidRPr="00771ED9">
        <w:rPr>
          <w:snapToGrid w:val="0"/>
          <w:sz w:val="22"/>
          <w:szCs w:val="20"/>
        </w:rPr>
        <w:t>= 8,854∙10</w:t>
      </w:r>
      <w:r w:rsidRPr="00771ED9">
        <w:rPr>
          <w:snapToGrid w:val="0"/>
          <w:sz w:val="22"/>
          <w:szCs w:val="20"/>
          <w:vertAlign w:val="superscript"/>
        </w:rPr>
        <w:t>-12</w:t>
      </w:r>
      <w:r w:rsidRPr="00A06429">
        <w:rPr>
          <w:snapToGrid w:val="0"/>
          <w:sz w:val="20"/>
          <w:szCs w:val="20"/>
        </w:rPr>
        <w:t xml:space="preserve"> - диэлек</w:t>
      </w:r>
      <w:r>
        <w:rPr>
          <w:snapToGrid w:val="0"/>
          <w:sz w:val="20"/>
          <w:szCs w:val="20"/>
        </w:rPr>
        <w:t xml:space="preserve">трическая проницаемость вакуума или </w:t>
      </w:r>
      <w:r w:rsidRPr="00A06429">
        <w:rPr>
          <w:snapToGrid w:val="0"/>
          <w:sz w:val="20"/>
          <w:szCs w:val="20"/>
        </w:rPr>
        <w:t>диэлектрическая постоянная, Ф/м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0"/>
        </w:rPr>
      </w:pPr>
      <w:r w:rsidRPr="00A06429">
        <w:rPr>
          <w:snapToGrid w:val="0"/>
          <w:sz w:val="20"/>
          <w:szCs w:val="20"/>
        </w:rPr>
        <w:t xml:space="preserve">        S -площадь пластин электродов, </w:t>
      </w:r>
      <w:proofErr w:type="gramStart"/>
      <w:r w:rsidRPr="00A06429">
        <w:rPr>
          <w:snapToGrid w:val="0"/>
          <w:sz w:val="20"/>
          <w:szCs w:val="20"/>
        </w:rPr>
        <w:t>м</w:t>
      </w:r>
      <w:proofErr w:type="gramEnd"/>
      <w:r w:rsidRPr="00A06429">
        <w:rPr>
          <w:snapToGrid w:val="0"/>
          <w:sz w:val="20"/>
          <w:szCs w:val="20"/>
        </w:rPr>
        <w:t xml:space="preserve"> </w:t>
      </w:r>
      <w:r w:rsidRPr="00A06429">
        <w:rPr>
          <w:snapToGrid w:val="0"/>
          <w:sz w:val="20"/>
          <w:szCs w:val="20"/>
          <w:vertAlign w:val="superscript"/>
        </w:rPr>
        <w:t>2</w:t>
      </w:r>
      <w:r w:rsidRPr="00A06429">
        <w:rPr>
          <w:snapToGrid w:val="0"/>
          <w:sz w:val="20"/>
          <w:szCs w:val="20"/>
        </w:rPr>
        <w:t xml:space="preserve">; 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0"/>
        </w:rPr>
      </w:pPr>
      <w:r w:rsidRPr="00A06429">
        <w:rPr>
          <w:snapToGrid w:val="0"/>
          <w:sz w:val="20"/>
          <w:szCs w:val="20"/>
        </w:rPr>
        <w:t xml:space="preserve">        d - толщина диэлектрика, </w:t>
      </w:r>
      <w:proofErr w:type="gramStart"/>
      <w:r>
        <w:rPr>
          <w:snapToGrid w:val="0"/>
          <w:sz w:val="20"/>
          <w:szCs w:val="20"/>
        </w:rPr>
        <w:t>м</w:t>
      </w:r>
      <w:proofErr w:type="gramEnd"/>
      <w:r w:rsidRPr="00A06429">
        <w:rPr>
          <w:snapToGrid w:val="0"/>
          <w:sz w:val="20"/>
          <w:szCs w:val="20"/>
        </w:rPr>
        <w:t xml:space="preserve">. 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  <w:r w:rsidRPr="00A06429">
        <w:rPr>
          <w:rFonts w:ascii="Arial" w:hAnsi="Arial" w:cs="Arial"/>
          <w:b/>
          <w:i/>
          <w:snapToGrid w:val="0"/>
          <w:sz w:val="20"/>
          <w:szCs w:val="20"/>
        </w:rPr>
        <w:t>Примечание.</w:t>
      </w:r>
      <w:r w:rsidRPr="00A06429"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b/>
          <w:i/>
          <w:snapToGrid w:val="0"/>
          <w:sz w:val="20"/>
          <w:szCs w:val="20"/>
        </w:rPr>
        <w:t>Величина электрической е</w:t>
      </w:r>
      <w:r w:rsidRPr="00A06429">
        <w:rPr>
          <w:rFonts w:ascii="Arial" w:hAnsi="Arial" w:cs="Arial"/>
          <w:b/>
          <w:i/>
          <w:snapToGrid w:val="0"/>
          <w:sz w:val="20"/>
          <w:szCs w:val="20"/>
        </w:rPr>
        <w:t>м</w:t>
      </w:r>
      <w:r>
        <w:rPr>
          <w:rFonts w:ascii="Arial" w:hAnsi="Arial" w:cs="Arial"/>
          <w:b/>
          <w:i/>
          <w:snapToGrid w:val="0"/>
          <w:sz w:val="20"/>
          <w:szCs w:val="20"/>
        </w:rPr>
        <w:t>кости</w:t>
      </w:r>
      <w:r w:rsidRPr="00A06429">
        <w:rPr>
          <w:rFonts w:ascii="Arial" w:hAnsi="Arial" w:cs="Arial"/>
          <w:b/>
          <w:i/>
          <w:snapToGrid w:val="0"/>
          <w:sz w:val="20"/>
          <w:szCs w:val="20"/>
        </w:rPr>
        <w:t xml:space="preserve"> (С) каждого конкретного конденсатора измеряется с помощью моста </w:t>
      </w:r>
      <w:r>
        <w:rPr>
          <w:rFonts w:ascii="Arial" w:hAnsi="Arial" w:cs="Arial"/>
          <w:b/>
          <w:i/>
          <w:snapToGrid w:val="0"/>
          <w:sz w:val="20"/>
          <w:szCs w:val="20"/>
        </w:rPr>
        <w:t>пере</w:t>
      </w:r>
      <w:r w:rsidRPr="00A06429">
        <w:rPr>
          <w:rFonts w:ascii="Arial" w:hAnsi="Arial" w:cs="Arial"/>
          <w:b/>
          <w:i/>
          <w:snapToGrid w:val="0"/>
          <w:sz w:val="20"/>
          <w:szCs w:val="20"/>
        </w:rPr>
        <w:t>менного тока типа Р5079.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0"/>
        </w:rPr>
      </w:pPr>
      <w:r w:rsidRPr="00A06429">
        <w:rPr>
          <w:snapToGrid w:val="0"/>
          <w:sz w:val="20"/>
          <w:szCs w:val="20"/>
        </w:rPr>
        <w:t>4.2 Величину диэлектрической прони</w:t>
      </w:r>
      <w:r>
        <w:rPr>
          <w:snapToGrid w:val="0"/>
          <w:sz w:val="20"/>
          <w:szCs w:val="20"/>
        </w:rPr>
        <w:t>цаемости</w:t>
      </w:r>
      <w:r w:rsidRPr="00A06429">
        <w:rPr>
          <w:snapToGrid w:val="0"/>
          <w:sz w:val="20"/>
          <w:szCs w:val="20"/>
        </w:rPr>
        <w:t xml:space="preserve"> </w:t>
      </w:r>
      <w:r w:rsidRPr="00771ED9">
        <w:rPr>
          <w:position w:val="-10"/>
          <w:sz w:val="20"/>
          <w:szCs w:val="20"/>
        </w:rPr>
        <w:object w:dxaOrig="300" w:dyaOrig="340">
          <v:shape id="_x0000_i1032" type="#_x0000_t75" style="width:14.25pt;height:17.25pt" o:ole="">
            <v:imagedata r:id="rId12" o:title=""/>
          </v:shape>
          <o:OLEObject Type="Embed" ProgID="Equation.3" ShapeID="_x0000_i1032" DrawAspect="Content" ObjectID="_1635597402" r:id="rId19"/>
        </w:object>
      </w:r>
      <w:r w:rsidRPr="00A06429">
        <w:rPr>
          <w:snapToGrid w:val="0"/>
          <w:sz w:val="20"/>
          <w:szCs w:val="20"/>
        </w:rPr>
        <w:t xml:space="preserve"> для диэлектриков цилиндрических конденсато</w:t>
      </w:r>
      <w:r>
        <w:rPr>
          <w:snapToGrid w:val="0"/>
          <w:sz w:val="20"/>
          <w:szCs w:val="20"/>
        </w:rPr>
        <w:t xml:space="preserve">ров (см. табл. 3.3) </w:t>
      </w:r>
      <w:proofErr w:type="spellStart"/>
      <w:proofErr w:type="gramStart"/>
      <w:r>
        <w:rPr>
          <w:snapToGrid w:val="0"/>
          <w:sz w:val="20"/>
          <w:szCs w:val="20"/>
        </w:rPr>
        <w:t>опреде-лять</w:t>
      </w:r>
      <w:proofErr w:type="spellEnd"/>
      <w:proofErr w:type="gramEnd"/>
      <w:r>
        <w:rPr>
          <w:snapToGrid w:val="0"/>
          <w:sz w:val="20"/>
          <w:szCs w:val="20"/>
        </w:rPr>
        <w:t xml:space="preserve"> из</w:t>
      </w:r>
      <w:r w:rsidRPr="00A06429">
        <w:rPr>
          <w:snapToGrid w:val="0"/>
          <w:sz w:val="20"/>
          <w:szCs w:val="20"/>
        </w:rPr>
        <w:t xml:space="preserve"> формулы:</w:t>
      </w:r>
    </w:p>
    <w:p w:rsidR="001109A2" w:rsidRPr="00A06429" w:rsidRDefault="001109A2" w:rsidP="001109A2">
      <w:pPr>
        <w:spacing w:line="360" w:lineRule="auto"/>
        <w:jc w:val="center"/>
        <w:rPr>
          <w:snapToGrid w:val="0"/>
          <w:sz w:val="20"/>
          <w:szCs w:val="20"/>
        </w:rPr>
      </w:pPr>
      <w:r w:rsidRPr="00A06429">
        <w:rPr>
          <w:snapToGrid w:val="0"/>
          <w:position w:val="-24"/>
          <w:sz w:val="20"/>
          <w:szCs w:val="20"/>
        </w:rPr>
        <w:object w:dxaOrig="3360" w:dyaOrig="980">
          <v:shape id="_x0000_i1033" type="#_x0000_t75" style="width:142.5pt;height:41.25pt" o:ole="">
            <v:imagedata r:id="rId20" o:title=""/>
          </v:shape>
          <o:OLEObject Type="Embed" ProgID="Equation.3" ShapeID="_x0000_i1033" DrawAspect="Content" ObjectID="_1635597403" r:id="rId21"/>
        </w:object>
      </w:r>
      <w:r w:rsidRPr="00A06429">
        <w:rPr>
          <w:snapToGrid w:val="0"/>
          <w:sz w:val="20"/>
          <w:szCs w:val="20"/>
        </w:rPr>
        <w:t>, Ф,</w:t>
      </w:r>
    </w:p>
    <w:p w:rsidR="001109A2" w:rsidRPr="00A06429" w:rsidRDefault="001109A2" w:rsidP="001109A2">
      <w:pPr>
        <w:ind w:left="1624" w:hanging="916"/>
        <w:jc w:val="both"/>
        <w:rPr>
          <w:snapToGrid w:val="0"/>
          <w:sz w:val="20"/>
          <w:szCs w:val="20"/>
        </w:rPr>
      </w:pPr>
      <w:r w:rsidRPr="00A06429">
        <w:rPr>
          <w:snapToGrid w:val="0"/>
          <w:sz w:val="20"/>
          <w:szCs w:val="20"/>
        </w:rPr>
        <w:t xml:space="preserve">где   h — высота электродов цилиндрических конденсаторов, </w:t>
      </w:r>
      <w:proofErr w:type="gramStart"/>
      <w:r w:rsidRPr="00A06429">
        <w:rPr>
          <w:snapToGrid w:val="0"/>
          <w:sz w:val="20"/>
          <w:szCs w:val="20"/>
        </w:rPr>
        <w:t>м</w:t>
      </w:r>
      <w:proofErr w:type="gramEnd"/>
      <w:r w:rsidRPr="00A06429">
        <w:rPr>
          <w:snapToGrid w:val="0"/>
          <w:sz w:val="20"/>
          <w:szCs w:val="20"/>
        </w:rPr>
        <w:t>;</w:t>
      </w:r>
    </w:p>
    <w:p w:rsidR="001109A2" w:rsidRPr="00A06429" w:rsidRDefault="001109A2" w:rsidP="001109A2">
      <w:pPr>
        <w:spacing w:line="360" w:lineRule="auto"/>
        <w:ind w:left="1666" w:hanging="958"/>
        <w:jc w:val="both"/>
        <w:rPr>
          <w:snapToGrid w:val="0"/>
          <w:sz w:val="20"/>
          <w:szCs w:val="20"/>
        </w:rPr>
      </w:pPr>
      <w:r w:rsidRPr="00A06429">
        <w:rPr>
          <w:snapToGrid w:val="0"/>
          <w:sz w:val="20"/>
          <w:szCs w:val="20"/>
        </w:rPr>
        <w:t xml:space="preserve"> D</w:t>
      </w:r>
      <w:r w:rsidRPr="00A06429">
        <w:rPr>
          <w:snapToGrid w:val="0"/>
          <w:sz w:val="20"/>
          <w:szCs w:val="20"/>
          <w:vertAlign w:val="subscript"/>
        </w:rPr>
        <w:t>1</w:t>
      </w:r>
      <w:r w:rsidRPr="00A06429">
        <w:rPr>
          <w:snapToGrid w:val="0"/>
          <w:sz w:val="20"/>
          <w:szCs w:val="20"/>
        </w:rPr>
        <w:t xml:space="preserve"> и </w:t>
      </w:r>
      <w:r w:rsidRPr="00A06429">
        <w:rPr>
          <w:smallCaps/>
          <w:snapToGrid w:val="0"/>
          <w:sz w:val="20"/>
          <w:szCs w:val="20"/>
        </w:rPr>
        <w:t>D</w:t>
      </w:r>
      <w:r w:rsidRPr="00A06429">
        <w:rPr>
          <w:smallCaps/>
          <w:snapToGrid w:val="0"/>
          <w:sz w:val="20"/>
          <w:szCs w:val="20"/>
          <w:vertAlign w:val="subscript"/>
        </w:rPr>
        <w:t>2</w:t>
      </w:r>
      <w:r w:rsidRPr="00A06429">
        <w:rPr>
          <w:smallCaps/>
          <w:snapToGrid w:val="0"/>
          <w:sz w:val="20"/>
          <w:szCs w:val="20"/>
        </w:rPr>
        <w:t xml:space="preserve"> </w:t>
      </w:r>
      <w:r w:rsidRPr="00A06429">
        <w:rPr>
          <w:snapToGrid w:val="0"/>
          <w:sz w:val="20"/>
          <w:szCs w:val="20"/>
        </w:rPr>
        <w:t xml:space="preserve">- соответственно внутренний и внешний диаметры конденсаторов, </w:t>
      </w:r>
      <w:proofErr w:type="gramStart"/>
      <w:r w:rsidRPr="00A06429">
        <w:rPr>
          <w:snapToGrid w:val="0"/>
          <w:sz w:val="20"/>
          <w:szCs w:val="20"/>
        </w:rPr>
        <w:t>м</w:t>
      </w:r>
      <w:proofErr w:type="gramEnd"/>
      <w:r w:rsidRPr="00A06429">
        <w:rPr>
          <w:snapToGrid w:val="0"/>
          <w:sz w:val="20"/>
          <w:szCs w:val="20"/>
        </w:rPr>
        <w:t xml:space="preserve">; </w:t>
      </w:r>
    </w:p>
    <w:p w:rsidR="001109A2" w:rsidRPr="00A06429" w:rsidRDefault="001109A2" w:rsidP="001109A2">
      <w:pPr>
        <w:spacing w:line="360" w:lineRule="auto"/>
        <w:ind w:left="1650" w:hanging="942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n= 6 -  число слое</w:t>
      </w:r>
      <w:r w:rsidRPr="00A06429">
        <w:rPr>
          <w:snapToGrid w:val="0"/>
          <w:sz w:val="20"/>
          <w:szCs w:val="20"/>
        </w:rPr>
        <w:t>в диэлек</w:t>
      </w:r>
      <w:r>
        <w:rPr>
          <w:snapToGrid w:val="0"/>
          <w:sz w:val="20"/>
          <w:szCs w:val="20"/>
        </w:rPr>
        <w:t xml:space="preserve">трика </w:t>
      </w:r>
      <w:proofErr w:type="gramStart"/>
      <w:r>
        <w:rPr>
          <w:snapToGrid w:val="0"/>
          <w:sz w:val="20"/>
          <w:szCs w:val="20"/>
        </w:rPr>
        <w:t>в</w:t>
      </w:r>
      <w:proofErr w:type="gramEnd"/>
      <w:r>
        <w:rPr>
          <w:snapToGrid w:val="0"/>
          <w:sz w:val="20"/>
          <w:szCs w:val="20"/>
        </w:rPr>
        <w:t xml:space="preserve"> цилиндрических </w:t>
      </w:r>
      <w:proofErr w:type="spellStart"/>
      <w:r>
        <w:rPr>
          <w:snapToGrid w:val="0"/>
          <w:sz w:val="20"/>
          <w:szCs w:val="20"/>
        </w:rPr>
        <w:t>конден-са</w:t>
      </w:r>
      <w:r w:rsidRPr="00A06429">
        <w:rPr>
          <w:snapToGrid w:val="0"/>
          <w:sz w:val="20"/>
          <w:szCs w:val="20"/>
        </w:rPr>
        <w:t>торах</w:t>
      </w:r>
      <w:proofErr w:type="spellEnd"/>
      <w:r w:rsidRPr="00A06429">
        <w:rPr>
          <w:snapToGrid w:val="0"/>
          <w:sz w:val="20"/>
          <w:szCs w:val="20"/>
        </w:rPr>
        <w:t>.</w:t>
      </w:r>
    </w:p>
    <w:p w:rsidR="001109A2" w:rsidRDefault="001109A2" w:rsidP="001109A2">
      <w:pPr>
        <w:spacing w:line="360" w:lineRule="auto"/>
        <w:ind w:left="708"/>
        <w:jc w:val="both"/>
        <w:rPr>
          <w:snapToGrid w:val="0"/>
          <w:sz w:val="20"/>
          <w:szCs w:val="20"/>
        </w:rPr>
      </w:pPr>
      <w:r w:rsidRPr="00A06429">
        <w:rPr>
          <w:snapToGrid w:val="0"/>
          <w:sz w:val="20"/>
          <w:szCs w:val="20"/>
        </w:rPr>
        <w:t>Значение параметров h, D</w:t>
      </w:r>
      <w:r w:rsidRPr="00771ED9">
        <w:rPr>
          <w:snapToGrid w:val="0"/>
          <w:sz w:val="20"/>
          <w:szCs w:val="20"/>
          <w:vertAlign w:val="subscript"/>
        </w:rPr>
        <w:t xml:space="preserve">1 </w:t>
      </w:r>
      <w:r w:rsidRPr="00A06429">
        <w:rPr>
          <w:snapToGrid w:val="0"/>
          <w:sz w:val="20"/>
          <w:szCs w:val="20"/>
        </w:rPr>
        <w:t>и D</w:t>
      </w:r>
      <w:r w:rsidRPr="00771ED9">
        <w:rPr>
          <w:snapToGrid w:val="0"/>
          <w:sz w:val="20"/>
          <w:szCs w:val="20"/>
          <w:vertAlign w:val="subscript"/>
        </w:rPr>
        <w:t>2</w:t>
      </w:r>
      <w:r>
        <w:rPr>
          <w:snapToGrid w:val="0"/>
          <w:sz w:val="20"/>
          <w:szCs w:val="20"/>
        </w:rPr>
        <w:t xml:space="preserve"> </w:t>
      </w:r>
      <w:proofErr w:type="gramStart"/>
      <w:r>
        <w:rPr>
          <w:snapToGrid w:val="0"/>
          <w:sz w:val="20"/>
          <w:szCs w:val="20"/>
        </w:rPr>
        <w:t>приведены</w:t>
      </w:r>
      <w:proofErr w:type="gramEnd"/>
      <w:r>
        <w:rPr>
          <w:snapToGrid w:val="0"/>
          <w:sz w:val="20"/>
          <w:szCs w:val="20"/>
        </w:rPr>
        <w:t xml:space="preserve"> в п.</w:t>
      </w:r>
      <w:r w:rsidRPr="00A06429">
        <w:rPr>
          <w:snapToGrid w:val="0"/>
          <w:sz w:val="20"/>
          <w:szCs w:val="20"/>
        </w:rPr>
        <w:t xml:space="preserve">3.9 и табл. 3.3. </w:t>
      </w:r>
    </w:p>
    <w:p w:rsidR="001109A2" w:rsidRPr="00A06429" w:rsidRDefault="001109A2" w:rsidP="001109A2">
      <w:pPr>
        <w:spacing w:line="360" w:lineRule="auto"/>
        <w:ind w:left="708"/>
        <w:jc w:val="both"/>
        <w:rPr>
          <w:snapToGrid w:val="0"/>
          <w:sz w:val="20"/>
          <w:szCs w:val="20"/>
        </w:rPr>
      </w:pP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0"/>
        </w:rPr>
      </w:pPr>
      <w:r w:rsidRPr="00A06429">
        <w:rPr>
          <w:snapToGrid w:val="0"/>
          <w:sz w:val="20"/>
          <w:szCs w:val="20"/>
        </w:rPr>
        <w:t xml:space="preserve">4.3 Величину </w:t>
      </w:r>
      <w:proofErr w:type="gramStart"/>
      <w:r w:rsidRPr="00A06429">
        <w:rPr>
          <w:snapToGrid w:val="0"/>
          <w:sz w:val="20"/>
          <w:szCs w:val="20"/>
        </w:rPr>
        <w:t>удельное</w:t>
      </w:r>
      <w:proofErr w:type="gramEnd"/>
      <w:r w:rsidRPr="00A06429">
        <w:rPr>
          <w:snapToGrid w:val="0"/>
          <w:sz w:val="20"/>
          <w:szCs w:val="20"/>
        </w:rPr>
        <w:t xml:space="preserve"> объемного сопротивления диэлектрика конденсатора </w:t>
      </w:r>
      <w:proofErr w:type="spellStart"/>
      <w:r w:rsidRPr="004615A9">
        <w:rPr>
          <w:b/>
          <w:snapToGrid w:val="0"/>
          <w:sz w:val="22"/>
          <w:szCs w:val="20"/>
        </w:rPr>
        <w:t>p</w:t>
      </w:r>
      <w:r w:rsidRPr="004615A9">
        <w:rPr>
          <w:b/>
          <w:snapToGrid w:val="0"/>
          <w:sz w:val="22"/>
          <w:szCs w:val="20"/>
          <w:vertAlign w:val="subscript"/>
        </w:rPr>
        <w:t>v</w:t>
      </w:r>
      <w:proofErr w:type="spellEnd"/>
      <w:r w:rsidRPr="004615A9">
        <w:rPr>
          <w:b/>
          <w:snapToGrid w:val="0"/>
          <w:sz w:val="22"/>
          <w:szCs w:val="20"/>
        </w:rPr>
        <w:t xml:space="preserve"> </w:t>
      </w:r>
      <w:r>
        <w:rPr>
          <w:snapToGrid w:val="0"/>
          <w:sz w:val="20"/>
          <w:szCs w:val="20"/>
        </w:rPr>
        <w:t>определять из</w:t>
      </w:r>
      <w:r w:rsidRPr="00A06429">
        <w:rPr>
          <w:snapToGrid w:val="0"/>
          <w:sz w:val="20"/>
          <w:szCs w:val="20"/>
        </w:rPr>
        <w:t xml:space="preserve"> формулы:</w:t>
      </w:r>
    </w:p>
    <w:p w:rsidR="001109A2" w:rsidRPr="00A06429" w:rsidRDefault="001109A2" w:rsidP="001109A2">
      <w:pPr>
        <w:spacing w:line="360" w:lineRule="auto"/>
        <w:ind w:left="708"/>
        <w:jc w:val="center"/>
        <w:rPr>
          <w:snapToGrid w:val="0"/>
          <w:sz w:val="20"/>
          <w:szCs w:val="20"/>
        </w:rPr>
      </w:pPr>
      <w:r w:rsidRPr="00A06429">
        <w:rPr>
          <w:snapToGrid w:val="0"/>
          <w:position w:val="-30"/>
          <w:sz w:val="20"/>
          <w:szCs w:val="20"/>
        </w:rPr>
        <w:object w:dxaOrig="1660" w:dyaOrig="800">
          <v:shape id="_x0000_i1034" type="#_x0000_t75" style="width:70.5pt;height:33.75pt" o:ole="">
            <v:imagedata r:id="rId22" o:title=""/>
          </v:shape>
          <o:OLEObject Type="Embed" ProgID="Equation.3" ShapeID="_x0000_i1034" DrawAspect="Content" ObjectID="_1635597404" r:id="rId23"/>
        </w:object>
      </w:r>
      <w:r w:rsidRPr="00A06429">
        <w:rPr>
          <w:snapToGrid w:val="0"/>
          <w:sz w:val="20"/>
          <w:szCs w:val="20"/>
        </w:rPr>
        <w:t>,</w:t>
      </w:r>
    </w:p>
    <w:p w:rsidR="001109A2" w:rsidRPr="00A06429" w:rsidRDefault="001109A2" w:rsidP="001109A2">
      <w:pPr>
        <w:spacing w:line="360" w:lineRule="auto"/>
        <w:ind w:left="1232" w:hanging="524"/>
        <w:jc w:val="both"/>
        <w:rPr>
          <w:snapToGrid w:val="0"/>
          <w:sz w:val="20"/>
          <w:szCs w:val="20"/>
        </w:rPr>
      </w:pPr>
      <w:r w:rsidRPr="00A06429">
        <w:rPr>
          <w:snapToGrid w:val="0"/>
          <w:sz w:val="20"/>
          <w:szCs w:val="20"/>
        </w:rPr>
        <w:t xml:space="preserve">где f = 1000 Гц - частота </w:t>
      </w:r>
      <w:r>
        <w:rPr>
          <w:snapToGrid w:val="0"/>
          <w:sz w:val="20"/>
          <w:szCs w:val="20"/>
        </w:rPr>
        <w:t xml:space="preserve">выходного </w:t>
      </w:r>
      <w:r w:rsidRPr="00A06429">
        <w:rPr>
          <w:snapToGrid w:val="0"/>
          <w:sz w:val="20"/>
          <w:szCs w:val="20"/>
        </w:rPr>
        <w:t>напряжения г</w:t>
      </w:r>
      <w:r>
        <w:rPr>
          <w:snapToGrid w:val="0"/>
          <w:sz w:val="20"/>
          <w:szCs w:val="20"/>
        </w:rPr>
        <w:t>енератора измерительного моста пере</w:t>
      </w:r>
      <w:r w:rsidRPr="00A06429">
        <w:rPr>
          <w:snapToGrid w:val="0"/>
          <w:sz w:val="20"/>
          <w:szCs w:val="20"/>
        </w:rPr>
        <w:t>менного тока;</w:t>
      </w:r>
    </w:p>
    <w:p w:rsidR="001109A2" w:rsidRPr="00A06429" w:rsidRDefault="001109A2" w:rsidP="001109A2">
      <w:pPr>
        <w:spacing w:line="360" w:lineRule="auto"/>
        <w:ind w:left="1210" w:hanging="502"/>
        <w:rPr>
          <w:snapToGrid w:val="0"/>
          <w:sz w:val="20"/>
          <w:szCs w:val="20"/>
        </w:rPr>
      </w:pPr>
      <w:r w:rsidRPr="00A06429">
        <w:rPr>
          <w:snapToGrid w:val="0"/>
          <w:sz w:val="20"/>
          <w:szCs w:val="20"/>
        </w:rPr>
        <w:t xml:space="preserve">  </w:t>
      </w:r>
      <w:r>
        <w:rPr>
          <w:snapToGrid w:val="0"/>
          <w:sz w:val="20"/>
          <w:szCs w:val="20"/>
        </w:rPr>
        <w:t xml:space="preserve">  </w:t>
      </w:r>
      <w:r w:rsidRPr="00A06429">
        <w:rPr>
          <w:snapToGrid w:val="0"/>
          <w:sz w:val="20"/>
          <w:szCs w:val="20"/>
        </w:rPr>
        <w:t xml:space="preserve">  </w:t>
      </w:r>
      <w:r w:rsidRPr="00983BB5">
        <w:rPr>
          <w:position w:val="-10"/>
          <w:sz w:val="20"/>
          <w:szCs w:val="20"/>
        </w:rPr>
        <w:object w:dxaOrig="300" w:dyaOrig="340">
          <v:shape id="_x0000_i1035" type="#_x0000_t75" style="width:12.75pt;height:15.75pt" o:ole="">
            <v:imagedata r:id="rId12" o:title=""/>
          </v:shape>
          <o:OLEObject Type="Embed" ProgID="Equation.3" ShapeID="_x0000_i1035" DrawAspect="Content" ObjectID="_1635597405" r:id="rId24"/>
        </w:object>
      </w:r>
      <w:r w:rsidRPr="00A06429">
        <w:rPr>
          <w:snapToGrid w:val="0"/>
          <w:sz w:val="20"/>
          <w:szCs w:val="20"/>
          <w:vertAlign w:val="subscript"/>
        </w:rPr>
        <w:t xml:space="preserve"> </w:t>
      </w:r>
      <w:r w:rsidRPr="00A06429">
        <w:rPr>
          <w:snapToGrid w:val="0"/>
          <w:sz w:val="20"/>
          <w:szCs w:val="20"/>
        </w:rPr>
        <w:t>- относительная диэлектрическая прон</w:t>
      </w:r>
      <w:r>
        <w:rPr>
          <w:snapToGrid w:val="0"/>
          <w:sz w:val="20"/>
          <w:szCs w:val="20"/>
        </w:rPr>
        <w:t>ицаемость диэлектрика испытываем</w:t>
      </w:r>
      <w:r w:rsidRPr="00A06429">
        <w:rPr>
          <w:snapToGrid w:val="0"/>
          <w:sz w:val="20"/>
          <w:szCs w:val="20"/>
        </w:rPr>
        <w:t>ого  конденсатора (см. п. 4.1 и п. 4.2);</w:t>
      </w:r>
    </w:p>
    <w:p w:rsidR="001109A2" w:rsidRPr="00A06429" w:rsidRDefault="001109A2" w:rsidP="001109A2">
      <w:pPr>
        <w:spacing w:line="360" w:lineRule="auto"/>
        <w:ind w:left="1288" w:hanging="580"/>
        <w:jc w:val="both"/>
        <w:rPr>
          <w:snapToGrid w:val="0"/>
          <w:sz w:val="20"/>
          <w:szCs w:val="20"/>
        </w:rPr>
      </w:pPr>
      <w:r w:rsidRPr="00A06429">
        <w:rPr>
          <w:snapToGrid w:val="0"/>
          <w:sz w:val="20"/>
          <w:szCs w:val="20"/>
        </w:rPr>
        <w:t xml:space="preserve">   </w:t>
      </w:r>
      <w:r>
        <w:rPr>
          <w:snapToGrid w:val="0"/>
          <w:sz w:val="20"/>
          <w:szCs w:val="20"/>
        </w:rPr>
        <w:t xml:space="preserve">     </w:t>
      </w:r>
      <w:r w:rsidRPr="00A06429">
        <w:rPr>
          <w:snapToGrid w:val="0"/>
          <w:sz w:val="20"/>
          <w:szCs w:val="20"/>
        </w:rPr>
        <w:t xml:space="preserve"> </w:t>
      </w:r>
      <w:proofErr w:type="spellStart"/>
      <w:r w:rsidRPr="00771ED9">
        <w:rPr>
          <w:b/>
          <w:snapToGrid w:val="0"/>
          <w:sz w:val="22"/>
          <w:szCs w:val="20"/>
        </w:rPr>
        <w:t>ρ</w:t>
      </w:r>
      <w:r w:rsidRPr="00771ED9">
        <w:rPr>
          <w:b/>
          <w:snapToGrid w:val="0"/>
          <w:sz w:val="22"/>
          <w:szCs w:val="20"/>
          <w:vertAlign w:val="subscript"/>
        </w:rPr>
        <w:t>v</w:t>
      </w:r>
      <w:proofErr w:type="spellEnd"/>
      <w:r w:rsidRPr="00A06429">
        <w:rPr>
          <w:snapToGrid w:val="0"/>
          <w:sz w:val="20"/>
          <w:szCs w:val="20"/>
          <w:vertAlign w:val="subscript"/>
        </w:rPr>
        <w:t xml:space="preserve"> </w:t>
      </w:r>
      <w:r w:rsidRPr="00A06429">
        <w:rPr>
          <w:snapToGrid w:val="0"/>
          <w:sz w:val="20"/>
          <w:szCs w:val="20"/>
        </w:rPr>
        <w:t xml:space="preserve">- удельное объемное сопротивление диэлектрика </w:t>
      </w:r>
      <w:proofErr w:type="gramStart"/>
      <w:r w:rsidRPr="00A06429">
        <w:rPr>
          <w:snapToGrid w:val="0"/>
          <w:sz w:val="20"/>
          <w:szCs w:val="20"/>
        </w:rPr>
        <w:t>кон</w:t>
      </w:r>
      <w:r>
        <w:rPr>
          <w:snapToGrid w:val="0"/>
          <w:sz w:val="20"/>
          <w:szCs w:val="20"/>
        </w:rPr>
        <w:t>-</w:t>
      </w:r>
      <w:proofErr w:type="spellStart"/>
      <w:r w:rsidRPr="00A06429">
        <w:rPr>
          <w:snapToGrid w:val="0"/>
          <w:sz w:val="20"/>
          <w:szCs w:val="20"/>
        </w:rPr>
        <w:t>денсатора</w:t>
      </w:r>
      <w:proofErr w:type="spellEnd"/>
      <w:proofErr w:type="gramEnd"/>
      <w:r w:rsidRPr="00A06429">
        <w:rPr>
          <w:snapToGrid w:val="0"/>
          <w:sz w:val="20"/>
          <w:szCs w:val="20"/>
        </w:rPr>
        <w:t xml:space="preserve">, </w:t>
      </w:r>
      <w:proofErr w:type="spellStart"/>
      <w:r w:rsidRPr="00A06429">
        <w:rPr>
          <w:snapToGrid w:val="0"/>
          <w:sz w:val="20"/>
          <w:szCs w:val="20"/>
        </w:rPr>
        <w:t>Ом·м</w:t>
      </w:r>
      <w:proofErr w:type="spellEnd"/>
      <w:r w:rsidRPr="00A06429">
        <w:rPr>
          <w:snapToGrid w:val="0"/>
          <w:sz w:val="20"/>
          <w:szCs w:val="20"/>
        </w:rPr>
        <w:t>.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0"/>
        </w:rPr>
      </w:pPr>
      <w:r w:rsidRPr="00A06429">
        <w:rPr>
          <w:snapToGrid w:val="0"/>
          <w:sz w:val="20"/>
          <w:szCs w:val="20"/>
        </w:rPr>
        <w:t>4.4 Величину активной</w:t>
      </w:r>
      <w:r>
        <w:rPr>
          <w:snapToGrid w:val="0"/>
          <w:sz w:val="20"/>
          <w:szCs w:val="20"/>
        </w:rPr>
        <w:t xml:space="preserve"> мощности, которая рассеивается</w:t>
      </w:r>
      <w:r w:rsidRPr="00A06429">
        <w:rPr>
          <w:snapToGrid w:val="0"/>
          <w:sz w:val="20"/>
          <w:szCs w:val="20"/>
        </w:rPr>
        <w:t xml:space="preserve"> в диэлектриках конденсаторов</w:t>
      </w:r>
      <w:r>
        <w:rPr>
          <w:snapToGrid w:val="0"/>
          <w:sz w:val="20"/>
          <w:szCs w:val="20"/>
        </w:rPr>
        <w:t>,</w:t>
      </w:r>
      <w:r w:rsidRPr="00A06429">
        <w:rPr>
          <w:snapToGrid w:val="0"/>
          <w:sz w:val="20"/>
          <w:szCs w:val="20"/>
        </w:rPr>
        <w:t xml:space="preserve"> определять по формуле:</w:t>
      </w:r>
    </w:p>
    <w:p w:rsidR="001109A2" w:rsidRPr="00A06429" w:rsidRDefault="001109A2" w:rsidP="001109A2">
      <w:pPr>
        <w:spacing w:line="360" w:lineRule="auto"/>
        <w:jc w:val="center"/>
        <w:rPr>
          <w:snapToGrid w:val="0"/>
          <w:sz w:val="20"/>
          <w:szCs w:val="20"/>
        </w:rPr>
      </w:pPr>
      <w:r w:rsidRPr="00A06429">
        <w:rPr>
          <w:snapToGrid w:val="0"/>
          <w:position w:val="-12"/>
          <w:sz w:val="20"/>
          <w:szCs w:val="20"/>
        </w:rPr>
        <w:object w:dxaOrig="2040" w:dyaOrig="460">
          <v:shape id="_x0000_i1036" type="#_x0000_t75" style="width:96pt;height:21.75pt" o:ole="">
            <v:imagedata r:id="rId25" o:title=""/>
          </v:shape>
          <o:OLEObject Type="Embed" ProgID="Equation.3" ShapeID="_x0000_i1036" DrawAspect="Content" ObjectID="_1635597406" r:id="rId26"/>
        </w:object>
      </w:r>
      <w:r w:rsidRPr="00A06429">
        <w:rPr>
          <w:snapToGrid w:val="0"/>
          <w:sz w:val="20"/>
          <w:szCs w:val="20"/>
        </w:rPr>
        <w:t xml:space="preserve">, </w:t>
      </w:r>
      <w:proofErr w:type="gramStart"/>
      <w:r w:rsidRPr="00A06429">
        <w:rPr>
          <w:snapToGrid w:val="0"/>
          <w:sz w:val="20"/>
          <w:szCs w:val="20"/>
        </w:rPr>
        <w:t>Вт</w:t>
      </w:r>
      <w:proofErr w:type="gramEnd"/>
      <w:r w:rsidRPr="00A06429">
        <w:rPr>
          <w:snapToGrid w:val="0"/>
          <w:sz w:val="20"/>
          <w:szCs w:val="20"/>
        </w:rPr>
        <w:t>,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0"/>
        </w:rPr>
      </w:pPr>
      <w:r w:rsidRPr="00A06429">
        <w:rPr>
          <w:snapToGrid w:val="0"/>
          <w:sz w:val="20"/>
          <w:szCs w:val="20"/>
        </w:rPr>
        <w:t xml:space="preserve">где U - напряжение, подаваемое на конденсатор, В, (см. п. 2); 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0"/>
        </w:rPr>
      </w:pPr>
      <w:r w:rsidRPr="00A06429">
        <w:rPr>
          <w:snapToGrid w:val="0"/>
          <w:sz w:val="20"/>
          <w:szCs w:val="20"/>
        </w:rPr>
        <w:t xml:space="preserve">     </w:t>
      </w:r>
      <w:r>
        <w:rPr>
          <w:snapToGrid w:val="0"/>
          <w:sz w:val="20"/>
          <w:szCs w:val="20"/>
        </w:rPr>
        <w:t xml:space="preserve"> </w:t>
      </w:r>
      <w:r w:rsidRPr="004615A9">
        <w:rPr>
          <w:b/>
          <w:snapToGrid w:val="0"/>
          <w:position w:val="-6"/>
          <w:sz w:val="20"/>
          <w:szCs w:val="20"/>
        </w:rPr>
        <w:object w:dxaOrig="859" w:dyaOrig="279">
          <v:shape id="_x0000_i1037" type="#_x0000_t75" style="width:41.25pt;height:13.5pt" o:ole="">
            <v:imagedata r:id="rId27" o:title=""/>
          </v:shape>
          <o:OLEObject Type="Embed" ProgID="Equation.3" ShapeID="_x0000_i1037" DrawAspect="Content" ObjectID="_1635597407" r:id="rId28"/>
        </w:object>
      </w:r>
      <w:r w:rsidRPr="00A06429">
        <w:rPr>
          <w:snapToGrid w:val="0"/>
          <w:sz w:val="20"/>
          <w:szCs w:val="20"/>
        </w:rPr>
        <w:t xml:space="preserve"> - угловая частота, пер/</w:t>
      </w:r>
      <w:proofErr w:type="gramStart"/>
      <w:r w:rsidRPr="00A06429">
        <w:rPr>
          <w:snapToGrid w:val="0"/>
          <w:sz w:val="20"/>
          <w:szCs w:val="20"/>
        </w:rPr>
        <w:t>с</w:t>
      </w:r>
      <w:proofErr w:type="gramEnd"/>
      <w:r w:rsidRPr="00A06429">
        <w:rPr>
          <w:snapToGrid w:val="0"/>
          <w:sz w:val="20"/>
          <w:szCs w:val="20"/>
        </w:rPr>
        <w:t xml:space="preserve">; 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0"/>
        </w:rPr>
      </w:pPr>
      <w:r w:rsidRPr="00A06429">
        <w:rPr>
          <w:snapToGrid w:val="0"/>
          <w:sz w:val="20"/>
          <w:szCs w:val="20"/>
        </w:rPr>
        <w:t xml:space="preserve">     </w:t>
      </w:r>
      <w:r>
        <w:rPr>
          <w:snapToGrid w:val="0"/>
          <w:sz w:val="20"/>
          <w:szCs w:val="20"/>
        </w:rPr>
        <w:t xml:space="preserve">  </w:t>
      </w:r>
      <w:r w:rsidRPr="00A06429">
        <w:rPr>
          <w:snapToGrid w:val="0"/>
          <w:sz w:val="20"/>
          <w:szCs w:val="20"/>
        </w:rPr>
        <w:t xml:space="preserve">С - емкость конденсатора, Ф; </w:t>
      </w:r>
    </w:p>
    <w:p w:rsidR="001109A2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0"/>
        </w:rPr>
      </w:pPr>
      <w:r w:rsidRPr="00A06429">
        <w:rPr>
          <w:snapToGrid w:val="0"/>
          <w:sz w:val="20"/>
          <w:szCs w:val="20"/>
        </w:rPr>
        <w:t xml:space="preserve">     </w:t>
      </w:r>
      <w:r>
        <w:rPr>
          <w:snapToGrid w:val="0"/>
          <w:sz w:val="20"/>
          <w:szCs w:val="20"/>
        </w:rPr>
        <w:t xml:space="preserve">  </w:t>
      </w:r>
      <w:proofErr w:type="spellStart"/>
      <w:r w:rsidRPr="00A06429">
        <w:rPr>
          <w:snapToGrid w:val="0"/>
          <w:sz w:val="20"/>
          <w:szCs w:val="20"/>
        </w:rPr>
        <w:t>tg</w:t>
      </w:r>
      <w:proofErr w:type="spellEnd"/>
      <w:r w:rsidRPr="00A06429">
        <w:rPr>
          <w:snapToGrid w:val="0"/>
          <w:sz w:val="20"/>
          <w:szCs w:val="20"/>
        </w:rPr>
        <w:t xml:space="preserve"> δ - тангенс угла диэлектрических потерь.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0"/>
        </w:rPr>
      </w:pP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8"/>
        </w:rPr>
      </w:pPr>
      <w:r w:rsidRPr="00A06429">
        <w:rPr>
          <w:snapToGrid w:val="0"/>
          <w:sz w:val="20"/>
          <w:szCs w:val="28"/>
        </w:rPr>
        <w:lastRenderedPageBreak/>
        <w:t>4.5</w:t>
      </w:r>
      <w:proofErr w:type="gramStart"/>
      <w:r w:rsidRPr="00A06429">
        <w:rPr>
          <w:snapToGrid w:val="0"/>
          <w:sz w:val="20"/>
          <w:szCs w:val="28"/>
        </w:rPr>
        <w:t xml:space="preserve">  Д</w:t>
      </w:r>
      <w:proofErr w:type="gramEnd"/>
      <w:r w:rsidRPr="00A06429">
        <w:rPr>
          <w:snapToGrid w:val="0"/>
          <w:sz w:val="20"/>
          <w:szCs w:val="28"/>
        </w:rPr>
        <w:t>ля одного из плос</w:t>
      </w:r>
      <w:r>
        <w:rPr>
          <w:snapToGrid w:val="0"/>
          <w:sz w:val="20"/>
          <w:szCs w:val="28"/>
        </w:rPr>
        <w:t>ких конденсаторов определенной е</w:t>
      </w:r>
      <w:r w:rsidRPr="00A06429">
        <w:rPr>
          <w:snapToGrid w:val="0"/>
          <w:sz w:val="20"/>
          <w:szCs w:val="28"/>
        </w:rPr>
        <w:t>м</w:t>
      </w:r>
      <w:r>
        <w:rPr>
          <w:snapToGrid w:val="0"/>
          <w:sz w:val="20"/>
          <w:szCs w:val="28"/>
        </w:rPr>
        <w:t>кости (по указанию</w:t>
      </w:r>
      <w:r w:rsidRPr="00A06429">
        <w:rPr>
          <w:snapToGrid w:val="0"/>
          <w:sz w:val="20"/>
          <w:szCs w:val="28"/>
        </w:rPr>
        <w:t xml:space="preserve"> преподавателя) установить его сх</w:t>
      </w:r>
      <w:r>
        <w:rPr>
          <w:snapToGrid w:val="0"/>
          <w:sz w:val="20"/>
          <w:szCs w:val="28"/>
        </w:rPr>
        <w:t>ему замещения и определить ток утечки</w:t>
      </w:r>
      <w:r w:rsidRPr="00A06429">
        <w:rPr>
          <w:snapToGrid w:val="0"/>
          <w:sz w:val="20"/>
          <w:szCs w:val="28"/>
        </w:rPr>
        <w:t xml:space="preserve"> через диэлектрик конденсатора. По величине тока через активный элемент схемы замещения (</w:t>
      </w:r>
      <w:proofErr w:type="spellStart"/>
      <w:r w:rsidRPr="00A06429">
        <w:rPr>
          <w:snapToGrid w:val="0"/>
          <w:sz w:val="20"/>
          <w:szCs w:val="28"/>
        </w:rPr>
        <w:t>R</w:t>
      </w:r>
      <w:r w:rsidRPr="00A06429">
        <w:rPr>
          <w:snapToGrid w:val="0"/>
          <w:sz w:val="20"/>
          <w:szCs w:val="28"/>
          <w:vertAlign w:val="subscript"/>
        </w:rPr>
        <w:t>из</w:t>
      </w:r>
      <w:proofErr w:type="spellEnd"/>
      <w:r w:rsidRPr="00A06429">
        <w:rPr>
          <w:snapToGrid w:val="0"/>
          <w:sz w:val="20"/>
          <w:szCs w:val="28"/>
        </w:rPr>
        <w:t>) определить величину активной мощности</w:t>
      </w:r>
      <w:r>
        <w:rPr>
          <w:snapToGrid w:val="0"/>
          <w:sz w:val="20"/>
          <w:szCs w:val="28"/>
        </w:rPr>
        <w:t xml:space="preserve"> </w:t>
      </w:r>
      <w:r w:rsidRPr="00A06429">
        <w:rPr>
          <w:snapToGrid w:val="0"/>
          <w:sz w:val="20"/>
          <w:szCs w:val="28"/>
        </w:rPr>
        <w:t>(Р</w:t>
      </w:r>
      <w:r w:rsidRPr="00A06429">
        <w:rPr>
          <w:snapToGrid w:val="0"/>
          <w:sz w:val="20"/>
          <w:szCs w:val="28"/>
          <w:vertAlign w:val="subscript"/>
        </w:rPr>
        <w:t>а</w:t>
      </w:r>
      <w:r w:rsidRPr="00A06429">
        <w:rPr>
          <w:snapToGrid w:val="0"/>
          <w:sz w:val="20"/>
          <w:szCs w:val="28"/>
        </w:rPr>
        <w:t>), которая рассеивается</w:t>
      </w:r>
      <w:r>
        <w:rPr>
          <w:snapToGrid w:val="0"/>
          <w:sz w:val="20"/>
          <w:szCs w:val="28"/>
        </w:rPr>
        <w:t xml:space="preserve"> в </w:t>
      </w:r>
      <w:proofErr w:type="spellStart"/>
      <w:proofErr w:type="gramStart"/>
      <w:r>
        <w:rPr>
          <w:snapToGrid w:val="0"/>
          <w:sz w:val="20"/>
          <w:szCs w:val="28"/>
        </w:rPr>
        <w:t>конден-саторе</w:t>
      </w:r>
      <w:proofErr w:type="spellEnd"/>
      <w:proofErr w:type="gramEnd"/>
      <w:r w:rsidRPr="00A06429">
        <w:rPr>
          <w:snapToGrid w:val="0"/>
          <w:sz w:val="20"/>
          <w:szCs w:val="28"/>
        </w:rPr>
        <w:t>, и сравнить ее с результатами расчетов в п. 4.4. Используя схему замещения, определить угол диэлектрических потерь</w:t>
      </w:r>
      <w:proofErr w:type="gramStart"/>
      <w:r w:rsidRPr="00A06429">
        <w:rPr>
          <w:snapToGrid w:val="0"/>
          <w:sz w:val="20"/>
          <w:szCs w:val="28"/>
        </w:rPr>
        <w:t xml:space="preserve"> (δ).</w:t>
      </w:r>
      <w:proofErr w:type="gramEnd"/>
    </w:p>
    <w:p w:rsidR="001109A2" w:rsidRDefault="001109A2" w:rsidP="001109A2">
      <w:pPr>
        <w:spacing w:line="360" w:lineRule="auto"/>
        <w:ind w:firstLine="660"/>
        <w:jc w:val="both"/>
        <w:rPr>
          <w:snapToGrid w:val="0"/>
          <w:sz w:val="20"/>
          <w:szCs w:val="28"/>
        </w:rPr>
      </w:pPr>
      <w:r w:rsidRPr="00A06429">
        <w:rPr>
          <w:snapToGrid w:val="0"/>
          <w:sz w:val="20"/>
          <w:szCs w:val="28"/>
        </w:rPr>
        <w:t>Величину сопротивления изоляции (</w:t>
      </w:r>
      <w:proofErr w:type="spellStart"/>
      <w:proofErr w:type="gramStart"/>
      <w:r w:rsidRPr="00A06429">
        <w:rPr>
          <w:snapToGrid w:val="0"/>
          <w:sz w:val="20"/>
          <w:szCs w:val="28"/>
        </w:rPr>
        <w:t>R</w:t>
      </w:r>
      <w:proofErr w:type="gramEnd"/>
      <w:r w:rsidRPr="00A06429">
        <w:rPr>
          <w:snapToGrid w:val="0"/>
          <w:sz w:val="20"/>
          <w:szCs w:val="28"/>
          <w:vertAlign w:val="subscript"/>
        </w:rPr>
        <w:t>из</w:t>
      </w:r>
      <w:proofErr w:type="spellEnd"/>
      <w:r w:rsidRPr="00A06429">
        <w:rPr>
          <w:snapToGrid w:val="0"/>
          <w:sz w:val="20"/>
          <w:szCs w:val="28"/>
        </w:rPr>
        <w:t>) определять по формуле:</w:t>
      </w:r>
    </w:p>
    <w:p w:rsidR="001109A2" w:rsidRPr="00A06429" w:rsidRDefault="001109A2" w:rsidP="001109A2">
      <w:pPr>
        <w:spacing w:line="360" w:lineRule="auto"/>
        <w:ind w:firstLine="660"/>
        <w:jc w:val="both"/>
        <w:rPr>
          <w:snapToGrid w:val="0"/>
          <w:sz w:val="20"/>
          <w:szCs w:val="28"/>
        </w:rPr>
      </w:pPr>
    </w:p>
    <w:p w:rsidR="001109A2" w:rsidRPr="00A06429" w:rsidRDefault="001109A2" w:rsidP="001109A2">
      <w:pPr>
        <w:spacing w:line="360" w:lineRule="auto"/>
        <w:jc w:val="center"/>
        <w:rPr>
          <w:snapToGrid w:val="0"/>
          <w:sz w:val="20"/>
          <w:szCs w:val="28"/>
        </w:rPr>
      </w:pPr>
      <w:r w:rsidRPr="00A06429">
        <w:rPr>
          <w:snapToGrid w:val="0"/>
          <w:position w:val="-24"/>
          <w:sz w:val="20"/>
          <w:szCs w:val="28"/>
        </w:rPr>
        <w:object w:dxaOrig="1560" w:dyaOrig="620">
          <v:shape id="_x0000_i1038" type="#_x0000_t75" style="width:65.25pt;height:26.25pt" o:ole="">
            <v:imagedata r:id="rId29" o:title=""/>
          </v:shape>
          <o:OLEObject Type="Embed" ProgID="Equation.3" ShapeID="_x0000_i1038" DrawAspect="Content" ObjectID="_1635597408" r:id="rId30"/>
        </w:object>
      </w:r>
      <w:r w:rsidRPr="00A06429">
        <w:rPr>
          <w:snapToGrid w:val="0"/>
          <w:sz w:val="20"/>
          <w:szCs w:val="28"/>
        </w:rPr>
        <w:t>, Ом,</w:t>
      </w:r>
    </w:p>
    <w:p w:rsidR="001109A2" w:rsidRPr="00A06429" w:rsidRDefault="001109A2" w:rsidP="001109A2">
      <w:pPr>
        <w:spacing w:line="360" w:lineRule="auto"/>
        <w:ind w:left="1320" w:hanging="660"/>
        <w:jc w:val="both"/>
        <w:rPr>
          <w:snapToGrid w:val="0"/>
          <w:sz w:val="20"/>
          <w:szCs w:val="28"/>
        </w:rPr>
      </w:pPr>
      <w:r>
        <w:rPr>
          <w:snapToGrid w:val="0"/>
          <w:sz w:val="20"/>
          <w:szCs w:val="28"/>
        </w:rPr>
        <w:t>г</w:t>
      </w:r>
      <w:r w:rsidRPr="00A06429">
        <w:rPr>
          <w:snapToGrid w:val="0"/>
          <w:sz w:val="20"/>
          <w:szCs w:val="28"/>
        </w:rPr>
        <w:t>де</w:t>
      </w:r>
      <w:r>
        <w:rPr>
          <w:snapToGrid w:val="0"/>
          <w:sz w:val="20"/>
          <w:szCs w:val="28"/>
        </w:rPr>
        <w:t xml:space="preserve"> </w:t>
      </w:r>
      <w:proofErr w:type="spellStart"/>
      <w:r w:rsidRPr="00104F41">
        <w:rPr>
          <w:b/>
          <w:snapToGrid w:val="0"/>
          <w:sz w:val="22"/>
          <w:szCs w:val="28"/>
        </w:rPr>
        <w:t>p</w:t>
      </w:r>
      <w:r w:rsidRPr="00104F41">
        <w:rPr>
          <w:b/>
          <w:snapToGrid w:val="0"/>
          <w:sz w:val="22"/>
          <w:szCs w:val="28"/>
          <w:vertAlign w:val="subscript"/>
        </w:rPr>
        <w:t>v</w:t>
      </w:r>
      <w:proofErr w:type="spellEnd"/>
      <w:r w:rsidRPr="00104F41">
        <w:rPr>
          <w:b/>
          <w:snapToGrid w:val="0"/>
          <w:sz w:val="22"/>
          <w:szCs w:val="28"/>
        </w:rPr>
        <w:t xml:space="preserve"> </w:t>
      </w:r>
      <w:r w:rsidRPr="00A06429">
        <w:rPr>
          <w:snapToGrid w:val="0"/>
          <w:sz w:val="20"/>
          <w:szCs w:val="28"/>
        </w:rPr>
        <w:t xml:space="preserve">- удельное объемное сопротивление диэлектрика </w:t>
      </w:r>
      <w:proofErr w:type="gramStart"/>
      <w:r w:rsidRPr="00A06429">
        <w:rPr>
          <w:snapToGrid w:val="0"/>
          <w:sz w:val="20"/>
          <w:szCs w:val="28"/>
        </w:rPr>
        <w:t>кон</w:t>
      </w:r>
      <w:r>
        <w:rPr>
          <w:snapToGrid w:val="0"/>
          <w:sz w:val="20"/>
          <w:szCs w:val="28"/>
        </w:rPr>
        <w:t>-</w:t>
      </w:r>
      <w:proofErr w:type="spellStart"/>
      <w:r w:rsidRPr="00A06429">
        <w:rPr>
          <w:snapToGrid w:val="0"/>
          <w:sz w:val="20"/>
          <w:szCs w:val="28"/>
        </w:rPr>
        <w:t>ден</w:t>
      </w:r>
      <w:r>
        <w:rPr>
          <w:snapToGrid w:val="0"/>
          <w:sz w:val="20"/>
          <w:szCs w:val="28"/>
        </w:rPr>
        <w:t>сатора</w:t>
      </w:r>
      <w:proofErr w:type="spellEnd"/>
      <w:proofErr w:type="gramEnd"/>
      <w:r>
        <w:rPr>
          <w:snapToGrid w:val="0"/>
          <w:sz w:val="20"/>
          <w:szCs w:val="28"/>
        </w:rPr>
        <w:t xml:space="preserve">, </w:t>
      </w:r>
      <w:proofErr w:type="spellStart"/>
      <w:r>
        <w:rPr>
          <w:snapToGrid w:val="0"/>
          <w:sz w:val="20"/>
          <w:szCs w:val="28"/>
        </w:rPr>
        <w:t>Ом·м</w:t>
      </w:r>
      <w:proofErr w:type="spellEnd"/>
      <w:r>
        <w:rPr>
          <w:snapToGrid w:val="0"/>
          <w:sz w:val="20"/>
          <w:szCs w:val="28"/>
        </w:rPr>
        <w:t xml:space="preserve"> (см</w:t>
      </w:r>
      <w:r w:rsidRPr="00A06429">
        <w:rPr>
          <w:snapToGrid w:val="0"/>
          <w:sz w:val="20"/>
          <w:szCs w:val="28"/>
        </w:rPr>
        <w:t>. п.  4.3.);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8"/>
        </w:rPr>
      </w:pPr>
      <w:r w:rsidRPr="00A06429">
        <w:rPr>
          <w:snapToGrid w:val="0"/>
          <w:sz w:val="20"/>
          <w:szCs w:val="28"/>
        </w:rPr>
        <w:t xml:space="preserve">       d - толщина диэлектрика, </w:t>
      </w:r>
      <w:proofErr w:type="gramStart"/>
      <w:r w:rsidRPr="00A06429">
        <w:rPr>
          <w:snapToGrid w:val="0"/>
          <w:sz w:val="20"/>
          <w:szCs w:val="28"/>
        </w:rPr>
        <w:t>м</w:t>
      </w:r>
      <w:proofErr w:type="gramEnd"/>
      <w:r w:rsidRPr="00A06429">
        <w:rPr>
          <w:snapToGrid w:val="0"/>
          <w:sz w:val="20"/>
          <w:szCs w:val="28"/>
        </w:rPr>
        <w:t>;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8"/>
        </w:rPr>
      </w:pPr>
      <w:r>
        <w:rPr>
          <w:snapToGrid w:val="0"/>
          <w:sz w:val="20"/>
          <w:szCs w:val="28"/>
        </w:rPr>
        <w:t xml:space="preserve">       </w:t>
      </w:r>
      <w:r w:rsidRPr="00A06429">
        <w:rPr>
          <w:snapToGrid w:val="0"/>
          <w:sz w:val="20"/>
          <w:szCs w:val="28"/>
        </w:rPr>
        <w:t>S</w:t>
      </w:r>
      <w:r>
        <w:rPr>
          <w:snapToGrid w:val="0"/>
          <w:sz w:val="20"/>
          <w:szCs w:val="28"/>
        </w:rPr>
        <w:t xml:space="preserve"> </w:t>
      </w:r>
      <w:r w:rsidRPr="00A06429">
        <w:rPr>
          <w:snapToGrid w:val="0"/>
          <w:sz w:val="20"/>
          <w:szCs w:val="28"/>
        </w:rPr>
        <w:t>-</w:t>
      </w:r>
      <w:r>
        <w:rPr>
          <w:snapToGrid w:val="0"/>
          <w:sz w:val="20"/>
          <w:szCs w:val="28"/>
        </w:rPr>
        <w:t xml:space="preserve"> п</w:t>
      </w:r>
      <w:r w:rsidRPr="00A06429">
        <w:rPr>
          <w:snapToGrid w:val="0"/>
          <w:sz w:val="20"/>
          <w:szCs w:val="28"/>
        </w:rPr>
        <w:t xml:space="preserve">лощадь пластин электродов конденсатора, </w:t>
      </w:r>
      <w:proofErr w:type="gramStart"/>
      <w:r w:rsidRPr="00A06429">
        <w:rPr>
          <w:snapToGrid w:val="0"/>
          <w:sz w:val="20"/>
          <w:szCs w:val="28"/>
        </w:rPr>
        <w:t>м</w:t>
      </w:r>
      <w:proofErr w:type="gramEnd"/>
      <w:r w:rsidRPr="00A06429">
        <w:rPr>
          <w:snapToGrid w:val="0"/>
          <w:sz w:val="20"/>
          <w:szCs w:val="28"/>
        </w:rPr>
        <w:t xml:space="preserve"> </w:t>
      </w:r>
      <w:r w:rsidRPr="00A06429">
        <w:rPr>
          <w:snapToGrid w:val="0"/>
          <w:sz w:val="20"/>
          <w:szCs w:val="28"/>
          <w:vertAlign w:val="superscript"/>
        </w:rPr>
        <w:t>2</w:t>
      </w:r>
      <w:r w:rsidRPr="00A06429">
        <w:rPr>
          <w:snapToGrid w:val="0"/>
          <w:sz w:val="20"/>
          <w:szCs w:val="28"/>
        </w:rPr>
        <w:t>.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8"/>
        </w:rPr>
      </w:pPr>
      <w:r w:rsidRPr="00A06429">
        <w:rPr>
          <w:snapToGrid w:val="0"/>
          <w:sz w:val="20"/>
          <w:szCs w:val="20"/>
        </w:rPr>
        <w:t>Анализ полученных расчетных данных отразить в выводах по проведенной работе</w:t>
      </w:r>
      <w:r>
        <w:rPr>
          <w:snapToGrid w:val="0"/>
          <w:sz w:val="20"/>
          <w:szCs w:val="20"/>
        </w:rPr>
        <w:t>, который должен быть направлен</w:t>
      </w:r>
      <w:r w:rsidRPr="00A06429">
        <w:rPr>
          <w:snapToGrid w:val="0"/>
          <w:sz w:val="20"/>
          <w:szCs w:val="20"/>
        </w:rPr>
        <w:t xml:space="preserve"> на сравнение электрических свой</w:t>
      </w:r>
      <w:proofErr w:type="gramStart"/>
      <w:r w:rsidRPr="00A06429">
        <w:rPr>
          <w:snapToGrid w:val="0"/>
          <w:sz w:val="20"/>
          <w:szCs w:val="20"/>
        </w:rPr>
        <w:t>ств тв</w:t>
      </w:r>
      <w:proofErr w:type="gramEnd"/>
      <w:r w:rsidRPr="00A06429">
        <w:rPr>
          <w:snapToGrid w:val="0"/>
          <w:sz w:val="20"/>
          <w:szCs w:val="20"/>
        </w:rPr>
        <w:t>ердых диэлектриков.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8"/>
        </w:rPr>
      </w:pPr>
    </w:p>
    <w:p w:rsidR="001109A2" w:rsidRDefault="001109A2" w:rsidP="001109A2">
      <w:pPr>
        <w:spacing w:line="360" w:lineRule="auto"/>
        <w:ind w:firstLine="708"/>
        <w:jc w:val="center"/>
        <w:rPr>
          <w:b/>
          <w:caps/>
          <w:snapToGrid w:val="0"/>
          <w:sz w:val="20"/>
          <w:szCs w:val="28"/>
        </w:rPr>
      </w:pPr>
      <w:r w:rsidRPr="00A06429">
        <w:rPr>
          <w:b/>
          <w:caps/>
          <w:snapToGrid w:val="0"/>
          <w:sz w:val="20"/>
          <w:szCs w:val="28"/>
        </w:rPr>
        <w:t>5 СОДЕРЖАНИЕ ОТЧЕТА</w:t>
      </w:r>
    </w:p>
    <w:p w:rsidR="001109A2" w:rsidRPr="00A06429" w:rsidRDefault="001109A2" w:rsidP="001109A2">
      <w:pPr>
        <w:spacing w:line="360" w:lineRule="auto"/>
        <w:ind w:firstLine="708"/>
        <w:jc w:val="center"/>
        <w:rPr>
          <w:b/>
          <w:caps/>
          <w:snapToGrid w:val="0"/>
          <w:sz w:val="20"/>
          <w:szCs w:val="28"/>
        </w:rPr>
      </w:pP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8"/>
        </w:rPr>
      </w:pPr>
      <w:r w:rsidRPr="00A06429">
        <w:rPr>
          <w:snapToGrid w:val="0"/>
          <w:sz w:val="20"/>
          <w:szCs w:val="28"/>
        </w:rPr>
        <w:t>5.1   Цель работы.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8"/>
        </w:rPr>
      </w:pPr>
      <w:r w:rsidRPr="00A06429">
        <w:rPr>
          <w:snapToGrid w:val="0"/>
          <w:sz w:val="20"/>
          <w:szCs w:val="28"/>
        </w:rPr>
        <w:t>5.2  Блок - с</w:t>
      </w:r>
      <w:r>
        <w:rPr>
          <w:snapToGrid w:val="0"/>
          <w:sz w:val="20"/>
          <w:szCs w:val="28"/>
        </w:rPr>
        <w:t>хема автоматического моста пере</w:t>
      </w:r>
      <w:r w:rsidRPr="00A06429">
        <w:rPr>
          <w:snapToGrid w:val="0"/>
          <w:sz w:val="20"/>
          <w:szCs w:val="28"/>
        </w:rPr>
        <w:t>менного тока типа Р5079.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8"/>
        </w:rPr>
      </w:pPr>
      <w:r w:rsidRPr="00A06429">
        <w:rPr>
          <w:snapToGrid w:val="0"/>
          <w:sz w:val="20"/>
          <w:szCs w:val="28"/>
        </w:rPr>
        <w:t>5.3   Указания по выполнению лабораторной работы.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8"/>
        </w:rPr>
      </w:pPr>
      <w:r w:rsidRPr="00A06429">
        <w:rPr>
          <w:snapToGrid w:val="0"/>
          <w:sz w:val="20"/>
          <w:szCs w:val="28"/>
        </w:rPr>
        <w:t>5.4   Таблицы измерений и вычислений, расчетные формулы.</w:t>
      </w:r>
    </w:p>
    <w:p w:rsidR="001109A2" w:rsidRPr="00A06429" w:rsidRDefault="001109A2" w:rsidP="001109A2">
      <w:pPr>
        <w:spacing w:line="360" w:lineRule="auto"/>
        <w:ind w:firstLine="709"/>
        <w:jc w:val="both"/>
        <w:rPr>
          <w:snapToGrid w:val="0"/>
          <w:sz w:val="20"/>
          <w:szCs w:val="28"/>
        </w:rPr>
      </w:pPr>
      <w:r w:rsidRPr="00A06429">
        <w:rPr>
          <w:snapToGrid w:val="0"/>
          <w:sz w:val="20"/>
          <w:szCs w:val="28"/>
        </w:rPr>
        <w:t>5</w:t>
      </w:r>
      <w:r>
        <w:rPr>
          <w:snapToGrid w:val="0"/>
          <w:sz w:val="20"/>
          <w:szCs w:val="28"/>
        </w:rPr>
        <w:t>.5  Графики    зависимостей    е</w:t>
      </w:r>
      <w:r w:rsidRPr="00A06429">
        <w:rPr>
          <w:snapToGrid w:val="0"/>
          <w:sz w:val="20"/>
          <w:szCs w:val="28"/>
        </w:rPr>
        <w:t>м</w:t>
      </w:r>
      <w:r>
        <w:rPr>
          <w:snapToGrid w:val="0"/>
          <w:sz w:val="20"/>
          <w:szCs w:val="28"/>
        </w:rPr>
        <w:t>кости</w:t>
      </w:r>
      <w:r w:rsidRPr="00A06429">
        <w:rPr>
          <w:snapToGrid w:val="0"/>
          <w:sz w:val="20"/>
          <w:szCs w:val="28"/>
        </w:rPr>
        <w:t xml:space="preserve">    конденсатора    от   толщины   диэлектрика, </w:t>
      </w:r>
      <w:r w:rsidRPr="00A06429">
        <w:rPr>
          <w:snapToGrid w:val="0"/>
          <w:position w:val="-14"/>
          <w:sz w:val="20"/>
          <w:szCs w:val="28"/>
        </w:rPr>
        <w:object w:dxaOrig="1200" w:dyaOrig="440">
          <v:shape id="_x0000_i1039" type="#_x0000_t75" style="width:45.75pt;height:16.5pt" o:ole="">
            <v:imagedata r:id="rId31" o:title=""/>
          </v:shape>
          <o:OLEObject Type="Embed" ProgID="Equation.3" ShapeID="_x0000_i1039" DrawAspect="Content" ObjectID="_1635597409" r:id="rId32"/>
        </w:object>
      </w:r>
      <w:r w:rsidRPr="00A06429">
        <w:rPr>
          <w:snapToGrid w:val="0"/>
          <w:sz w:val="20"/>
          <w:szCs w:val="28"/>
        </w:rPr>
        <w:t xml:space="preserve"> -</w:t>
      </w:r>
      <w:r w:rsidRPr="00A06429">
        <w:rPr>
          <w:i/>
          <w:snapToGrid w:val="0"/>
          <w:sz w:val="20"/>
          <w:szCs w:val="28"/>
        </w:rPr>
        <w:t xml:space="preserve"> </w:t>
      </w:r>
      <w:r w:rsidRPr="00A06429">
        <w:rPr>
          <w:snapToGrid w:val="0"/>
          <w:sz w:val="20"/>
          <w:szCs w:val="28"/>
        </w:rPr>
        <w:t xml:space="preserve">по данным табл. 3.1, и от </w:t>
      </w:r>
      <w:proofErr w:type="spellStart"/>
      <w:proofErr w:type="gramStart"/>
      <w:r w:rsidRPr="00A06429">
        <w:rPr>
          <w:snapToGrid w:val="0"/>
          <w:sz w:val="20"/>
          <w:szCs w:val="28"/>
        </w:rPr>
        <w:t>площа</w:t>
      </w:r>
      <w:r>
        <w:rPr>
          <w:snapToGrid w:val="0"/>
          <w:sz w:val="20"/>
          <w:szCs w:val="28"/>
        </w:rPr>
        <w:t>-</w:t>
      </w:r>
      <w:r w:rsidRPr="00A06429">
        <w:rPr>
          <w:snapToGrid w:val="0"/>
          <w:sz w:val="20"/>
          <w:szCs w:val="28"/>
        </w:rPr>
        <w:t>ди</w:t>
      </w:r>
      <w:proofErr w:type="spellEnd"/>
      <w:proofErr w:type="gramEnd"/>
      <w:r w:rsidRPr="00A06429">
        <w:rPr>
          <w:snapToGrid w:val="0"/>
          <w:sz w:val="20"/>
          <w:szCs w:val="28"/>
        </w:rPr>
        <w:t xml:space="preserve"> пластин электродов, </w:t>
      </w:r>
      <w:r w:rsidRPr="00A06429">
        <w:rPr>
          <w:snapToGrid w:val="0"/>
          <w:position w:val="-14"/>
          <w:sz w:val="20"/>
          <w:szCs w:val="28"/>
        </w:rPr>
        <w:object w:dxaOrig="1219" w:dyaOrig="440">
          <v:shape id="_x0000_i1040" type="#_x0000_t75" style="width:49.5pt;height:18pt" o:ole="">
            <v:imagedata r:id="rId33" o:title=""/>
          </v:shape>
          <o:OLEObject Type="Embed" ProgID="Equation.3" ShapeID="_x0000_i1040" DrawAspect="Content" ObjectID="_1635597410" r:id="rId34"/>
        </w:object>
      </w:r>
      <w:r w:rsidRPr="00A06429">
        <w:rPr>
          <w:snapToGrid w:val="0"/>
          <w:sz w:val="20"/>
          <w:szCs w:val="28"/>
        </w:rPr>
        <w:t xml:space="preserve"> -</w:t>
      </w:r>
      <w:r w:rsidRPr="00A06429">
        <w:rPr>
          <w:i/>
          <w:snapToGrid w:val="0"/>
          <w:sz w:val="20"/>
          <w:szCs w:val="28"/>
        </w:rPr>
        <w:t xml:space="preserve">  </w:t>
      </w:r>
      <w:r w:rsidRPr="00A06429">
        <w:rPr>
          <w:snapToGrid w:val="0"/>
          <w:sz w:val="20"/>
          <w:szCs w:val="28"/>
        </w:rPr>
        <w:t>по данным табл. 3.2.</w:t>
      </w:r>
    </w:p>
    <w:p w:rsidR="001109A2" w:rsidRPr="00A06429" w:rsidRDefault="001109A2" w:rsidP="001109A2">
      <w:pPr>
        <w:spacing w:line="360" w:lineRule="auto"/>
        <w:ind w:firstLine="709"/>
        <w:rPr>
          <w:snapToGrid w:val="0"/>
          <w:sz w:val="20"/>
          <w:szCs w:val="28"/>
        </w:rPr>
      </w:pPr>
      <w:r w:rsidRPr="00A06429">
        <w:rPr>
          <w:snapToGrid w:val="0"/>
          <w:sz w:val="20"/>
          <w:szCs w:val="28"/>
        </w:rPr>
        <w:t>5.6  Схема замещения конде</w:t>
      </w:r>
      <w:r>
        <w:rPr>
          <w:snapToGrid w:val="0"/>
          <w:sz w:val="20"/>
          <w:szCs w:val="28"/>
        </w:rPr>
        <w:t xml:space="preserve">нсатора и векторная диаграмма по </w:t>
      </w:r>
      <w:r w:rsidRPr="00A06429">
        <w:rPr>
          <w:snapToGrid w:val="0"/>
          <w:sz w:val="20"/>
          <w:szCs w:val="28"/>
        </w:rPr>
        <w:t xml:space="preserve"> да</w:t>
      </w:r>
      <w:r>
        <w:rPr>
          <w:snapToGrid w:val="0"/>
          <w:sz w:val="20"/>
          <w:szCs w:val="28"/>
        </w:rPr>
        <w:t>нным</w:t>
      </w:r>
      <w:r w:rsidRPr="00A06429">
        <w:rPr>
          <w:snapToGrid w:val="0"/>
          <w:sz w:val="20"/>
          <w:szCs w:val="28"/>
        </w:rPr>
        <w:t xml:space="preserve"> п. 4.5.</w:t>
      </w:r>
    </w:p>
    <w:p w:rsidR="001109A2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8"/>
        </w:rPr>
      </w:pPr>
      <w:r w:rsidRPr="00A06429">
        <w:rPr>
          <w:snapToGrid w:val="0"/>
          <w:sz w:val="20"/>
          <w:szCs w:val="28"/>
        </w:rPr>
        <w:t>5.7  Выводы по результатам измерений и вычислений.</w:t>
      </w:r>
    </w:p>
    <w:p w:rsidR="001109A2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8"/>
        </w:rPr>
      </w:pPr>
    </w:p>
    <w:p w:rsidR="001109A2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8"/>
        </w:rPr>
      </w:pP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8"/>
        </w:rPr>
      </w:pPr>
    </w:p>
    <w:p w:rsidR="001109A2" w:rsidRDefault="001109A2" w:rsidP="001109A2">
      <w:pPr>
        <w:spacing w:line="360" w:lineRule="auto"/>
        <w:ind w:left="990" w:hanging="388"/>
        <w:jc w:val="both"/>
        <w:rPr>
          <w:b/>
          <w:caps/>
          <w:snapToGrid w:val="0"/>
          <w:sz w:val="20"/>
          <w:szCs w:val="28"/>
        </w:rPr>
      </w:pPr>
      <w:r>
        <w:rPr>
          <w:b/>
          <w:caps/>
          <w:snapToGrid w:val="0"/>
          <w:sz w:val="20"/>
          <w:szCs w:val="28"/>
        </w:rPr>
        <w:t>6 примерн</w:t>
      </w:r>
      <w:r w:rsidRPr="00A06429">
        <w:rPr>
          <w:b/>
          <w:caps/>
          <w:snapToGrid w:val="0"/>
          <w:sz w:val="20"/>
          <w:szCs w:val="28"/>
        </w:rPr>
        <w:t xml:space="preserve">ЫЙ ПЕРЕЧЕНЬ ВОПРОСОВ ДЛЯ ДОПУСКА К </w:t>
      </w:r>
      <w:r>
        <w:rPr>
          <w:b/>
          <w:caps/>
          <w:snapToGrid w:val="0"/>
          <w:sz w:val="20"/>
          <w:szCs w:val="28"/>
        </w:rPr>
        <w:t xml:space="preserve"> </w:t>
      </w:r>
      <w:r w:rsidRPr="00A06429">
        <w:rPr>
          <w:b/>
          <w:caps/>
          <w:snapToGrid w:val="0"/>
          <w:sz w:val="20"/>
          <w:szCs w:val="28"/>
        </w:rPr>
        <w:t>ОТРАБ</w:t>
      </w:r>
      <w:r>
        <w:rPr>
          <w:b/>
          <w:caps/>
          <w:snapToGrid w:val="0"/>
          <w:sz w:val="20"/>
          <w:szCs w:val="28"/>
        </w:rPr>
        <w:t>отке</w:t>
      </w:r>
      <w:r w:rsidRPr="00A06429">
        <w:rPr>
          <w:b/>
          <w:caps/>
          <w:snapToGrid w:val="0"/>
          <w:sz w:val="20"/>
          <w:szCs w:val="28"/>
        </w:rPr>
        <w:t xml:space="preserve"> ЛАБОРАТОРНОЙ РАБОТЫ</w:t>
      </w:r>
    </w:p>
    <w:p w:rsidR="001109A2" w:rsidRPr="00A06429" w:rsidRDefault="001109A2" w:rsidP="001109A2">
      <w:pPr>
        <w:spacing w:line="360" w:lineRule="auto"/>
        <w:ind w:left="990" w:hanging="388"/>
        <w:jc w:val="both"/>
        <w:rPr>
          <w:b/>
          <w:caps/>
          <w:snapToGrid w:val="0"/>
          <w:sz w:val="20"/>
          <w:szCs w:val="28"/>
        </w:rPr>
      </w:pP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8"/>
        </w:rPr>
      </w:pPr>
      <w:r w:rsidRPr="00A06429">
        <w:rPr>
          <w:snapToGrid w:val="0"/>
          <w:sz w:val="20"/>
          <w:szCs w:val="28"/>
        </w:rPr>
        <w:t>6.1 Состав и назначени</w:t>
      </w:r>
      <w:r>
        <w:rPr>
          <w:snapToGrid w:val="0"/>
          <w:sz w:val="20"/>
          <w:szCs w:val="28"/>
        </w:rPr>
        <w:t>е</w:t>
      </w:r>
      <w:r w:rsidRPr="00A06429">
        <w:rPr>
          <w:snapToGrid w:val="0"/>
          <w:sz w:val="20"/>
          <w:szCs w:val="28"/>
        </w:rPr>
        <w:t xml:space="preserve"> основных элементов лабора</w:t>
      </w:r>
      <w:r>
        <w:rPr>
          <w:snapToGrid w:val="0"/>
          <w:sz w:val="20"/>
          <w:szCs w:val="28"/>
        </w:rPr>
        <w:t>торной установки, порядок отработки</w:t>
      </w:r>
      <w:r w:rsidRPr="00A06429">
        <w:rPr>
          <w:snapToGrid w:val="0"/>
          <w:sz w:val="20"/>
          <w:szCs w:val="28"/>
        </w:rPr>
        <w:t xml:space="preserve"> лабораторной работы.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8"/>
        </w:rPr>
      </w:pPr>
      <w:r w:rsidRPr="00A06429">
        <w:rPr>
          <w:snapToGrid w:val="0"/>
          <w:sz w:val="20"/>
          <w:szCs w:val="28"/>
        </w:rPr>
        <w:t>6.2</w:t>
      </w:r>
      <w:proofErr w:type="gramStart"/>
      <w:r w:rsidRPr="00A06429">
        <w:rPr>
          <w:snapToGrid w:val="0"/>
          <w:sz w:val="20"/>
          <w:szCs w:val="28"/>
        </w:rPr>
        <w:t xml:space="preserve"> О</w:t>
      </w:r>
      <w:proofErr w:type="gramEnd"/>
      <w:r w:rsidRPr="00A06429">
        <w:rPr>
          <w:snapToGrid w:val="0"/>
          <w:sz w:val="20"/>
          <w:szCs w:val="28"/>
        </w:rPr>
        <w:t>т чего зависит емкость конденсатора? Какие параметры характеризуют качество диэлектрика конденсатора?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8"/>
        </w:rPr>
      </w:pPr>
      <w:r w:rsidRPr="00A06429">
        <w:rPr>
          <w:snapToGrid w:val="0"/>
          <w:sz w:val="20"/>
          <w:szCs w:val="28"/>
        </w:rPr>
        <w:t>6.3</w:t>
      </w:r>
      <w:proofErr w:type="gramStart"/>
      <w:r w:rsidRPr="00A06429">
        <w:rPr>
          <w:snapToGrid w:val="0"/>
          <w:sz w:val="20"/>
          <w:szCs w:val="28"/>
        </w:rPr>
        <w:t xml:space="preserve"> К</w:t>
      </w:r>
      <w:proofErr w:type="gramEnd"/>
      <w:r w:rsidRPr="00A06429">
        <w:rPr>
          <w:snapToGrid w:val="0"/>
          <w:sz w:val="20"/>
          <w:szCs w:val="28"/>
        </w:rPr>
        <w:t>акое физическое явление хара</w:t>
      </w:r>
      <w:r>
        <w:rPr>
          <w:snapToGrid w:val="0"/>
          <w:sz w:val="20"/>
          <w:szCs w:val="28"/>
        </w:rPr>
        <w:t>ктеризует диэлектрическая проницаемость;</w:t>
      </w:r>
      <w:r w:rsidRPr="00A06429">
        <w:rPr>
          <w:snapToGrid w:val="0"/>
          <w:sz w:val="20"/>
          <w:szCs w:val="28"/>
        </w:rPr>
        <w:t xml:space="preserve"> </w:t>
      </w:r>
      <w:r>
        <w:rPr>
          <w:snapToGrid w:val="0"/>
          <w:sz w:val="20"/>
          <w:szCs w:val="28"/>
        </w:rPr>
        <w:t>какие</w:t>
      </w:r>
      <w:r w:rsidRPr="00A06429">
        <w:rPr>
          <w:snapToGrid w:val="0"/>
          <w:sz w:val="20"/>
          <w:szCs w:val="28"/>
        </w:rPr>
        <w:t xml:space="preserve"> диэлектрические прони</w:t>
      </w:r>
      <w:r>
        <w:rPr>
          <w:snapToGrid w:val="0"/>
          <w:sz w:val="20"/>
          <w:szCs w:val="28"/>
        </w:rPr>
        <w:t>цаемости</w:t>
      </w:r>
      <w:r w:rsidRPr="00A06429">
        <w:rPr>
          <w:snapToGrid w:val="0"/>
          <w:sz w:val="20"/>
          <w:szCs w:val="28"/>
        </w:rPr>
        <w:t xml:space="preserve"> используют в практических расчетах?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8"/>
        </w:rPr>
      </w:pPr>
      <w:r w:rsidRPr="00A06429">
        <w:rPr>
          <w:snapToGrid w:val="0"/>
          <w:sz w:val="20"/>
          <w:szCs w:val="28"/>
        </w:rPr>
        <w:t>6.4</w:t>
      </w:r>
      <w:proofErr w:type="gramStart"/>
      <w:r w:rsidRPr="00A06429">
        <w:rPr>
          <w:snapToGrid w:val="0"/>
          <w:sz w:val="20"/>
          <w:szCs w:val="28"/>
        </w:rPr>
        <w:t xml:space="preserve"> </w:t>
      </w:r>
      <w:r>
        <w:rPr>
          <w:snapToGrid w:val="0"/>
          <w:sz w:val="20"/>
          <w:szCs w:val="28"/>
        </w:rPr>
        <w:t>К</w:t>
      </w:r>
      <w:proofErr w:type="gramEnd"/>
      <w:r>
        <w:rPr>
          <w:snapToGrid w:val="0"/>
          <w:sz w:val="20"/>
          <w:szCs w:val="28"/>
        </w:rPr>
        <w:t xml:space="preserve">акие </w:t>
      </w:r>
      <w:r w:rsidRPr="00A06429">
        <w:rPr>
          <w:snapToGrid w:val="0"/>
          <w:sz w:val="20"/>
          <w:szCs w:val="28"/>
        </w:rPr>
        <w:t xml:space="preserve">из известных факторов </w:t>
      </w:r>
      <w:proofErr w:type="spellStart"/>
      <w:r w:rsidRPr="00A06429">
        <w:rPr>
          <w:snapToGrid w:val="0"/>
          <w:sz w:val="20"/>
          <w:szCs w:val="28"/>
        </w:rPr>
        <w:t>могуть</w:t>
      </w:r>
      <w:proofErr w:type="spellEnd"/>
      <w:r w:rsidRPr="00A06429">
        <w:rPr>
          <w:snapToGrid w:val="0"/>
          <w:sz w:val="20"/>
          <w:szCs w:val="28"/>
        </w:rPr>
        <w:t xml:space="preserve"> </w:t>
      </w:r>
      <w:r>
        <w:rPr>
          <w:snapToGrid w:val="0"/>
          <w:sz w:val="20"/>
          <w:szCs w:val="28"/>
        </w:rPr>
        <w:t xml:space="preserve">оказывать </w:t>
      </w:r>
      <w:r w:rsidRPr="00A06429">
        <w:rPr>
          <w:snapToGrid w:val="0"/>
          <w:sz w:val="20"/>
          <w:szCs w:val="28"/>
        </w:rPr>
        <w:t>влия</w:t>
      </w:r>
      <w:r>
        <w:rPr>
          <w:snapToGrid w:val="0"/>
          <w:sz w:val="20"/>
          <w:szCs w:val="28"/>
        </w:rPr>
        <w:t>ние</w:t>
      </w:r>
      <w:r w:rsidRPr="00A06429">
        <w:rPr>
          <w:snapToGrid w:val="0"/>
          <w:sz w:val="20"/>
          <w:szCs w:val="28"/>
        </w:rPr>
        <w:t xml:space="preserve"> на величину диэлектрической прон</w:t>
      </w:r>
      <w:r>
        <w:rPr>
          <w:snapToGrid w:val="0"/>
          <w:sz w:val="20"/>
          <w:szCs w:val="28"/>
        </w:rPr>
        <w:t>ицаемости</w:t>
      </w:r>
      <w:r w:rsidRPr="00A06429">
        <w:rPr>
          <w:snapToGrid w:val="0"/>
          <w:sz w:val="20"/>
          <w:szCs w:val="28"/>
        </w:rPr>
        <w:t xml:space="preserve"> изоляционных материалов?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8"/>
        </w:rPr>
      </w:pPr>
      <w:r w:rsidRPr="00A06429">
        <w:rPr>
          <w:snapToGrid w:val="0"/>
          <w:sz w:val="20"/>
          <w:szCs w:val="28"/>
        </w:rPr>
        <w:lastRenderedPageBreak/>
        <w:t>6.5</w:t>
      </w:r>
      <w:proofErr w:type="gramStart"/>
      <w:r w:rsidRPr="00A06429">
        <w:rPr>
          <w:snapToGrid w:val="0"/>
          <w:sz w:val="20"/>
          <w:szCs w:val="28"/>
        </w:rPr>
        <w:t xml:space="preserve"> Д</w:t>
      </w:r>
      <w:proofErr w:type="gramEnd"/>
      <w:r w:rsidRPr="00A06429">
        <w:rPr>
          <w:snapToGrid w:val="0"/>
          <w:sz w:val="20"/>
          <w:szCs w:val="28"/>
        </w:rPr>
        <w:t>айте определение понятия диэлектрических потерь. Охарактеризуйте природу диэлект</w:t>
      </w:r>
      <w:r>
        <w:rPr>
          <w:snapToGrid w:val="0"/>
          <w:sz w:val="20"/>
          <w:szCs w:val="28"/>
        </w:rPr>
        <w:t>рических потерь в постоянном и переменном электрических</w:t>
      </w:r>
      <w:r w:rsidRPr="00A06429">
        <w:rPr>
          <w:snapToGrid w:val="0"/>
          <w:sz w:val="20"/>
          <w:szCs w:val="28"/>
        </w:rPr>
        <w:t xml:space="preserve"> полях. Что называется углом </w:t>
      </w:r>
      <w:proofErr w:type="spellStart"/>
      <w:proofErr w:type="gramStart"/>
      <w:r w:rsidRPr="00A06429">
        <w:rPr>
          <w:snapToGrid w:val="0"/>
          <w:sz w:val="20"/>
          <w:szCs w:val="28"/>
        </w:rPr>
        <w:t>диэлектри</w:t>
      </w:r>
      <w:r>
        <w:rPr>
          <w:snapToGrid w:val="0"/>
          <w:sz w:val="20"/>
          <w:szCs w:val="28"/>
        </w:rPr>
        <w:t>-</w:t>
      </w:r>
      <w:r w:rsidRPr="00A06429">
        <w:rPr>
          <w:snapToGrid w:val="0"/>
          <w:sz w:val="20"/>
          <w:szCs w:val="28"/>
        </w:rPr>
        <w:t>ческих</w:t>
      </w:r>
      <w:proofErr w:type="spellEnd"/>
      <w:proofErr w:type="gramEnd"/>
      <w:r w:rsidRPr="00A06429">
        <w:rPr>
          <w:snapToGrid w:val="0"/>
          <w:sz w:val="20"/>
          <w:szCs w:val="28"/>
        </w:rPr>
        <w:t xml:space="preserve"> потерь?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8"/>
        </w:rPr>
      </w:pPr>
      <w:r w:rsidRPr="00A06429">
        <w:rPr>
          <w:snapToGrid w:val="0"/>
          <w:sz w:val="20"/>
          <w:szCs w:val="28"/>
        </w:rPr>
        <w:t>6.6</w:t>
      </w:r>
      <w:proofErr w:type="gramStart"/>
      <w:r w:rsidRPr="00A06429">
        <w:rPr>
          <w:snapToGrid w:val="0"/>
          <w:sz w:val="20"/>
          <w:szCs w:val="28"/>
        </w:rPr>
        <w:t xml:space="preserve"> С</w:t>
      </w:r>
      <w:proofErr w:type="gramEnd"/>
      <w:r w:rsidRPr="00A06429">
        <w:rPr>
          <w:snapToGrid w:val="0"/>
          <w:sz w:val="20"/>
          <w:szCs w:val="28"/>
        </w:rPr>
        <w:t>равните диэлектрические потери в полярны</w:t>
      </w:r>
      <w:r>
        <w:rPr>
          <w:snapToGrid w:val="0"/>
          <w:sz w:val="20"/>
          <w:szCs w:val="28"/>
        </w:rPr>
        <w:t xml:space="preserve">х </w:t>
      </w:r>
      <w:proofErr w:type="spellStart"/>
      <w:r>
        <w:rPr>
          <w:snapToGrid w:val="0"/>
          <w:sz w:val="20"/>
          <w:szCs w:val="28"/>
        </w:rPr>
        <w:t>диэлек-триках</w:t>
      </w:r>
      <w:proofErr w:type="spellEnd"/>
      <w:r>
        <w:rPr>
          <w:snapToGrid w:val="0"/>
          <w:sz w:val="20"/>
          <w:szCs w:val="28"/>
        </w:rPr>
        <w:t xml:space="preserve"> на постоянном и переменном напряжении</w:t>
      </w:r>
      <w:r w:rsidRPr="00A06429">
        <w:rPr>
          <w:snapToGrid w:val="0"/>
          <w:sz w:val="20"/>
          <w:szCs w:val="28"/>
        </w:rPr>
        <w:t>.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8"/>
        </w:rPr>
      </w:pPr>
      <w:r w:rsidRPr="00A06429">
        <w:rPr>
          <w:snapToGrid w:val="0"/>
          <w:sz w:val="20"/>
          <w:szCs w:val="28"/>
        </w:rPr>
        <w:t>6.7</w:t>
      </w:r>
      <w:proofErr w:type="gramStart"/>
      <w:r w:rsidRPr="00A06429">
        <w:rPr>
          <w:snapToGrid w:val="0"/>
          <w:sz w:val="20"/>
          <w:szCs w:val="28"/>
        </w:rPr>
        <w:t xml:space="preserve"> П</w:t>
      </w:r>
      <w:proofErr w:type="gramEnd"/>
      <w:r w:rsidRPr="00A06429">
        <w:rPr>
          <w:snapToGrid w:val="0"/>
          <w:sz w:val="20"/>
          <w:szCs w:val="28"/>
        </w:rPr>
        <w:t>риведите простейшие схемы замещения диэлектрика с потерями и их практическую значимость.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8"/>
        </w:rPr>
      </w:pPr>
      <w:r w:rsidRPr="00A06429">
        <w:rPr>
          <w:snapToGrid w:val="0"/>
          <w:sz w:val="20"/>
          <w:szCs w:val="28"/>
        </w:rPr>
        <w:t>6.8</w:t>
      </w:r>
      <w:proofErr w:type="gramStart"/>
      <w:r w:rsidRPr="00A06429">
        <w:rPr>
          <w:snapToGrid w:val="0"/>
          <w:sz w:val="20"/>
          <w:szCs w:val="28"/>
        </w:rPr>
        <w:t xml:space="preserve"> Н</w:t>
      </w:r>
      <w:proofErr w:type="gramEnd"/>
      <w:r w:rsidRPr="00A06429">
        <w:rPr>
          <w:snapToGrid w:val="0"/>
          <w:sz w:val="20"/>
          <w:szCs w:val="28"/>
        </w:rPr>
        <w:t>азовите основные</w:t>
      </w:r>
      <w:r>
        <w:rPr>
          <w:snapToGrid w:val="0"/>
          <w:sz w:val="20"/>
          <w:szCs w:val="28"/>
        </w:rPr>
        <w:t xml:space="preserve"> виды диэлектрических потерь в э</w:t>
      </w:r>
      <w:r w:rsidRPr="00A06429">
        <w:rPr>
          <w:snapToGrid w:val="0"/>
          <w:sz w:val="20"/>
          <w:szCs w:val="28"/>
        </w:rPr>
        <w:t>лектроизоляционных материалах. Для чего вводят удельные потери?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8"/>
        </w:rPr>
      </w:pPr>
      <w:r w:rsidRPr="00A06429">
        <w:rPr>
          <w:snapToGrid w:val="0"/>
          <w:sz w:val="20"/>
          <w:szCs w:val="28"/>
        </w:rPr>
        <w:t>6.9</w:t>
      </w:r>
      <w:proofErr w:type="gramStart"/>
      <w:r w:rsidRPr="00A06429">
        <w:rPr>
          <w:snapToGrid w:val="0"/>
          <w:sz w:val="20"/>
          <w:szCs w:val="28"/>
        </w:rPr>
        <w:t xml:space="preserve"> У</w:t>
      </w:r>
      <w:proofErr w:type="gramEnd"/>
      <w:r w:rsidRPr="00A06429">
        <w:rPr>
          <w:snapToGrid w:val="0"/>
          <w:sz w:val="20"/>
          <w:szCs w:val="28"/>
        </w:rPr>
        <w:t xml:space="preserve">кажите факторы, которые </w:t>
      </w:r>
      <w:proofErr w:type="spellStart"/>
      <w:r w:rsidRPr="00A06429">
        <w:rPr>
          <w:snapToGrid w:val="0"/>
          <w:sz w:val="20"/>
          <w:szCs w:val="28"/>
        </w:rPr>
        <w:t>могуть</w:t>
      </w:r>
      <w:proofErr w:type="spellEnd"/>
      <w:r w:rsidRPr="00A06429">
        <w:rPr>
          <w:snapToGrid w:val="0"/>
          <w:sz w:val="20"/>
          <w:szCs w:val="28"/>
        </w:rPr>
        <w:t xml:space="preserve"> </w:t>
      </w:r>
      <w:r>
        <w:rPr>
          <w:snapToGrid w:val="0"/>
          <w:sz w:val="20"/>
          <w:szCs w:val="28"/>
        </w:rPr>
        <w:t>оказывать в</w:t>
      </w:r>
      <w:r w:rsidRPr="00A06429">
        <w:rPr>
          <w:snapToGrid w:val="0"/>
          <w:sz w:val="20"/>
          <w:szCs w:val="28"/>
        </w:rPr>
        <w:t>ли</w:t>
      </w:r>
      <w:r>
        <w:rPr>
          <w:snapToGrid w:val="0"/>
          <w:sz w:val="20"/>
          <w:szCs w:val="28"/>
        </w:rPr>
        <w:t>яние</w:t>
      </w:r>
      <w:r w:rsidRPr="00A06429">
        <w:rPr>
          <w:snapToGrid w:val="0"/>
          <w:sz w:val="20"/>
          <w:szCs w:val="28"/>
        </w:rPr>
        <w:t xml:space="preserve"> на величину диэлектрических потерь.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8"/>
        </w:rPr>
      </w:pPr>
      <w:r w:rsidRPr="00A06429">
        <w:rPr>
          <w:snapToGrid w:val="0"/>
          <w:sz w:val="20"/>
          <w:szCs w:val="28"/>
        </w:rPr>
        <w:t>6.1</w:t>
      </w:r>
      <w:r>
        <w:rPr>
          <w:snapToGrid w:val="0"/>
          <w:sz w:val="20"/>
          <w:szCs w:val="28"/>
        </w:rPr>
        <w:t>0</w:t>
      </w:r>
      <w:proofErr w:type="gramStart"/>
      <w:r>
        <w:rPr>
          <w:snapToGrid w:val="0"/>
          <w:sz w:val="20"/>
          <w:szCs w:val="28"/>
        </w:rPr>
        <w:t xml:space="preserve"> К</w:t>
      </w:r>
      <w:proofErr w:type="gramEnd"/>
      <w:r>
        <w:rPr>
          <w:snapToGrid w:val="0"/>
          <w:sz w:val="20"/>
          <w:szCs w:val="28"/>
        </w:rPr>
        <w:t>акими свойствами должны облада</w:t>
      </w:r>
      <w:r w:rsidRPr="00A06429">
        <w:rPr>
          <w:snapToGrid w:val="0"/>
          <w:sz w:val="20"/>
          <w:szCs w:val="28"/>
        </w:rPr>
        <w:t>ть диэлектрики, применяемые для изготовления высоковольтных конденсаторов?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8"/>
        </w:rPr>
      </w:pPr>
      <w:r w:rsidRPr="00A06429">
        <w:rPr>
          <w:snapToGrid w:val="0"/>
          <w:sz w:val="20"/>
          <w:szCs w:val="28"/>
        </w:rPr>
        <w:t>6.1</w:t>
      </w:r>
      <w:r>
        <w:rPr>
          <w:snapToGrid w:val="0"/>
          <w:sz w:val="20"/>
          <w:szCs w:val="28"/>
        </w:rPr>
        <w:t>0</w:t>
      </w:r>
      <w:proofErr w:type="gramStart"/>
      <w:r>
        <w:rPr>
          <w:snapToGrid w:val="0"/>
          <w:sz w:val="20"/>
          <w:szCs w:val="28"/>
        </w:rPr>
        <w:t xml:space="preserve"> К</w:t>
      </w:r>
      <w:proofErr w:type="gramEnd"/>
      <w:r>
        <w:rPr>
          <w:snapToGrid w:val="0"/>
          <w:sz w:val="20"/>
          <w:szCs w:val="28"/>
        </w:rPr>
        <w:t>акими свойствами должны облада</w:t>
      </w:r>
      <w:r w:rsidRPr="00A06429">
        <w:rPr>
          <w:snapToGrid w:val="0"/>
          <w:sz w:val="20"/>
          <w:szCs w:val="28"/>
        </w:rPr>
        <w:t>ть диэлектрики, применяемые для изготовления высоко</w:t>
      </w:r>
      <w:r>
        <w:rPr>
          <w:snapToGrid w:val="0"/>
          <w:sz w:val="20"/>
          <w:szCs w:val="28"/>
        </w:rPr>
        <w:t>частотных</w:t>
      </w:r>
      <w:r w:rsidRPr="00A06429">
        <w:rPr>
          <w:snapToGrid w:val="0"/>
          <w:sz w:val="20"/>
          <w:szCs w:val="28"/>
        </w:rPr>
        <w:t xml:space="preserve"> конденсаторов?</w:t>
      </w:r>
    </w:p>
    <w:p w:rsidR="001109A2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8"/>
        </w:rPr>
      </w:pPr>
      <w:r w:rsidRPr="00A06429">
        <w:rPr>
          <w:snapToGrid w:val="0"/>
          <w:sz w:val="20"/>
          <w:szCs w:val="28"/>
        </w:rPr>
        <w:t xml:space="preserve">6.11 Какие электрические параметры диэлектриков конденсаторов можно определить в ходе выполнения лабораторной работы </w:t>
      </w:r>
      <w:proofErr w:type="gramStart"/>
      <w:r w:rsidRPr="00A06429">
        <w:rPr>
          <w:snapToGrid w:val="0"/>
          <w:sz w:val="20"/>
          <w:szCs w:val="28"/>
        </w:rPr>
        <w:t xml:space="preserve">( </w:t>
      </w:r>
      <w:proofErr w:type="gramEnd"/>
      <w:r w:rsidRPr="00A06429">
        <w:rPr>
          <w:snapToGrid w:val="0"/>
          <w:sz w:val="20"/>
          <w:szCs w:val="28"/>
        </w:rPr>
        <w:t>с указанием их размерностей)?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8"/>
        </w:rPr>
      </w:pPr>
    </w:p>
    <w:p w:rsidR="001109A2" w:rsidRDefault="001109A2" w:rsidP="001109A2">
      <w:pPr>
        <w:spacing w:line="360" w:lineRule="auto"/>
        <w:ind w:firstLine="708"/>
        <w:jc w:val="center"/>
        <w:rPr>
          <w:b/>
          <w:caps/>
          <w:snapToGrid w:val="0"/>
          <w:sz w:val="20"/>
          <w:szCs w:val="28"/>
        </w:rPr>
      </w:pPr>
      <w:r w:rsidRPr="00A06429">
        <w:rPr>
          <w:b/>
          <w:caps/>
          <w:snapToGrid w:val="0"/>
          <w:sz w:val="20"/>
          <w:szCs w:val="28"/>
        </w:rPr>
        <w:t xml:space="preserve">7  </w:t>
      </w:r>
      <w:r>
        <w:rPr>
          <w:b/>
          <w:caps/>
          <w:snapToGrid w:val="0"/>
          <w:sz w:val="20"/>
          <w:szCs w:val="28"/>
        </w:rPr>
        <w:t>рекомендуемая</w:t>
      </w:r>
      <w:r w:rsidRPr="00A06429">
        <w:rPr>
          <w:b/>
          <w:caps/>
          <w:snapToGrid w:val="0"/>
          <w:sz w:val="20"/>
          <w:szCs w:val="28"/>
        </w:rPr>
        <w:t xml:space="preserve"> ЛИТЕРАТУР</w:t>
      </w:r>
      <w:r>
        <w:rPr>
          <w:b/>
          <w:caps/>
          <w:snapToGrid w:val="0"/>
          <w:sz w:val="20"/>
          <w:szCs w:val="28"/>
        </w:rPr>
        <w:t>а</w:t>
      </w:r>
    </w:p>
    <w:p w:rsidR="001109A2" w:rsidRPr="00A06429" w:rsidRDefault="001109A2" w:rsidP="001109A2">
      <w:pPr>
        <w:spacing w:line="360" w:lineRule="auto"/>
        <w:ind w:firstLine="708"/>
        <w:jc w:val="center"/>
        <w:rPr>
          <w:snapToGrid w:val="0"/>
          <w:sz w:val="20"/>
          <w:szCs w:val="28"/>
        </w:rPr>
      </w:pPr>
    </w:p>
    <w:p w:rsidR="001109A2" w:rsidRPr="00A06429" w:rsidRDefault="001109A2" w:rsidP="001109A2">
      <w:pPr>
        <w:spacing w:line="360" w:lineRule="auto"/>
        <w:ind w:firstLine="709"/>
        <w:jc w:val="both"/>
        <w:rPr>
          <w:snapToGrid w:val="0"/>
          <w:sz w:val="20"/>
          <w:szCs w:val="28"/>
        </w:rPr>
      </w:pPr>
      <w:r w:rsidRPr="00A06429">
        <w:rPr>
          <w:snapToGrid w:val="0"/>
          <w:sz w:val="20"/>
          <w:szCs w:val="28"/>
        </w:rPr>
        <w:t xml:space="preserve">1 Богородицкий Н.П., Пасынков В.В., </w:t>
      </w:r>
      <w:proofErr w:type="spellStart"/>
      <w:r w:rsidRPr="00A06429">
        <w:rPr>
          <w:snapToGrid w:val="0"/>
          <w:sz w:val="20"/>
          <w:szCs w:val="28"/>
        </w:rPr>
        <w:t>Topeeв</w:t>
      </w:r>
      <w:proofErr w:type="spellEnd"/>
      <w:r w:rsidRPr="00A06429">
        <w:rPr>
          <w:snapToGrid w:val="0"/>
          <w:sz w:val="20"/>
          <w:szCs w:val="28"/>
        </w:rPr>
        <w:t xml:space="preserve"> Б.М. Электротехнические материалы</w:t>
      </w:r>
      <w:proofErr w:type="gramStart"/>
      <w:r w:rsidRPr="00A06429">
        <w:rPr>
          <w:snapToGrid w:val="0"/>
          <w:sz w:val="20"/>
          <w:szCs w:val="28"/>
        </w:rPr>
        <w:t xml:space="preserve"> :</w:t>
      </w:r>
      <w:proofErr w:type="gramEnd"/>
      <w:r w:rsidRPr="00A06429">
        <w:rPr>
          <w:snapToGrid w:val="0"/>
          <w:sz w:val="20"/>
          <w:szCs w:val="28"/>
        </w:rPr>
        <w:t xml:space="preserve"> Учебник для вузов. - 7-е изд., </w:t>
      </w:r>
      <w:proofErr w:type="spellStart"/>
      <w:r w:rsidRPr="00A06429">
        <w:rPr>
          <w:snapToGrid w:val="0"/>
          <w:sz w:val="20"/>
          <w:szCs w:val="28"/>
        </w:rPr>
        <w:t>перераб</w:t>
      </w:r>
      <w:proofErr w:type="spellEnd"/>
      <w:r w:rsidRPr="00A06429">
        <w:rPr>
          <w:snapToGrid w:val="0"/>
          <w:sz w:val="20"/>
          <w:szCs w:val="28"/>
        </w:rPr>
        <w:t>. и доп. - Л.</w:t>
      </w:r>
      <w:proofErr w:type="gramStart"/>
      <w:r w:rsidRPr="00A06429">
        <w:rPr>
          <w:snapToGrid w:val="0"/>
          <w:sz w:val="20"/>
          <w:szCs w:val="28"/>
        </w:rPr>
        <w:t xml:space="preserve"> :</w:t>
      </w:r>
      <w:proofErr w:type="gramEnd"/>
      <w:r w:rsidRPr="00A06429">
        <w:rPr>
          <w:snapToGrid w:val="0"/>
          <w:sz w:val="20"/>
          <w:szCs w:val="28"/>
        </w:rPr>
        <w:t xml:space="preserve"> </w:t>
      </w:r>
      <w:proofErr w:type="spellStart"/>
      <w:r w:rsidRPr="00A06429">
        <w:rPr>
          <w:snapToGrid w:val="0"/>
          <w:sz w:val="20"/>
          <w:szCs w:val="28"/>
        </w:rPr>
        <w:t>Энергоатомиздат</w:t>
      </w:r>
      <w:proofErr w:type="spellEnd"/>
      <w:r w:rsidRPr="00A06429">
        <w:rPr>
          <w:snapToGrid w:val="0"/>
          <w:sz w:val="20"/>
          <w:szCs w:val="28"/>
        </w:rPr>
        <w:t xml:space="preserve">. Ленингр. </w:t>
      </w:r>
      <w:proofErr w:type="spellStart"/>
      <w:r w:rsidRPr="00A06429">
        <w:rPr>
          <w:snapToGrid w:val="0"/>
          <w:sz w:val="20"/>
          <w:szCs w:val="28"/>
        </w:rPr>
        <w:t>отд-ние</w:t>
      </w:r>
      <w:proofErr w:type="spellEnd"/>
      <w:r w:rsidRPr="00A06429">
        <w:rPr>
          <w:snapToGrid w:val="0"/>
          <w:sz w:val="20"/>
          <w:szCs w:val="28"/>
        </w:rPr>
        <w:t>, 1985. - 304 с., ил.</w:t>
      </w:r>
    </w:p>
    <w:p w:rsidR="001109A2" w:rsidRPr="00A06429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8"/>
        </w:rPr>
      </w:pPr>
      <w:r w:rsidRPr="00A06429">
        <w:rPr>
          <w:snapToGrid w:val="0"/>
          <w:sz w:val="20"/>
          <w:szCs w:val="28"/>
        </w:rPr>
        <w:t>2 Никулин Н.В., Назаров А. С. Радиоматериалы и радиодетали. - М.</w:t>
      </w:r>
      <w:proofErr w:type="gramStart"/>
      <w:r w:rsidRPr="00A06429">
        <w:rPr>
          <w:snapToGrid w:val="0"/>
          <w:sz w:val="20"/>
          <w:szCs w:val="28"/>
        </w:rPr>
        <w:t xml:space="preserve"> :</w:t>
      </w:r>
      <w:proofErr w:type="gramEnd"/>
      <w:r w:rsidRPr="00A06429">
        <w:rPr>
          <w:snapToGrid w:val="0"/>
          <w:sz w:val="20"/>
          <w:szCs w:val="28"/>
        </w:rPr>
        <w:t xml:space="preserve"> Высшая школа, 1976. - 232 с., ил.</w:t>
      </w:r>
    </w:p>
    <w:p w:rsidR="001109A2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8"/>
        </w:rPr>
      </w:pPr>
      <w:r w:rsidRPr="00A06429">
        <w:rPr>
          <w:snapToGrid w:val="0"/>
          <w:sz w:val="20"/>
          <w:szCs w:val="28"/>
        </w:rPr>
        <w:t>3 Штофа Я. Электротехнические материалы в вопросах и ответах</w:t>
      </w:r>
      <w:proofErr w:type="gramStart"/>
      <w:r w:rsidRPr="00A06429">
        <w:rPr>
          <w:snapToGrid w:val="0"/>
          <w:sz w:val="20"/>
          <w:szCs w:val="28"/>
        </w:rPr>
        <w:t xml:space="preserve"> :</w:t>
      </w:r>
      <w:proofErr w:type="gramEnd"/>
      <w:r w:rsidRPr="00A06429">
        <w:rPr>
          <w:snapToGrid w:val="0"/>
          <w:sz w:val="20"/>
          <w:szCs w:val="28"/>
        </w:rPr>
        <w:t xml:space="preserve"> Пер. со </w:t>
      </w:r>
      <w:proofErr w:type="spellStart"/>
      <w:r w:rsidRPr="00A06429">
        <w:rPr>
          <w:snapToGrid w:val="0"/>
          <w:sz w:val="20"/>
          <w:szCs w:val="28"/>
        </w:rPr>
        <w:t>словац</w:t>
      </w:r>
      <w:proofErr w:type="spellEnd"/>
      <w:r w:rsidRPr="00A06429">
        <w:rPr>
          <w:snapToGrid w:val="0"/>
          <w:sz w:val="20"/>
          <w:szCs w:val="28"/>
        </w:rPr>
        <w:t>. - М.</w:t>
      </w:r>
      <w:proofErr w:type="gramStart"/>
      <w:r w:rsidRPr="00A06429">
        <w:rPr>
          <w:snapToGrid w:val="0"/>
          <w:sz w:val="20"/>
          <w:szCs w:val="28"/>
        </w:rPr>
        <w:t xml:space="preserve"> :</w:t>
      </w:r>
      <w:proofErr w:type="gramEnd"/>
      <w:r w:rsidRPr="00A06429">
        <w:rPr>
          <w:snapToGrid w:val="0"/>
          <w:sz w:val="20"/>
          <w:szCs w:val="28"/>
        </w:rPr>
        <w:t xml:space="preserve"> </w:t>
      </w:r>
      <w:proofErr w:type="spellStart"/>
      <w:r w:rsidRPr="00A06429">
        <w:rPr>
          <w:snapToGrid w:val="0"/>
          <w:sz w:val="20"/>
          <w:szCs w:val="28"/>
        </w:rPr>
        <w:t>Энергоатомиздат</w:t>
      </w:r>
      <w:proofErr w:type="spellEnd"/>
      <w:r w:rsidRPr="00A06429">
        <w:rPr>
          <w:snapToGrid w:val="0"/>
          <w:sz w:val="20"/>
          <w:szCs w:val="28"/>
        </w:rPr>
        <w:t>, 1984. - 200 с., ил.</w:t>
      </w:r>
    </w:p>
    <w:p w:rsidR="001109A2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8"/>
        </w:rPr>
      </w:pPr>
    </w:p>
    <w:p w:rsidR="001109A2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8"/>
        </w:rPr>
      </w:pPr>
    </w:p>
    <w:p w:rsidR="001109A2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8"/>
        </w:rPr>
      </w:pPr>
    </w:p>
    <w:p w:rsidR="001109A2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8"/>
        </w:rPr>
      </w:pPr>
    </w:p>
    <w:p w:rsidR="001109A2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8"/>
        </w:rPr>
      </w:pPr>
    </w:p>
    <w:p w:rsidR="001109A2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8"/>
        </w:rPr>
      </w:pPr>
    </w:p>
    <w:p w:rsidR="001109A2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8"/>
        </w:rPr>
      </w:pPr>
    </w:p>
    <w:p w:rsidR="001109A2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8"/>
        </w:rPr>
      </w:pPr>
    </w:p>
    <w:p w:rsidR="001109A2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8"/>
        </w:rPr>
      </w:pPr>
    </w:p>
    <w:p w:rsidR="001109A2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8"/>
        </w:rPr>
      </w:pPr>
    </w:p>
    <w:p w:rsidR="001109A2" w:rsidRDefault="001109A2" w:rsidP="001109A2">
      <w:pPr>
        <w:spacing w:line="360" w:lineRule="auto"/>
        <w:ind w:firstLine="708"/>
        <w:jc w:val="both"/>
        <w:rPr>
          <w:snapToGrid w:val="0"/>
          <w:sz w:val="20"/>
          <w:szCs w:val="28"/>
        </w:rPr>
      </w:pPr>
    </w:p>
    <w:p w:rsidR="00AC2CD6" w:rsidRDefault="001109A2">
      <w:bookmarkStart w:id="0" w:name="_GoBack"/>
      <w:bookmarkEnd w:id="0"/>
    </w:p>
    <w:sectPr w:rsidR="00AC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A2"/>
    <w:rsid w:val="000240A2"/>
    <w:rsid w:val="001109A2"/>
    <w:rsid w:val="007A2325"/>
    <w:rsid w:val="00A3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09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9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09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2019-11-18T12:50:00Z</dcterms:created>
  <dcterms:modified xsi:type="dcterms:W3CDTF">2019-11-18T12:50:00Z</dcterms:modified>
</cp:coreProperties>
</file>