
<file path=[Content_Types].xml><?xml version="1.0" encoding="utf-8"?>
<Types xmlns="http://schemas.openxmlformats.org/package/2006/content-types">
  <Default Extension="xml" ContentType="application/xml"/>
  <Default Extension="tiff" ContentType="image/tiff"/>
  <Default Extension="bin" ContentType="application/vnd.openxmlformats-officedocument.oleObject"/>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158428" w14:textId="77777777" w:rsidR="002D1888" w:rsidRPr="00FF3F58" w:rsidRDefault="002D1888" w:rsidP="009D59DB">
      <w:pPr>
        <w:pStyle w:val="12"/>
        <w:spacing w:line="360" w:lineRule="auto"/>
        <w:ind w:firstLine="568"/>
        <w:jc w:val="both"/>
        <w:rPr>
          <w:sz w:val="28"/>
          <w:szCs w:val="28"/>
        </w:rPr>
      </w:pPr>
      <w:r w:rsidRPr="00FF3F58">
        <w:rPr>
          <w:spacing w:val="1"/>
          <w:sz w:val="28"/>
          <w:szCs w:val="28"/>
        </w:rPr>
        <w:t xml:space="preserve">Полуфабрикаты поступают в цех в виде </w:t>
      </w:r>
      <w:r w:rsidRPr="00FF3F58">
        <w:rPr>
          <w:i/>
          <w:spacing w:val="1"/>
          <w:sz w:val="28"/>
          <w:szCs w:val="28"/>
        </w:rPr>
        <w:t>m</w:t>
      </w:r>
      <w:r w:rsidR="00FB03AC" w:rsidRPr="00FF3F58">
        <w:rPr>
          <w:i/>
          <w:spacing w:val="1"/>
          <w:sz w:val="28"/>
          <w:szCs w:val="28"/>
        </w:rPr>
        <w:t xml:space="preserve"> </w:t>
      </w:r>
      <w:r w:rsidRPr="00FF3F58">
        <w:rPr>
          <w:sz w:val="28"/>
          <w:szCs w:val="28"/>
        </w:rPr>
        <w:t xml:space="preserve">различных партий, содержащих </w:t>
      </w:r>
      <w:r w:rsidRPr="00FF3F58">
        <w:rPr>
          <w:i/>
          <w:sz w:val="28"/>
          <w:szCs w:val="28"/>
        </w:rPr>
        <w:t>а</w:t>
      </w:r>
      <w:r w:rsidRPr="00FF3F58">
        <w:rPr>
          <w:sz w:val="28"/>
          <w:szCs w:val="28"/>
          <w:vertAlign w:val="subscript"/>
        </w:rPr>
        <w:t>1</w:t>
      </w:r>
      <w:r w:rsidRPr="00FF3F58">
        <w:rPr>
          <w:sz w:val="28"/>
          <w:szCs w:val="28"/>
        </w:rPr>
        <w:t xml:space="preserve">, </w:t>
      </w:r>
      <w:r w:rsidRPr="00FF3F58">
        <w:rPr>
          <w:i/>
          <w:sz w:val="28"/>
          <w:szCs w:val="28"/>
        </w:rPr>
        <w:t>а</w:t>
      </w:r>
      <w:r w:rsidRPr="00FF3F58">
        <w:rPr>
          <w:sz w:val="28"/>
          <w:szCs w:val="28"/>
          <w:vertAlign w:val="subscript"/>
        </w:rPr>
        <w:t>2</w:t>
      </w:r>
      <w:r w:rsidRPr="00FF3F58">
        <w:rPr>
          <w:sz w:val="28"/>
          <w:szCs w:val="28"/>
        </w:rPr>
        <w:t xml:space="preserve">, ..., </w:t>
      </w:r>
      <w:proofErr w:type="spellStart"/>
      <w:r w:rsidRPr="00FF3F58">
        <w:rPr>
          <w:i/>
          <w:sz w:val="28"/>
          <w:szCs w:val="28"/>
        </w:rPr>
        <w:t>а</w:t>
      </w:r>
      <w:r w:rsidRPr="00FF3F58">
        <w:rPr>
          <w:i/>
          <w:sz w:val="28"/>
          <w:szCs w:val="28"/>
          <w:vertAlign w:val="subscript"/>
        </w:rPr>
        <w:t>m</w:t>
      </w:r>
      <w:proofErr w:type="spellEnd"/>
      <w:r w:rsidRPr="00FF3F58">
        <w:rPr>
          <w:sz w:val="28"/>
          <w:szCs w:val="28"/>
        </w:rPr>
        <w:t xml:space="preserve"> единиц </w:t>
      </w:r>
      <w:r w:rsidRPr="00FF3F58">
        <w:rPr>
          <w:spacing w:val="2"/>
          <w:sz w:val="28"/>
          <w:szCs w:val="28"/>
        </w:rPr>
        <w:t>полуфабриката</w:t>
      </w:r>
      <w:r w:rsidR="00FB03AC" w:rsidRPr="00FF3F58">
        <w:rPr>
          <w:spacing w:val="2"/>
          <w:sz w:val="28"/>
          <w:szCs w:val="28"/>
        </w:rPr>
        <w:t xml:space="preserve"> </w:t>
      </w:r>
      <w:r w:rsidRPr="00FF3F58">
        <w:rPr>
          <w:spacing w:val="2"/>
          <w:sz w:val="28"/>
          <w:szCs w:val="28"/>
        </w:rPr>
        <w:t xml:space="preserve">одинакового для каждой партии размера </w:t>
      </w:r>
      <w:r w:rsidRPr="00FF3F58">
        <w:rPr>
          <w:i/>
          <w:spacing w:val="3"/>
          <w:sz w:val="28"/>
          <w:szCs w:val="28"/>
        </w:rPr>
        <w:t>d</w:t>
      </w:r>
      <w:r w:rsidRPr="00FF3F58">
        <w:rPr>
          <w:spacing w:val="3"/>
          <w:sz w:val="28"/>
          <w:szCs w:val="28"/>
          <w:vertAlign w:val="subscript"/>
        </w:rPr>
        <w:t>1</w:t>
      </w:r>
      <w:r w:rsidRPr="00FF3F58">
        <w:rPr>
          <w:spacing w:val="3"/>
          <w:sz w:val="28"/>
          <w:szCs w:val="28"/>
        </w:rPr>
        <w:t xml:space="preserve">, </w:t>
      </w:r>
      <w:r w:rsidRPr="00FF3F58">
        <w:rPr>
          <w:i/>
          <w:spacing w:val="3"/>
          <w:sz w:val="28"/>
          <w:szCs w:val="28"/>
        </w:rPr>
        <w:t>d</w:t>
      </w:r>
      <w:r w:rsidRPr="00FF3F58">
        <w:rPr>
          <w:spacing w:val="3"/>
          <w:sz w:val="28"/>
          <w:szCs w:val="28"/>
          <w:vertAlign w:val="subscript"/>
        </w:rPr>
        <w:t>2</w:t>
      </w:r>
      <w:r w:rsidRPr="00FF3F58">
        <w:rPr>
          <w:spacing w:val="3"/>
          <w:sz w:val="28"/>
          <w:szCs w:val="28"/>
        </w:rPr>
        <w:t xml:space="preserve">, </w:t>
      </w:r>
      <w:r w:rsidRPr="00FF3F58">
        <w:rPr>
          <w:spacing w:val="21"/>
          <w:sz w:val="28"/>
          <w:szCs w:val="28"/>
        </w:rPr>
        <w:t>...,</w:t>
      </w:r>
      <w:proofErr w:type="spellStart"/>
      <w:r w:rsidRPr="00FF3F58">
        <w:rPr>
          <w:i/>
          <w:spacing w:val="3"/>
          <w:sz w:val="28"/>
          <w:szCs w:val="28"/>
        </w:rPr>
        <w:t>d</w:t>
      </w:r>
      <w:r w:rsidRPr="00FF3F58">
        <w:rPr>
          <w:i/>
          <w:spacing w:val="3"/>
          <w:sz w:val="28"/>
          <w:szCs w:val="28"/>
          <w:vertAlign w:val="subscript"/>
        </w:rPr>
        <w:t>m</w:t>
      </w:r>
      <w:proofErr w:type="spellEnd"/>
      <w:r w:rsidRPr="00FF3F58">
        <w:rPr>
          <w:spacing w:val="3"/>
          <w:sz w:val="28"/>
          <w:szCs w:val="28"/>
        </w:rPr>
        <w:t>(см) соответственно. Цех изготавливает комп</w:t>
      </w:r>
      <w:r w:rsidRPr="00FF3F58">
        <w:rPr>
          <w:spacing w:val="3"/>
          <w:sz w:val="28"/>
          <w:szCs w:val="28"/>
        </w:rPr>
        <w:softHyphen/>
        <w:t xml:space="preserve">лекты деталей, в каждый из которых входит </w:t>
      </w:r>
      <w:r w:rsidRPr="00FF3F58">
        <w:rPr>
          <w:i/>
          <w:spacing w:val="3"/>
          <w:sz w:val="28"/>
          <w:szCs w:val="28"/>
        </w:rPr>
        <w:t>К</w:t>
      </w:r>
      <w:r w:rsidRPr="00FF3F58">
        <w:rPr>
          <w:spacing w:val="3"/>
          <w:sz w:val="28"/>
          <w:szCs w:val="28"/>
          <w:vertAlign w:val="subscript"/>
        </w:rPr>
        <w:t>1</w:t>
      </w:r>
      <w:r w:rsidRPr="00FF3F58">
        <w:rPr>
          <w:spacing w:val="3"/>
          <w:sz w:val="28"/>
          <w:szCs w:val="28"/>
        </w:rPr>
        <w:t xml:space="preserve"> деталей </w:t>
      </w:r>
      <w:r w:rsidRPr="00FF3F58">
        <w:rPr>
          <w:spacing w:val="6"/>
          <w:sz w:val="28"/>
          <w:szCs w:val="28"/>
        </w:rPr>
        <w:t xml:space="preserve">размера </w:t>
      </w:r>
      <w:r w:rsidRPr="00FF3F58">
        <w:rPr>
          <w:i/>
          <w:spacing w:val="6"/>
          <w:sz w:val="28"/>
          <w:szCs w:val="28"/>
        </w:rPr>
        <w:t>t</w:t>
      </w:r>
      <w:r w:rsidRPr="00FF3F58">
        <w:rPr>
          <w:spacing w:val="6"/>
          <w:sz w:val="28"/>
          <w:szCs w:val="28"/>
          <w:vertAlign w:val="subscript"/>
        </w:rPr>
        <w:t>1</w:t>
      </w:r>
      <w:r w:rsidRPr="00FF3F58">
        <w:rPr>
          <w:spacing w:val="6"/>
          <w:sz w:val="28"/>
          <w:szCs w:val="28"/>
        </w:rPr>
        <w:t xml:space="preserve"> (см), </w:t>
      </w:r>
      <w:r w:rsidRPr="00FF3F58">
        <w:rPr>
          <w:i/>
          <w:spacing w:val="6"/>
          <w:sz w:val="28"/>
          <w:szCs w:val="28"/>
        </w:rPr>
        <w:t>K</w:t>
      </w:r>
      <w:r w:rsidRPr="00FF3F58">
        <w:rPr>
          <w:spacing w:val="6"/>
          <w:sz w:val="28"/>
          <w:szCs w:val="28"/>
          <w:vertAlign w:val="subscript"/>
        </w:rPr>
        <w:t>2</w:t>
      </w:r>
      <w:r w:rsidRPr="00FF3F58">
        <w:rPr>
          <w:spacing w:val="6"/>
          <w:sz w:val="28"/>
          <w:szCs w:val="28"/>
        </w:rPr>
        <w:t xml:space="preserve"> деталей размера </w:t>
      </w:r>
      <w:r w:rsidRPr="00FF3F58">
        <w:rPr>
          <w:i/>
          <w:spacing w:val="6"/>
          <w:sz w:val="28"/>
          <w:szCs w:val="28"/>
        </w:rPr>
        <w:t>t</w:t>
      </w:r>
      <w:r w:rsidRPr="00FF3F58">
        <w:rPr>
          <w:spacing w:val="6"/>
          <w:sz w:val="28"/>
          <w:szCs w:val="28"/>
          <w:vertAlign w:val="subscript"/>
        </w:rPr>
        <w:t>2</w:t>
      </w:r>
      <w:r w:rsidRPr="00FF3F58">
        <w:rPr>
          <w:spacing w:val="6"/>
          <w:sz w:val="28"/>
          <w:szCs w:val="28"/>
        </w:rPr>
        <w:t xml:space="preserve">, ..., </w:t>
      </w:r>
      <w:proofErr w:type="spellStart"/>
      <w:r w:rsidRPr="00FF3F58">
        <w:rPr>
          <w:i/>
          <w:spacing w:val="6"/>
          <w:sz w:val="28"/>
          <w:szCs w:val="28"/>
        </w:rPr>
        <w:t>К</w:t>
      </w:r>
      <w:r w:rsidRPr="00FF3F58">
        <w:rPr>
          <w:i/>
          <w:spacing w:val="6"/>
          <w:sz w:val="28"/>
          <w:szCs w:val="28"/>
          <w:vertAlign w:val="subscript"/>
        </w:rPr>
        <w:t>l</w:t>
      </w:r>
      <w:proofErr w:type="spellEnd"/>
      <w:r w:rsidRPr="00FF3F58">
        <w:rPr>
          <w:spacing w:val="6"/>
          <w:sz w:val="28"/>
          <w:szCs w:val="28"/>
        </w:rPr>
        <w:t xml:space="preserve"> деталей разме</w:t>
      </w:r>
      <w:r w:rsidRPr="00FF3F58">
        <w:rPr>
          <w:spacing w:val="6"/>
          <w:sz w:val="28"/>
          <w:szCs w:val="28"/>
        </w:rPr>
        <w:softHyphen/>
      </w:r>
      <w:r w:rsidRPr="00FF3F58">
        <w:rPr>
          <w:spacing w:val="2"/>
          <w:sz w:val="28"/>
          <w:szCs w:val="28"/>
        </w:rPr>
        <w:t xml:space="preserve">ра </w:t>
      </w:r>
      <w:proofErr w:type="spellStart"/>
      <w:r w:rsidRPr="00FF3F58">
        <w:rPr>
          <w:i/>
          <w:spacing w:val="40"/>
          <w:sz w:val="28"/>
          <w:szCs w:val="28"/>
        </w:rPr>
        <w:t>t</w:t>
      </w:r>
      <w:r w:rsidRPr="00FF3F58">
        <w:rPr>
          <w:i/>
          <w:spacing w:val="40"/>
          <w:sz w:val="28"/>
          <w:szCs w:val="28"/>
          <w:vertAlign w:val="subscript"/>
        </w:rPr>
        <w:t>l</w:t>
      </w:r>
      <w:proofErr w:type="spellEnd"/>
      <w:r w:rsidRPr="00FF3F58">
        <w:rPr>
          <w:spacing w:val="40"/>
          <w:sz w:val="28"/>
          <w:szCs w:val="28"/>
        </w:rPr>
        <w:t>,</w:t>
      </w:r>
      <w:r w:rsidRPr="00FF3F58">
        <w:rPr>
          <w:spacing w:val="2"/>
          <w:sz w:val="28"/>
          <w:szCs w:val="28"/>
        </w:rPr>
        <w:t xml:space="preserve"> где </w:t>
      </w:r>
      <w:r w:rsidRPr="00FF3F58">
        <w:rPr>
          <w:i/>
          <w:spacing w:val="2"/>
          <w:sz w:val="28"/>
          <w:szCs w:val="28"/>
        </w:rPr>
        <w:t xml:space="preserve">l </w:t>
      </w:r>
      <w:r w:rsidRPr="00FF3F58">
        <w:rPr>
          <w:spacing w:val="2"/>
          <w:sz w:val="28"/>
          <w:szCs w:val="28"/>
        </w:rPr>
        <w:t>- число типов деталей.</w:t>
      </w:r>
    </w:p>
    <w:p w14:paraId="2F7BAD0D" w14:textId="77777777" w:rsidR="002D1888" w:rsidRPr="00FF3F58" w:rsidRDefault="002D1888" w:rsidP="009D59DB">
      <w:pPr>
        <w:pStyle w:val="12"/>
        <w:spacing w:line="360" w:lineRule="auto"/>
        <w:ind w:firstLine="568"/>
        <w:jc w:val="both"/>
        <w:rPr>
          <w:sz w:val="28"/>
          <w:szCs w:val="28"/>
        </w:rPr>
      </w:pPr>
      <w:r w:rsidRPr="00FF3F58">
        <w:rPr>
          <w:spacing w:val="1"/>
          <w:sz w:val="28"/>
          <w:szCs w:val="28"/>
        </w:rPr>
        <w:t>Требуется найти оптимальный план раскроя полуфаб</w:t>
      </w:r>
      <w:r w:rsidRPr="00FF3F58">
        <w:rPr>
          <w:spacing w:val="1"/>
          <w:sz w:val="28"/>
          <w:szCs w:val="28"/>
        </w:rPr>
        <w:softHyphen/>
      </w:r>
      <w:r w:rsidRPr="00FF3F58">
        <w:rPr>
          <w:spacing w:val="10"/>
          <w:sz w:val="28"/>
          <w:szCs w:val="28"/>
        </w:rPr>
        <w:t>рикатов</w:t>
      </w:r>
      <w:r w:rsidRPr="00FF3F58">
        <w:rPr>
          <w:spacing w:val="2"/>
          <w:sz w:val="28"/>
          <w:szCs w:val="28"/>
        </w:rPr>
        <w:t>.</w:t>
      </w:r>
    </w:p>
    <w:p w14:paraId="36AAA03E" w14:textId="77777777" w:rsidR="002D1888" w:rsidRPr="00FF3F58" w:rsidRDefault="002D1888" w:rsidP="009D59DB">
      <w:pPr>
        <w:pStyle w:val="12"/>
        <w:spacing w:line="360" w:lineRule="auto"/>
        <w:ind w:firstLine="568"/>
        <w:jc w:val="both"/>
        <w:rPr>
          <w:sz w:val="28"/>
          <w:szCs w:val="28"/>
        </w:rPr>
      </w:pPr>
      <w:r w:rsidRPr="00FF3F58">
        <w:rPr>
          <w:spacing w:val="2"/>
          <w:sz w:val="28"/>
          <w:szCs w:val="28"/>
        </w:rPr>
        <w:t xml:space="preserve">Показать влияние изменений параметров </w:t>
      </w:r>
      <w:proofErr w:type="spellStart"/>
      <w:r w:rsidRPr="00FF3F58">
        <w:rPr>
          <w:i/>
          <w:spacing w:val="2"/>
          <w:sz w:val="28"/>
          <w:szCs w:val="28"/>
        </w:rPr>
        <w:t>a</w:t>
      </w:r>
      <w:r w:rsidRPr="00FF3F58">
        <w:rPr>
          <w:i/>
          <w:spacing w:val="2"/>
          <w:sz w:val="28"/>
          <w:szCs w:val="28"/>
          <w:vertAlign w:val="subscript"/>
        </w:rPr>
        <w:t>i</w:t>
      </w:r>
      <w:proofErr w:type="spellEnd"/>
      <w:r w:rsidRPr="00FF3F58">
        <w:rPr>
          <w:spacing w:val="2"/>
          <w:sz w:val="28"/>
          <w:szCs w:val="28"/>
        </w:rPr>
        <w:t xml:space="preserve"> в заданном диапазоне на оптимальное решение.</w:t>
      </w:r>
    </w:p>
    <w:p w14:paraId="4AD2402B" w14:textId="77777777" w:rsidR="002D1888" w:rsidRPr="00870886" w:rsidRDefault="002D1888" w:rsidP="009D59DB">
      <w:pPr>
        <w:pStyle w:val="12"/>
        <w:spacing w:line="360" w:lineRule="auto"/>
        <w:ind w:firstLine="568"/>
        <w:jc w:val="both"/>
        <w:rPr>
          <w:b/>
          <w:sz w:val="28"/>
          <w:szCs w:val="28"/>
        </w:rPr>
      </w:pPr>
      <w:r w:rsidRPr="00870886">
        <w:rPr>
          <w:b/>
          <w:spacing w:val="2"/>
          <w:sz w:val="28"/>
          <w:szCs w:val="28"/>
        </w:rPr>
        <w:t>Кроме того, п</w:t>
      </w:r>
      <w:bookmarkStart w:id="0" w:name="_GoBack"/>
      <w:bookmarkEnd w:id="0"/>
      <w:r w:rsidRPr="00870886">
        <w:rPr>
          <w:b/>
          <w:spacing w:val="2"/>
          <w:sz w:val="28"/>
          <w:szCs w:val="28"/>
        </w:rPr>
        <w:t xml:space="preserve">ри условии незаданных значений </w:t>
      </w:r>
      <w:r w:rsidRPr="00870886">
        <w:rPr>
          <w:b/>
          <w:i/>
          <w:sz w:val="28"/>
          <w:szCs w:val="28"/>
        </w:rPr>
        <w:t>а</w:t>
      </w:r>
      <w:proofErr w:type="spellStart"/>
      <w:r w:rsidRPr="00870886">
        <w:rPr>
          <w:b/>
          <w:i/>
          <w:sz w:val="28"/>
          <w:szCs w:val="28"/>
          <w:vertAlign w:val="subscript"/>
          <w:lang w:val="en-US"/>
        </w:rPr>
        <w:t>i</w:t>
      </w:r>
      <w:proofErr w:type="spellEnd"/>
      <w:r w:rsidR="00A92BB2" w:rsidRPr="00870886">
        <w:rPr>
          <w:b/>
          <w:i/>
          <w:sz w:val="28"/>
          <w:szCs w:val="28"/>
          <w:vertAlign w:val="subscript"/>
        </w:rPr>
        <w:t xml:space="preserve"> </w:t>
      </w:r>
      <w:r w:rsidRPr="00870886">
        <w:rPr>
          <w:b/>
          <w:sz w:val="28"/>
          <w:szCs w:val="28"/>
        </w:rPr>
        <w:t xml:space="preserve">и известной цене единицы полуфабриката </w:t>
      </w:r>
      <w:r w:rsidRPr="00870886">
        <w:rPr>
          <w:b/>
          <w:i/>
          <w:sz w:val="28"/>
          <w:szCs w:val="28"/>
          <w:lang w:val="en-US"/>
        </w:rPr>
        <w:t>c</w:t>
      </w:r>
      <w:r w:rsidRPr="00870886">
        <w:rPr>
          <w:b/>
          <w:i/>
          <w:sz w:val="28"/>
          <w:szCs w:val="28"/>
          <w:vertAlign w:val="subscript"/>
          <w:lang w:val="en-US"/>
        </w:rPr>
        <w:t>i</w:t>
      </w:r>
      <w:r w:rsidRPr="00870886">
        <w:rPr>
          <w:b/>
          <w:sz w:val="28"/>
          <w:szCs w:val="28"/>
        </w:rPr>
        <w:t xml:space="preserve"> (руб.) найти оптимальный вариант закупки полуфабрикатов для ряда значений требуемого числа комплектов (этот ряд должен охватывать число комплектов из первичного решения задачи).</w:t>
      </w:r>
    </w:p>
    <w:p w14:paraId="7EF47CB2" w14:textId="77777777" w:rsidR="00B22EBC" w:rsidRPr="00FF3F58" w:rsidRDefault="002D1888" w:rsidP="009D59DB">
      <w:pPr>
        <w:tabs>
          <w:tab w:val="left" w:pos="0"/>
        </w:tabs>
        <w:spacing w:line="360" w:lineRule="auto"/>
        <w:jc w:val="left"/>
        <w:rPr>
          <w:color w:val="000000"/>
          <w:spacing w:val="5"/>
          <w:szCs w:val="28"/>
        </w:rPr>
      </w:pPr>
      <w:r w:rsidRPr="00FF3F58">
        <w:rPr>
          <w:szCs w:val="28"/>
        </w:rPr>
        <w:tab/>
        <w:t>Исходные данные представлены в табл. 1.</w:t>
      </w:r>
      <w:r w:rsidR="00B22EBC" w:rsidRPr="00FF3F58">
        <w:rPr>
          <w:color w:val="000000"/>
          <w:spacing w:val="5"/>
          <w:szCs w:val="28"/>
        </w:rPr>
        <w:t>Исходные данные приведены в табл. 1.</w:t>
      </w:r>
    </w:p>
    <w:p w14:paraId="0460B905" w14:textId="77777777" w:rsidR="00B22EBC" w:rsidRPr="00FF3F58" w:rsidRDefault="00B22EBC" w:rsidP="001E72E6">
      <w:pPr>
        <w:pStyle w:val="a4"/>
        <w:keepNext/>
        <w:rPr>
          <w:b w:val="0"/>
          <w:sz w:val="24"/>
          <w:lang w:val="ru-RU"/>
        </w:rPr>
      </w:pPr>
      <w:r w:rsidRPr="00FF3F58">
        <w:rPr>
          <w:b w:val="0"/>
          <w:sz w:val="24"/>
          <w:lang w:val="ru-RU"/>
        </w:rPr>
        <w:t xml:space="preserve">        Таблица </w:t>
      </w:r>
      <w:r w:rsidRPr="00FF3F58">
        <w:rPr>
          <w:b w:val="0"/>
          <w:sz w:val="24"/>
        </w:rPr>
        <w:t>1</w:t>
      </w:r>
    </w:p>
    <w:tbl>
      <w:tblPr>
        <w:tblW w:w="972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567"/>
        <w:gridCol w:w="624"/>
        <w:gridCol w:w="510"/>
        <w:gridCol w:w="709"/>
        <w:gridCol w:w="648"/>
        <w:gridCol w:w="13"/>
        <w:gridCol w:w="614"/>
        <w:gridCol w:w="567"/>
        <w:gridCol w:w="649"/>
        <w:gridCol w:w="567"/>
        <w:gridCol w:w="709"/>
        <w:gridCol w:w="709"/>
        <w:gridCol w:w="709"/>
        <w:gridCol w:w="1275"/>
      </w:tblGrid>
      <w:tr w:rsidR="005742B7" w:rsidRPr="00FF3F58" w14:paraId="60623472" w14:textId="77777777" w:rsidTr="00A55F65">
        <w:trPr>
          <w:cantSplit/>
          <w:trHeight w:val="820"/>
          <w:tblHeader/>
        </w:trPr>
        <w:tc>
          <w:tcPr>
            <w:tcW w:w="851" w:type="dxa"/>
            <w:tcBorders>
              <w:top w:val="single" w:sz="4" w:space="0" w:color="auto"/>
              <w:bottom w:val="single" w:sz="4" w:space="0" w:color="auto"/>
              <w:right w:val="single" w:sz="4" w:space="0" w:color="auto"/>
            </w:tcBorders>
            <w:vAlign w:val="center"/>
          </w:tcPr>
          <w:p w14:paraId="0DA6AE24" w14:textId="77777777" w:rsidR="005742B7" w:rsidRPr="00FF3F58" w:rsidRDefault="005742B7" w:rsidP="00A55F65">
            <w:pPr>
              <w:jc w:val="center"/>
              <w:rPr>
                <w:i/>
                <w:sz w:val="24"/>
              </w:rPr>
            </w:pPr>
            <w:r w:rsidRPr="00FF3F58">
              <w:rPr>
                <w:i/>
                <w:sz w:val="24"/>
              </w:rPr>
              <w:t>Вари-ант</w:t>
            </w:r>
          </w:p>
        </w:tc>
        <w:tc>
          <w:tcPr>
            <w:tcW w:w="567" w:type="dxa"/>
            <w:tcBorders>
              <w:top w:val="single" w:sz="4" w:space="0" w:color="auto"/>
              <w:left w:val="single" w:sz="4" w:space="0" w:color="auto"/>
              <w:bottom w:val="single" w:sz="4" w:space="0" w:color="auto"/>
              <w:right w:val="single" w:sz="4" w:space="0" w:color="auto"/>
            </w:tcBorders>
            <w:vAlign w:val="center"/>
          </w:tcPr>
          <w:p w14:paraId="4E734CD4" w14:textId="77777777" w:rsidR="005742B7" w:rsidRPr="00FF3F58" w:rsidRDefault="005742B7" w:rsidP="00A55F65">
            <w:pPr>
              <w:jc w:val="center"/>
              <w:rPr>
                <w:sz w:val="24"/>
              </w:rPr>
            </w:pPr>
            <w:r w:rsidRPr="00FF3F58">
              <w:rPr>
                <w:i/>
                <w:sz w:val="24"/>
              </w:rPr>
              <w:t>a</w:t>
            </w:r>
            <w:r w:rsidRPr="00FF3F58">
              <w:rPr>
                <w:sz w:val="24"/>
                <w:vertAlign w:val="subscript"/>
              </w:rPr>
              <w:t>1</w:t>
            </w:r>
          </w:p>
          <w:p w14:paraId="3857523C" w14:textId="77777777" w:rsidR="005742B7" w:rsidRPr="00FF3F58" w:rsidRDefault="005742B7" w:rsidP="00A55F65">
            <w:pPr>
              <w:jc w:val="center"/>
              <w:rPr>
                <w:sz w:val="24"/>
                <w:vertAlign w:val="subscript"/>
              </w:rPr>
            </w:pPr>
          </w:p>
        </w:tc>
        <w:tc>
          <w:tcPr>
            <w:tcW w:w="624" w:type="dxa"/>
            <w:tcBorders>
              <w:top w:val="single" w:sz="4" w:space="0" w:color="auto"/>
              <w:left w:val="single" w:sz="4" w:space="0" w:color="auto"/>
              <w:bottom w:val="single" w:sz="4" w:space="0" w:color="auto"/>
              <w:right w:val="single" w:sz="4" w:space="0" w:color="auto"/>
            </w:tcBorders>
            <w:vAlign w:val="center"/>
          </w:tcPr>
          <w:p w14:paraId="08FA8CE2" w14:textId="77777777" w:rsidR="005742B7" w:rsidRPr="00FF3F58" w:rsidRDefault="005742B7" w:rsidP="00A55F65">
            <w:pPr>
              <w:jc w:val="center"/>
              <w:rPr>
                <w:sz w:val="24"/>
                <w:vertAlign w:val="subscript"/>
              </w:rPr>
            </w:pPr>
            <w:r w:rsidRPr="00FF3F58">
              <w:rPr>
                <w:i/>
                <w:sz w:val="24"/>
              </w:rPr>
              <w:t>a</w:t>
            </w:r>
            <w:r w:rsidRPr="00FF3F58">
              <w:rPr>
                <w:sz w:val="24"/>
                <w:vertAlign w:val="subscript"/>
              </w:rPr>
              <w:t>2</w:t>
            </w:r>
          </w:p>
          <w:p w14:paraId="0EFB7FB7" w14:textId="77777777" w:rsidR="005742B7" w:rsidRPr="00FF3F58" w:rsidRDefault="005742B7" w:rsidP="00A55F65">
            <w:pPr>
              <w:jc w:val="center"/>
              <w:rPr>
                <w:i/>
                <w:sz w:val="24"/>
                <w:vertAlign w:val="subscript"/>
              </w:rPr>
            </w:pPr>
          </w:p>
        </w:tc>
        <w:tc>
          <w:tcPr>
            <w:tcW w:w="510" w:type="dxa"/>
            <w:tcBorders>
              <w:top w:val="single" w:sz="4" w:space="0" w:color="auto"/>
              <w:left w:val="single" w:sz="4" w:space="0" w:color="auto"/>
              <w:bottom w:val="single" w:sz="4" w:space="0" w:color="auto"/>
              <w:right w:val="single" w:sz="4" w:space="0" w:color="auto"/>
            </w:tcBorders>
            <w:vAlign w:val="center"/>
          </w:tcPr>
          <w:p w14:paraId="615F3924" w14:textId="77777777" w:rsidR="005742B7" w:rsidRPr="00FF3F58" w:rsidRDefault="005742B7" w:rsidP="00A55F65">
            <w:pPr>
              <w:jc w:val="center"/>
              <w:rPr>
                <w:sz w:val="24"/>
                <w:vertAlign w:val="subscript"/>
              </w:rPr>
            </w:pPr>
            <w:r w:rsidRPr="00FF3F58">
              <w:rPr>
                <w:i/>
                <w:sz w:val="24"/>
              </w:rPr>
              <w:t>a</w:t>
            </w:r>
            <w:r w:rsidRPr="00FF3F58">
              <w:rPr>
                <w:sz w:val="24"/>
                <w:vertAlign w:val="subscript"/>
              </w:rPr>
              <w:t>3</w:t>
            </w:r>
          </w:p>
          <w:p w14:paraId="1D1FF39F" w14:textId="77777777" w:rsidR="005742B7" w:rsidRPr="00FF3F58" w:rsidRDefault="005742B7" w:rsidP="00A55F65">
            <w:pPr>
              <w:jc w:val="center"/>
              <w:rPr>
                <w:i/>
                <w:sz w:val="24"/>
                <w:vertAlign w:val="subscript"/>
              </w:rPr>
            </w:pPr>
          </w:p>
        </w:tc>
        <w:tc>
          <w:tcPr>
            <w:tcW w:w="709" w:type="dxa"/>
            <w:tcBorders>
              <w:top w:val="single" w:sz="4" w:space="0" w:color="auto"/>
              <w:left w:val="single" w:sz="4" w:space="0" w:color="auto"/>
              <w:right w:val="single" w:sz="4" w:space="0" w:color="auto"/>
            </w:tcBorders>
            <w:vAlign w:val="center"/>
          </w:tcPr>
          <w:p w14:paraId="6DD1D08F" w14:textId="77777777" w:rsidR="005742B7" w:rsidRPr="00FF3F58" w:rsidRDefault="005742B7" w:rsidP="00A55F65">
            <w:pPr>
              <w:jc w:val="center"/>
              <w:rPr>
                <w:i/>
                <w:sz w:val="24"/>
                <w:vertAlign w:val="subscript"/>
              </w:rPr>
            </w:pPr>
            <w:r w:rsidRPr="00FF3F58">
              <w:rPr>
                <w:i/>
                <w:sz w:val="24"/>
              </w:rPr>
              <w:t>d</w:t>
            </w:r>
            <w:r w:rsidRPr="00FF3F58">
              <w:rPr>
                <w:sz w:val="24"/>
                <w:vertAlign w:val="subscript"/>
              </w:rPr>
              <w:t>1</w:t>
            </w:r>
          </w:p>
          <w:p w14:paraId="253AE7D3" w14:textId="77777777" w:rsidR="005742B7" w:rsidRPr="00FF3F58" w:rsidRDefault="005742B7" w:rsidP="00A55F65">
            <w:pPr>
              <w:jc w:val="center"/>
              <w:rPr>
                <w:i/>
                <w:sz w:val="24"/>
              </w:rPr>
            </w:pPr>
            <w:r w:rsidRPr="00FF3F58">
              <w:rPr>
                <w:i/>
                <w:sz w:val="24"/>
                <w:lang w:val="en-US"/>
              </w:rPr>
              <w:t>c</w:t>
            </w:r>
            <w:r w:rsidRPr="00FF3F58">
              <w:rPr>
                <w:sz w:val="24"/>
                <w:vertAlign w:val="subscript"/>
              </w:rPr>
              <w:t>1</w:t>
            </w:r>
          </w:p>
        </w:tc>
        <w:tc>
          <w:tcPr>
            <w:tcW w:w="648" w:type="dxa"/>
            <w:tcBorders>
              <w:top w:val="single" w:sz="4" w:space="0" w:color="auto"/>
              <w:left w:val="single" w:sz="4" w:space="0" w:color="auto"/>
              <w:right w:val="single" w:sz="4" w:space="0" w:color="auto"/>
            </w:tcBorders>
            <w:vAlign w:val="center"/>
          </w:tcPr>
          <w:p w14:paraId="5FDC5674" w14:textId="77777777" w:rsidR="005742B7" w:rsidRPr="00FF3F58" w:rsidRDefault="005742B7" w:rsidP="00A55F65">
            <w:pPr>
              <w:jc w:val="center"/>
              <w:rPr>
                <w:i/>
                <w:sz w:val="24"/>
              </w:rPr>
            </w:pPr>
            <w:r w:rsidRPr="00FF3F58">
              <w:rPr>
                <w:i/>
                <w:sz w:val="24"/>
              </w:rPr>
              <w:t>d</w:t>
            </w:r>
            <w:r w:rsidRPr="00FF3F58">
              <w:rPr>
                <w:sz w:val="24"/>
                <w:vertAlign w:val="subscript"/>
              </w:rPr>
              <w:t>2</w:t>
            </w:r>
            <w:r w:rsidRPr="00FF3F58">
              <w:rPr>
                <w:i/>
                <w:sz w:val="24"/>
                <w:lang w:val="en-US"/>
              </w:rPr>
              <w:t>c</w:t>
            </w:r>
            <w:r w:rsidRPr="00FF3F58">
              <w:rPr>
                <w:sz w:val="24"/>
                <w:vertAlign w:val="subscript"/>
              </w:rPr>
              <w:t>2</w:t>
            </w:r>
          </w:p>
        </w:tc>
        <w:tc>
          <w:tcPr>
            <w:tcW w:w="627" w:type="dxa"/>
            <w:gridSpan w:val="2"/>
            <w:tcBorders>
              <w:top w:val="single" w:sz="4" w:space="0" w:color="auto"/>
              <w:left w:val="single" w:sz="4" w:space="0" w:color="auto"/>
              <w:right w:val="single" w:sz="4" w:space="0" w:color="auto"/>
            </w:tcBorders>
            <w:vAlign w:val="center"/>
          </w:tcPr>
          <w:p w14:paraId="22ED80F3" w14:textId="77777777" w:rsidR="005742B7" w:rsidRPr="00FF3F58" w:rsidRDefault="005742B7" w:rsidP="00A55F65">
            <w:pPr>
              <w:jc w:val="center"/>
              <w:rPr>
                <w:sz w:val="24"/>
                <w:vertAlign w:val="subscript"/>
              </w:rPr>
            </w:pPr>
            <w:r w:rsidRPr="00FF3F58">
              <w:rPr>
                <w:i/>
                <w:sz w:val="24"/>
              </w:rPr>
              <w:t>d</w:t>
            </w:r>
            <w:r w:rsidRPr="00FF3F58">
              <w:rPr>
                <w:sz w:val="24"/>
                <w:vertAlign w:val="subscript"/>
              </w:rPr>
              <w:t>3</w:t>
            </w:r>
          </w:p>
          <w:p w14:paraId="0C78B7D5" w14:textId="77777777" w:rsidR="005742B7" w:rsidRPr="00FF3F58" w:rsidRDefault="005742B7" w:rsidP="00A55F65">
            <w:pPr>
              <w:jc w:val="center"/>
              <w:rPr>
                <w:i/>
                <w:sz w:val="24"/>
              </w:rPr>
            </w:pPr>
            <w:r w:rsidRPr="00FF3F58">
              <w:rPr>
                <w:i/>
                <w:sz w:val="24"/>
                <w:lang w:val="en-US"/>
              </w:rPr>
              <w:t>c</w:t>
            </w:r>
            <w:r w:rsidRPr="00FF3F58">
              <w:rPr>
                <w:sz w:val="24"/>
                <w:vertAlign w:val="subscript"/>
              </w:rPr>
              <w:t>3</w:t>
            </w:r>
          </w:p>
        </w:tc>
        <w:tc>
          <w:tcPr>
            <w:tcW w:w="567" w:type="dxa"/>
            <w:tcBorders>
              <w:top w:val="single" w:sz="4" w:space="0" w:color="auto"/>
              <w:left w:val="single" w:sz="4" w:space="0" w:color="auto"/>
              <w:right w:val="single" w:sz="4" w:space="0" w:color="auto"/>
            </w:tcBorders>
            <w:vAlign w:val="center"/>
          </w:tcPr>
          <w:p w14:paraId="0E3119C8" w14:textId="77777777" w:rsidR="005742B7" w:rsidRPr="00FF3F58" w:rsidRDefault="005742B7" w:rsidP="00A55F65">
            <w:pPr>
              <w:jc w:val="center"/>
              <w:rPr>
                <w:i/>
                <w:sz w:val="24"/>
                <w:vertAlign w:val="subscript"/>
              </w:rPr>
            </w:pPr>
            <w:r w:rsidRPr="00FF3F58">
              <w:rPr>
                <w:i/>
                <w:sz w:val="24"/>
              </w:rPr>
              <w:t>K</w:t>
            </w:r>
            <w:r w:rsidRPr="00FF3F58">
              <w:rPr>
                <w:sz w:val="24"/>
                <w:vertAlign w:val="subscript"/>
              </w:rPr>
              <w:t>1</w:t>
            </w:r>
          </w:p>
        </w:tc>
        <w:tc>
          <w:tcPr>
            <w:tcW w:w="649" w:type="dxa"/>
            <w:tcBorders>
              <w:top w:val="single" w:sz="4" w:space="0" w:color="auto"/>
              <w:left w:val="single" w:sz="4" w:space="0" w:color="auto"/>
              <w:right w:val="single" w:sz="4" w:space="0" w:color="auto"/>
            </w:tcBorders>
            <w:vAlign w:val="center"/>
          </w:tcPr>
          <w:p w14:paraId="0CB6D85D" w14:textId="77777777" w:rsidR="005742B7" w:rsidRPr="00FF3F58" w:rsidRDefault="005742B7" w:rsidP="00A55F65">
            <w:pPr>
              <w:jc w:val="center"/>
              <w:rPr>
                <w:i/>
                <w:sz w:val="24"/>
                <w:vertAlign w:val="subscript"/>
              </w:rPr>
            </w:pPr>
            <w:r w:rsidRPr="00FF3F58">
              <w:rPr>
                <w:i/>
                <w:sz w:val="24"/>
              </w:rPr>
              <w:t>K</w:t>
            </w:r>
            <w:r w:rsidRPr="00FF3F58">
              <w:rPr>
                <w:sz w:val="24"/>
                <w:vertAlign w:val="subscript"/>
              </w:rPr>
              <w:t>2</w:t>
            </w:r>
          </w:p>
        </w:tc>
        <w:tc>
          <w:tcPr>
            <w:tcW w:w="567" w:type="dxa"/>
            <w:tcBorders>
              <w:top w:val="single" w:sz="4" w:space="0" w:color="auto"/>
              <w:left w:val="single" w:sz="4" w:space="0" w:color="auto"/>
              <w:right w:val="single" w:sz="4" w:space="0" w:color="auto"/>
            </w:tcBorders>
            <w:vAlign w:val="center"/>
          </w:tcPr>
          <w:p w14:paraId="5D971EEE" w14:textId="77777777" w:rsidR="005742B7" w:rsidRPr="00FF3F58" w:rsidRDefault="005742B7" w:rsidP="00A55F65">
            <w:pPr>
              <w:jc w:val="center"/>
              <w:rPr>
                <w:sz w:val="24"/>
                <w:vertAlign w:val="subscript"/>
              </w:rPr>
            </w:pPr>
            <w:r w:rsidRPr="00FF3F58">
              <w:rPr>
                <w:i/>
                <w:sz w:val="24"/>
              </w:rPr>
              <w:t>K</w:t>
            </w:r>
            <w:r w:rsidRPr="00FF3F58">
              <w:rPr>
                <w:sz w:val="24"/>
                <w:vertAlign w:val="subscript"/>
              </w:rPr>
              <w:t>3</w:t>
            </w:r>
          </w:p>
        </w:tc>
        <w:tc>
          <w:tcPr>
            <w:tcW w:w="709" w:type="dxa"/>
            <w:tcBorders>
              <w:top w:val="single" w:sz="4" w:space="0" w:color="auto"/>
              <w:left w:val="single" w:sz="4" w:space="0" w:color="auto"/>
              <w:right w:val="single" w:sz="4" w:space="0" w:color="auto"/>
            </w:tcBorders>
            <w:vAlign w:val="center"/>
          </w:tcPr>
          <w:p w14:paraId="098A84AE" w14:textId="77777777" w:rsidR="005742B7" w:rsidRPr="00FF3F58" w:rsidRDefault="005742B7" w:rsidP="00A55F65">
            <w:pPr>
              <w:jc w:val="center"/>
              <w:rPr>
                <w:i/>
                <w:sz w:val="24"/>
                <w:vertAlign w:val="subscript"/>
              </w:rPr>
            </w:pPr>
            <w:r w:rsidRPr="00FF3F58">
              <w:rPr>
                <w:i/>
                <w:sz w:val="24"/>
              </w:rPr>
              <w:t>t</w:t>
            </w:r>
            <w:r w:rsidRPr="00FF3F58">
              <w:rPr>
                <w:sz w:val="24"/>
                <w:vertAlign w:val="subscript"/>
              </w:rPr>
              <w:t>1</w:t>
            </w:r>
          </w:p>
        </w:tc>
        <w:tc>
          <w:tcPr>
            <w:tcW w:w="709" w:type="dxa"/>
            <w:tcBorders>
              <w:top w:val="single" w:sz="4" w:space="0" w:color="auto"/>
              <w:left w:val="single" w:sz="4" w:space="0" w:color="auto"/>
              <w:right w:val="single" w:sz="4" w:space="0" w:color="auto"/>
            </w:tcBorders>
            <w:vAlign w:val="center"/>
          </w:tcPr>
          <w:p w14:paraId="2210B020" w14:textId="77777777" w:rsidR="005742B7" w:rsidRPr="00FF3F58" w:rsidRDefault="005742B7" w:rsidP="00A55F65">
            <w:pPr>
              <w:jc w:val="center"/>
              <w:rPr>
                <w:i/>
                <w:sz w:val="24"/>
                <w:vertAlign w:val="subscript"/>
              </w:rPr>
            </w:pPr>
            <w:r w:rsidRPr="00FF3F58">
              <w:rPr>
                <w:i/>
                <w:sz w:val="24"/>
              </w:rPr>
              <w:t>t</w:t>
            </w:r>
            <w:r w:rsidRPr="00FF3F58">
              <w:rPr>
                <w:sz w:val="24"/>
                <w:vertAlign w:val="subscript"/>
              </w:rPr>
              <w:t>2</w:t>
            </w:r>
          </w:p>
        </w:tc>
        <w:tc>
          <w:tcPr>
            <w:tcW w:w="709" w:type="dxa"/>
            <w:tcBorders>
              <w:top w:val="single" w:sz="4" w:space="0" w:color="auto"/>
              <w:left w:val="single" w:sz="4" w:space="0" w:color="auto"/>
              <w:right w:val="single" w:sz="4" w:space="0" w:color="auto"/>
            </w:tcBorders>
            <w:vAlign w:val="center"/>
          </w:tcPr>
          <w:p w14:paraId="754175D7" w14:textId="77777777" w:rsidR="005742B7" w:rsidRPr="00FF3F58" w:rsidRDefault="005742B7" w:rsidP="00A55F65">
            <w:pPr>
              <w:jc w:val="center"/>
              <w:rPr>
                <w:i/>
                <w:sz w:val="24"/>
                <w:vertAlign w:val="subscript"/>
              </w:rPr>
            </w:pPr>
            <w:r w:rsidRPr="00FF3F58">
              <w:rPr>
                <w:i/>
                <w:sz w:val="24"/>
              </w:rPr>
              <w:t>t</w:t>
            </w:r>
            <w:r w:rsidRPr="00FF3F58">
              <w:rPr>
                <w:sz w:val="24"/>
                <w:vertAlign w:val="subscript"/>
              </w:rPr>
              <w:t>3</w:t>
            </w:r>
          </w:p>
        </w:tc>
        <w:tc>
          <w:tcPr>
            <w:tcW w:w="1275" w:type="dxa"/>
            <w:tcBorders>
              <w:top w:val="single" w:sz="4" w:space="0" w:color="auto"/>
              <w:left w:val="single" w:sz="4" w:space="0" w:color="auto"/>
              <w:bottom w:val="nil"/>
            </w:tcBorders>
            <w:vAlign w:val="center"/>
          </w:tcPr>
          <w:p w14:paraId="6B52BE7A" w14:textId="77777777" w:rsidR="005742B7" w:rsidRPr="00FF3F58" w:rsidRDefault="005742B7" w:rsidP="00A55F65">
            <w:pPr>
              <w:jc w:val="center"/>
              <w:rPr>
                <w:i/>
                <w:sz w:val="24"/>
              </w:rPr>
            </w:pPr>
            <w:r w:rsidRPr="00FF3F58">
              <w:rPr>
                <w:i/>
                <w:sz w:val="24"/>
              </w:rPr>
              <w:t>Одновременное изменение</w:t>
            </w:r>
          </w:p>
        </w:tc>
      </w:tr>
      <w:tr w:rsidR="005742B7" w:rsidRPr="00FF3F58" w14:paraId="7D4130D0" w14:textId="77777777" w:rsidTr="00A55F65">
        <w:trPr>
          <w:trHeight w:val="592"/>
        </w:trPr>
        <w:tc>
          <w:tcPr>
            <w:tcW w:w="851" w:type="dxa"/>
            <w:tcBorders>
              <w:top w:val="single" w:sz="4" w:space="0" w:color="auto"/>
              <w:bottom w:val="single" w:sz="4" w:space="0" w:color="auto"/>
              <w:right w:val="single" w:sz="4" w:space="0" w:color="auto"/>
            </w:tcBorders>
            <w:vAlign w:val="center"/>
          </w:tcPr>
          <w:p w14:paraId="3282E96F" w14:textId="77777777" w:rsidR="005742B7" w:rsidRPr="00FF3F58" w:rsidRDefault="005742B7" w:rsidP="00A55F65">
            <w:pPr>
              <w:jc w:val="center"/>
              <w:rPr>
                <w:sz w:val="24"/>
              </w:rPr>
            </w:pPr>
            <w:r w:rsidRPr="00FF3F58">
              <w:rPr>
                <w:sz w:val="24"/>
              </w:rPr>
              <w:t>1.2</w:t>
            </w:r>
          </w:p>
        </w:tc>
        <w:tc>
          <w:tcPr>
            <w:tcW w:w="567" w:type="dxa"/>
            <w:tcBorders>
              <w:top w:val="single" w:sz="4" w:space="0" w:color="auto"/>
              <w:left w:val="single" w:sz="4" w:space="0" w:color="auto"/>
              <w:bottom w:val="single" w:sz="4" w:space="0" w:color="auto"/>
              <w:right w:val="single" w:sz="4" w:space="0" w:color="auto"/>
            </w:tcBorders>
            <w:vAlign w:val="center"/>
          </w:tcPr>
          <w:p w14:paraId="63421001" w14:textId="77777777" w:rsidR="005742B7" w:rsidRPr="00FF3F58" w:rsidRDefault="005742B7" w:rsidP="00A55F65">
            <w:pPr>
              <w:jc w:val="center"/>
              <w:rPr>
                <w:sz w:val="24"/>
              </w:rPr>
            </w:pPr>
            <w:r w:rsidRPr="00FF3F58">
              <w:rPr>
                <w:sz w:val="24"/>
              </w:rPr>
              <w:t>60</w:t>
            </w:r>
          </w:p>
        </w:tc>
        <w:tc>
          <w:tcPr>
            <w:tcW w:w="624" w:type="dxa"/>
            <w:tcBorders>
              <w:top w:val="single" w:sz="4" w:space="0" w:color="auto"/>
              <w:left w:val="single" w:sz="4" w:space="0" w:color="auto"/>
              <w:bottom w:val="single" w:sz="4" w:space="0" w:color="auto"/>
              <w:right w:val="single" w:sz="4" w:space="0" w:color="auto"/>
            </w:tcBorders>
            <w:vAlign w:val="center"/>
          </w:tcPr>
          <w:p w14:paraId="786CD78B" w14:textId="77777777" w:rsidR="005742B7" w:rsidRPr="00FF3F58" w:rsidRDefault="005742B7" w:rsidP="00A55F65">
            <w:pPr>
              <w:jc w:val="center"/>
              <w:rPr>
                <w:sz w:val="24"/>
              </w:rPr>
            </w:pPr>
            <w:r w:rsidRPr="00FF3F58">
              <w:rPr>
                <w:sz w:val="24"/>
              </w:rPr>
              <w:t>150</w:t>
            </w:r>
          </w:p>
        </w:tc>
        <w:tc>
          <w:tcPr>
            <w:tcW w:w="510" w:type="dxa"/>
            <w:tcBorders>
              <w:top w:val="single" w:sz="4" w:space="0" w:color="auto"/>
              <w:left w:val="single" w:sz="4" w:space="0" w:color="auto"/>
              <w:bottom w:val="single" w:sz="4" w:space="0" w:color="auto"/>
              <w:right w:val="single" w:sz="4" w:space="0" w:color="auto"/>
            </w:tcBorders>
            <w:vAlign w:val="center"/>
          </w:tcPr>
          <w:p w14:paraId="0295DFE5" w14:textId="77777777" w:rsidR="005742B7" w:rsidRPr="00FF3F58" w:rsidRDefault="005742B7" w:rsidP="00A55F65">
            <w:pPr>
              <w:jc w:val="center"/>
              <w:rPr>
                <w:sz w:val="24"/>
              </w:rPr>
            </w:pPr>
            <w:r w:rsidRPr="00FF3F58">
              <w:rPr>
                <w:sz w:val="24"/>
              </w:rPr>
              <w:t>90</w:t>
            </w:r>
          </w:p>
        </w:tc>
        <w:tc>
          <w:tcPr>
            <w:tcW w:w="709" w:type="dxa"/>
            <w:tcBorders>
              <w:top w:val="single" w:sz="4" w:space="0" w:color="auto"/>
              <w:left w:val="single" w:sz="4" w:space="0" w:color="auto"/>
              <w:bottom w:val="single" w:sz="4" w:space="0" w:color="auto"/>
              <w:right w:val="single" w:sz="4" w:space="0" w:color="auto"/>
            </w:tcBorders>
            <w:vAlign w:val="center"/>
          </w:tcPr>
          <w:p w14:paraId="4ABAF2FD" w14:textId="77777777" w:rsidR="005742B7" w:rsidRPr="00FF3F58" w:rsidRDefault="005742B7" w:rsidP="00A55F65">
            <w:pPr>
              <w:jc w:val="center"/>
              <w:rPr>
                <w:sz w:val="24"/>
              </w:rPr>
            </w:pPr>
            <w:r w:rsidRPr="00FF3F58">
              <w:rPr>
                <w:sz w:val="24"/>
              </w:rPr>
              <w:t>700</w:t>
            </w:r>
          </w:p>
          <w:p w14:paraId="0108A07E" w14:textId="77777777" w:rsidR="005742B7" w:rsidRPr="00FF3F58" w:rsidRDefault="005742B7" w:rsidP="00A55F65">
            <w:pPr>
              <w:jc w:val="center"/>
              <w:rPr>
                <w:sz w:val="24"/>
              </w:rPr>
            </w:pPr>
            <w:r w:rsidRPr="00FF3F58">
              <w:rPr>
                <w:sz w:val="24"/>
              </w:rPr>
              <w:t>41</w:t>
            </w:r>
          </w:p>
        </w:tc>
        <w:tc>
          <w:tcPr>
            <w:tcW w:w="661" w:type="dxa"/>
            <w:gridSpan w:val="2"/>
            <w:tcBorders>
              <w:top w:val="single" w:sz="4" w:space="0" w:color="auto"/>
              <w:left w:val="single" w:sz="4" w:space="0" w:color="auto"/>
              <w:bottom w:val="single" w:sz="4" w:space="0" w:color="auto"/>
              <w:right w:val="single" w:sz="4" w:space="0" w:color="auto"/>
            </w:tcBorders>
            <w:vAlign w:val="center"/>
          </w:tcPr>
          <w:p w14:paraId="4301BE51" w14:textId="77777777" w:rsidR="005742B7" w:rsidRPr="00FF3F58" w:rsidRDefault="005742B7" w:rsidP="00A55F65">
            <w:pPr>
              <w:jc w:val="center"/>
              <w:rPr>
                <w:sz w:val="24"/>
              </w:rPr>
            </w:pPr>
            <w:r w:rsidRPr="00FF3F58">
              <w:rPr>
                <w:sz w:val="24"/>
              </w:rPr>
              <w:t>350</w:t>
            </w:r>
          </w:p>
          <w:p w14:paraId="34EEFA47" w14:textId="77777777" w:rsidR="005742B7" w:rsidRPr="00FF3F58" w:rsidRDefault="005742B7" w:rsidP="00A55F65">
            <w:pPr>
              <w:jc w:val="center"/>
              <w:rPr>
                <w:sz w:val="24"/>
              </w:rPr>
            </w:pPr>
            <w:r w:rsidRPr="00FF3F58">
              <w:rPr>
                <w:sz w:val="24"/>
              </w:rPr>
              <w:t>23</w:t>
            </w:r>
          </w:p>
        </w:tc>
        <w:tc>
          <w:tcPr>
            <w:tcW w:w="614" w:type="dxa"/>
            <w:tcBorders>
              <w:top w:val="single" w:sz="4" w:space="0" w:color="auto"/>
              <w:left w:val="single" w:sz="4" w:space="0" w:color="auto"/>
              <w:bottom w:val="single" w:sz="4" w:space="0" w:color="auto"/>
              <w:right w:val="single" w:sz="4" w:space="0" w:color="auto"/>
            </w:tcBorders>
            <w:vAlign w:val="center"/>
          </w:tcPr>
          <w:p w14:paraId="4F04345C" w14:textId="77777777" w:rsidR="005742B7" w:rsidRPr="00FF3F58" w:rsidRDefault="005742B7" w:rsidP="00A55F65">
            <w:pPr>
              <w:jc w:val="center"/>
              <w:rPr>
                <w:sz w:val="24"/>
              </w:rPr>
            </w:pPr>
            <w:r w:rsidRPr="00FF3F58">
              <w:rPr>
                <w:sz w:val="24"/>
              </w:rPr>
              <w:t>880</w:t>
            </w:r>
          </w:p>
          <w:p w14:paraId="6F597A98" w14:textId="77777777" w:rsidR="005742B7" w:rsidRPr="00FF3F58" w:rsidRDefault="005742B7" w:rsidP="00A55F65">
            <w:pPr>
              <w:jc w:val="center"/>
              <w:rPr>
                <w:sz w:val="24"/>
              </w:rPr>
            </w:pPr>
            <w:r w:rsidRPr="00FF3F58">
              <w:rPr>
                <w:sz w:val="24"/>
              </w:rPr>
              <w:t>50</w:t>
            </w:r>
          </w:p>
        </w:tc>
        <w:tc>
          <w:tcPr>
            <w:tcW w:w="567" w:type="dxa"/>
            <w:tcBorders>
              <w:top w:val="single" w:sz="4" w:space="0" w:color="auto"/>
              <w:left w:val="single" w:sz="4" w:space="0" w:color="auto"/>
              <w:bottom w:val="single" w:sz="4" w:space="0" w:color="auto"/>
              <w:right w:val="single" w:sz="4" w:space="0" w:color="auto"/>
            </w:tcBorders>
            <w:vAlign w:val="center"/>
          </w:tcPr>
          <w:p w14:paraId="56C11CDE" w14:textId="77777777" w:rsidR="005742B7" w:rsidRPr="00FF3F58" w:rsidRDefault="005742B7" w:rsidP="00A55F65">
            <w:pPr>
              <w:jc w:val="center"/>
              <w:rPr>
                <w:sz w:val="24"/>
              </w:rPr>
            </w:pPr>
            <w:r w:rsidRPr="00FF3F58">
              <w:rPr>
                <w:sz w:val="24"/>
              </w:rPr>
              <w:t>3</w:t>
            </w:r>
          </w:p>
        </w:tc>
        <w:tc>
          <w:tcPr>
            <w:tcW w:w="649" w:type="dxa"/>
            <w:tcBorders>
              <w:top w:val="single" w:sz="4" w:space="0" w:color="auto"/>
              <w:left w:val="single" w:sz="4" w:space="0" w:color="auto"/>
              <w:bottom w:val="single" w:sz="4" w:space="0" w:color="auto"/>
              <w:right w:val="single" w:sz="4" w:space="0" w:color="auto"/>
            </w:tcBorders>
            <w:vAlign w:val="center"/>
          </w:tcPr>
          <w:p w14:paraId="497D5008" w14:textId="77777777" w:rsidR="005742B7" w:rsidRPr="00FF3F58" w:rsidRDefault="005742B7" w:rsidP="00A55F65">
            <w:pPr>
              <w:jc w:val="center"/>
              <w:rPr>
                <w:sz w:val="24"/>
              </w:rPr>
            </w:pPr>
            <w:r w:rsidRPr="00FF3F58">
              <w:rPr>
                <w:sz w:val="24"/>
              </w:rPr>
              <w:t>7</w:t>
            </w:r>
          </w:p>
        </w:tc>
        <w:tc>
          <w:tcPr>
            <w:tcW w:w="567" w:type="dxa"/>
            <w:tcBorders>
              <w:top w:val="single" w:sz="4" w:space="0" w:color="auto"/>
              <w:left w:val="single" w:sz="4" w:space="0" w:color="auto"/>
              <w:bottom w:val="single" w:sz="4" w:space="0" w:color="auto"/>
              <w:right w:val="single" w:sz="4" w:space="0" w:color="auto"/>
            </w:tcBorders>
            <w:vAlign w:val="center"/>
          </w:tcPr>
          <w:p w14:paraId="67742583" w14:textId="77777777" w:rsidR="005742B7" w:rsidRPr="00FF3F58" w:rsidRDefault="005742B7" w:rsidP="00A55F65">
            <w:pPr>
              <w:jc w:val="center"/>
              <w:rPr>
                <w:sz w:val="24"/>
              </w:rPr>
            </w:pPr>
            <w:r w:rsidRPr="00FF3F58">
              <w:rPr>
                <w:sz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6DCFEDED" w14:textId="77777777" w:rsidR="005742B7" w:rsidRPr="00FF3F58" w:rsidRDefault="005742B7" w:rsidP="00A55F65">
            <w:pPr>
              <w:jc w:val="center"/>
              <w:rPr>
                <w:sz w:val="24"/>
              </w:rPr>
            </w:pPr>
            <w:r w:rsidRPr="00FF3F58">
              <w:rPr>
                <w:sz w:val="24"/>
              </w:rPr>
              <w:t>335</w:t>
            </w:r>
          </w:p>
        </w:tc>
        <w:tc>
          <w:tcPr>
            <w:tcW w:w="709" w:type="dxa"/>
            <w:tcBorders>
              <w:top w:val="single" w:sz="4" w:space="0" w:color="auto"/>
              <w:left w:val="single" w:sz="4" w:space="0" w:color="auto"/>
              <w:bottom w:val="single" w:sz="4" w:space="0" w:color="auto"/>
              <w:right w:val="single" w:sz="4" w:space="0" w:color="auto"/>
            </w:tcBorders>
            <w:vAlign w:val="center"/>
          </w:tcPr>
          <w:p w14:paraId="5CE7870B" w14:textId="77777777" w:rsidR="005742B7" w:rsidRPr="00FF3F58" w:rsidRDefault="005742B7" w:rsidP="00A55F65">
            <w:pPr>
              <w:jc w:val="center"/>
              <w:rPr>
                <w:sz w:val="24"/>
              </w:rPr>
            </w:pPr>
            <w:r w:rsidRPr="00FF3F58">
              <w:rPr>
                <w:sz w:val="24"/>
              </w:rPr>
              <w:t>75</w:t>
            </w:r>
          </w:p>
        </w:tc>
        <w:tc>
          <w:tcPr>
            <w:tcW w:w="709" w:type="dxa"/>
            <w:tcBorders>
              <w:top w:val="single" w:sz="4" w:space="0" w:color="auto"/>
              <w:left w:val="single" w:sz="4" w:space="0" w:color="auto"/>
              <w:bottom w:val="single" w:sz="4" w:space="0" w:color="auto"/>
              <w:right w:val="single" w:sz="4" w:space="0" w:color="auto"/>
            </w:tcBorders>
            <w:vAlign w:val="center"/>
          </w:tcPr>
          <w:p w14:paraId="3934AB34" w14:textId="77777777" w:rsidR="005742B7" w:rsidRPr="00FF3F58" w:rsidRDefault="005742B7" w:rsidP="00A55F65">
            <w:pPr>
              <w:jc w:val="center"/>
              <w:rPr>
                <w:sz w:val="24"/>
              </w:rPr>
            </w:pPr>
            <w:r w:rsidRPr="00FF3F58">
              <w:rPr>
                <w:sz w:val="24"/>
              </w:rPr>
              <w:t>–</w:t>
            </w:r>
          </w:p>
        </w:tc>
        <w:tc>
          <w:tcPr>
            <w:tcW w:w="1275" w:type="dxa"/>
            <w:tcBorders>
              <w:top w:val="single" w:sz="4" w:space="0" w:color="auto"/>
              <w:left w:val="single" w:sz="4" w:space="0" w:color="auto"/>
              <w:bottom w:val="single" w:sz="4" w:space="0" w:color="auto"/>
            </w:tcBorders>
          </w:tcPr>
          <w:p w14:paraId="3498CD8C" w14:textId="77777777" w:rsidR="005742B7" w:rsidRPr="00FF3F58" w:rsidRDefault="005742B7" w:rsidP="00A55F65">
            <w:pPr>
              <w:jc w:val="center"/>
              <w:rPr>
                <w:sz w:val="24"/>
              </w:rPr>
            </w:pPr>
            <w:r w:rsidRPr="00FF3F58">
              <w:rPr>
                <w:i/>
                <w:sz w:val="24"/>
              </w:rPr>
              <w:t>a</w:t>
            </w:r>
            <w:r w:rsidRPr="00FF3F58">
              <w:rPr>
                <w:sz w:val="24"/>
                <w:vertAlign w:val="subscript"/>
              </w:rPr>
              <w:t>1</w:t>
            </w:r>
            <w:r w:rsidRPr="00FF3F58">
              <w:rPr>
                <w:sz w:val="24"/>
              </w:rPr>
              <w:t xml:space="preserve"> до 70</w:t>
            </w:r>
          </w:p>
          <w:p w14:paraId="65123DA9" w14:textId="77777777" w:rsidR="005742B7" w:rsidRPr="00FF3F58" w:rsidRDefault="005742B7" w:rsidP="00A55F65">
            <w:pPr>
              <w:jc w:val="center"/>
              <w:rPr>
                <w:sz w:val="24"/>
              </w:rPr>
            </w:pPr>
            <w:r w:rsidRPr="00FF3F58">
              <w:rPr>
                <w:i/>
                <w:sz w:val="24"/>
              </w:rPr>
              <w:t>a</w:t>
            </w:r>
            <w:r w:rsidRPr="00FF3F58">
              <w:rPr>
                <w:sz w:val="24"/>
                <w:vertAlign w:val="subscript"/>
              </w:rPr>
              <w:t>2</w:t>
            </w:r>
            <w:r w:rsidRPr="00FF3F58">
              <w:rPr>
                <w:sz w:val="24"/>
              </w:rPr>
              <w:t xml:space="preserve"> до 100</w:t>
            </w:r>
          </w:p>
          <w:p w14:paraId="07D47961" w14:textId="77777777" w:rsidR="005742B7" w:rsidRPr="00FF3F58" w:rsidRDefault="005742B7" w:rsidP="00A55F65">
            <w:pPr>
              <w:jc w:val="center"/>
              <w:rPr>
                <w:sz w:val="24"/>
              </w:rPr>
            </w:pPr>
            <w:r w:rsidRPr="00FF3F58">
              <w:rPr>
                <w:i/>
                <w:sz w:val="24"/>
              </w:rPr>
              <w:t>a</w:t>
            </w:r>
            <w:r w:rsidRPr="00FF3F58">
              <w:rPr>
                <w:sz w:val="24"/>
                <w:vertAlign w:val="subscript"/>
              </w:rPr>
              <w:t>3</w:t>
            </w:r>
            <w:r w:rsidRPr="00FF3F58">
              <w:rPr>
                <w:sz w:val="24"/>
              </w:rPr>
              <w:t xml:space="preserve"> до 100</w:t>
            </w:r>
          </w:p>
        </w:tc>
      </w:tr>
    </w:tbl>
    <w:p w14:paraId="48FA8CB4" w14:textId="77777777" w:rsidR="00A67349" w:rsidRPr="00FF3F58" w:rsidRDefault="00B22EBC" w:rsidP="005742B7">
      <w:pPr>
        <w:spacing w:before="240" w:after="120"/>
        <w:rPr>
          <w:color w:val="000000"/>
          <w:sz w:val="24"/>
        </w:rPr>
      </w:pPr>
      <w:r w:rsidRPr="00FF3F58">
        <w:rPr>
          <w:color w:val="000000"/>
          <w:sz w:val="24"/>
        </w:rPr>
        <w:tab/>
      </w:r>
      <w:r w:rsidRPr="00FF3F58">
        <w:rPr>
          <w:color w:val="000000"/>
          <w:sz w:val="24"/>
        </w:rPr>
        <w:tab/>
      </w:r>
      <w:r w:rsidRPr="00FF3F58">
        <w:rPr>
          <w:color w:val="000000"/>
          <w:sz w:val="24"/>
        </w:rPr>
        <w:tab/>
      </w:r>
      <w:r w:rsidRPr="00FF3F58">
        <w:rPr>
          <w:color w:val="000000"/>
          <w:sz w:val="24"/>
        </w:rPr>
        <w:tab/>
      </w:r>
      <w:r w:rsidRPr="00FF3F58">
        <w:rPr>
          <w:color w:val="000000"/>
          <w:sz w:val="24"/>
        </w:rPr>
        <w:tab/>
      </w:r>
      <w:r w:rsidR="00A67349" w:rsidRPr="00FF3F58">
        <w:tab/>
      </w:r>
    </w:p>
    <w:p w14:paraId="561552CF" w14:textId="77777777" w:rsidR="00870886" w:rsidRDefault="00870886" w:rsidP="00870886">
      <w:pPr>
        <w:pStyle w:val="2"/>
        <w:ind w:left="1663"/>
        <w:rPr>
          <w:rFonts w:ascii="Times New Roman" w:hAnsi="Times New Roman" w:cs="Times New Roman"/>
          <w:color w:val="auto"/>
          <w:sz w:val="28"/>
          <w:szCs w:val="28"/>
        </w:rPr>
      </w:pPr>
      <w:bookmarkStart w:id="1" w:name="_Toc480575551"/>
    </w:p>
    <w:p w14:paraId="64F14174" w14:textId="77777777" w:rsidR="00A67349" w:rsidRPr="00FF3F58" w:rsidRDefault="001921D5" w:rsidP="00870886">
      <w:pPr>
        <w:pStyle w:val="2"/>
        <w:ind w:left="1663"/>
        <w:rPr>
          <w:rFonts w:ascii="Times New Roman" w:hAnsi="Times New Roman" w:cs="Times New Roman"/>
          <w:color w:val="auto"/>
          <w:spacing w:val="2"/>
          <w:sz w:val="28"/>
          <w:szCs w:val="28"/>
          <w:lang w:val="en-US"/>
        </w:rPr>
      </w:pPr>
      <w:r w:rsidRPr="00FF3F58">
        <w:rPr>
          <w:rFonts w:ascii="Times New Roman" w:hAnsi="Times New Roman" w:cs="Times New Roman"/>
          <w:color w:val="auto"/>
          <w:sz w:val="28"/>
          <w:szCs w:val="28"/>
        </w:rPr>
        <w:t>Преобразование исходных данных</w:t>
      </w:r>
      <w:r w:rsidRPr="00FF3F58">
        <w:rPr>
          <w:rFonts w:ascii="Times New Roman" w:hAnsi="Times New Roman" w:cs="Times New Roman"/>
          <w:color w:val="auto"/>
          <w:spacing w:val="2"/>
          <w:sz w:val="28"/>
          <w:szCs w:val="28"/>
        </w:rPr>
        <w:t>.</w:t>
      </w:r>
      <w:bookmarkEnd w:id="1"/>
    </w:p>
    <w:p w14:paraId="1668DCF4" w14:textId="77777777" w:rsidR="005742B7" w:rsidRPr="00FF3F58" w:rsidRDefault="005742B7" w:rsidP="009D59DB">
      <w:pPr>
        <w:spacing w:line="276" w:lineRule="auto"/>
      </w:pPr>
      <w:r w:rsidRPr="00FF3F58">
        <w:tab/>
        <w:t xml:space="preserve">Полуфабрикаты поступают в цех в виде 3 различных партий, содержащих 60, 150, 90 единиц полуфабриката одинакового для каждой партии размера 700, 350, 880 соответственно. </w:t>
      </w:r>
    </w:p>
    <w:p w14:paraId="4FF14000" w14:textId="77777777" w:rsidR="005742B7" w:rsidRPr="00FF3F58" w:rsidRDefault="005742B7" w:rsidP="009D59DB">
      <w:pPr>
        <w:spacing w:line="276" w:lineRule="auto"/>
      </w:pPr>
      <w:r w:rsidRPr="00FF3F58">
        <w:tab/>
        <w:t>Цех изготавливает комплекты деталей, в каждый из которых входит 3 деталей размера 335, 7 деталей размера 75.</w:t>
      </w:r>
    </w:p>
    <w:p w14:paraId="75312526" w14:textId="77777777" w:rsidR="005742B7" w:rsidRPr="00FF3F58" w:rsidRDefault="005742B7" w:rsidP="009D59DB">
      <w:pPr>
        <w:spacing w:line="276" w:lineRule="auto"/>
      </w:pPr>
      <w:r w:rsidRPr="00FF3F58">
        <w:tab/>
        <w:t>Требуется найти оптимальный план раскроя полуфабрикатов. </w:t>
      </w:r>
    </w:p>
    <w:p w14:paraId="796B2B3F" w14:textId="77777777" w:rsidR="005742B7" w:rsidRPr="00FF3F58" w:rsidRDefault="005742B7" w:rsidP="009D59DB">
      <w:pPr>
        <w:spacing w:line="276" w:lineRule="auto"/>
      </w:pPr>
      <w:r w:rsidRPr="00FF3F58">
        <w:tab/>
        <w:t>Найти решение при изменении количества заготовок:</w:t>
      </w:r>
    </w:p>
    <w:p w14:paraId="1F670740" w14:textId="77777777" w:rsidR="005742B7" w:rsidRPr="00FF3F58" w:rsidRDefault="00021000" w:rsidP="009D59DB">
      <w:pPr>
        <w:spacing w:line="276" w:lineRule="auto"/>
      </w:pPr>
      <w:r w:rsidRPr="00FF3F58">
        <w:tab/>
      </w:r>
      <w:r w:rsidRPr="00FF3F58">
        <w:tab/>
      </w:r>
      <w:r w:rsidR="005742B7" w:rsidRPr="00FF3F58">
        <w:t>первого типа – до 70.</w:t>
      </w:r>
    </w:p>
    <w:p w14:paraId="4E8DE35D" w14:textId="77777777" w:rsidR="005742B7" w:rsidRPr="00FF3F58" w:rsidRDefault="005742B7" w:rsidP="009D59DB">
      <w:pPr>
        <w:spacing w:line="276" w:lineRule="auto"/>
      </w:pPr>
      <w:r w:rsidRPr="00FF3F58">
        <w:tab/>
      </w:r>
      <w:r w:rsidRPr="00FF3F58">
        <w:tab/>
        <w:t>второго типа – до 100.</w:t>
      </w:r>
    </w:p>
    <w:p w14:paraId="0DB6BEB6" w14:textId="622D8F84" w:rsidR="00EF363F" w:rsidRPr="007D12A3" w:rsidRDefault="005742B7" w:rsidP="007D12A3">
      <w:pPr>
        <w:spacing w:line="276" w:lineRule="auto"/>
      </w:pPr>
      <w:r w:rsidRPr="00FF3F58">
        <w:lastRenderedPageBreak/>
        <w:tab/>
      </w:r>
      <w:r w:rsidRPr="00FF3F58">
        <w:tab/>
        <w:t>третьего типа – до 100</w:t>
      </w:r>
    </w:p>
    <w:p w14:paraId="36BEFB2C" w14:textId="6F6B8D2C" w:rsidR="00820255" w:rsidRPr="00FF3F58" w:rsidRDefault="00820255" w:rsidP="004D6F4F">
      <w:pPr>
        <w:pStyle w:val="2"/>
        <w:numPr>
          <w:ilvl w:val="1"/>
          <w:numId w:val="4"/>
        </w:numPr>
        <w:jc w:val="center"/>
        <w:rPr>
          <w:rFonts w:ascii="Times New Roman" w:hAnsi="Times New Roman" w:cs="Times New Roman"/>
          <w:color w:val="auto"/>
          <w:sz w:val="28"/>
          <w:szCs w:val="28"/>
        </w:rPr>
      </w:pPr>
      <w:bookmarkStart w:id="2" w:name="_Toc480575552"/>
      <w:r w:rsidRPr="00FF3F58">
        <w:rPr>
          <w:rFonts w:ascii="Times New Roman" w:hAnsi="Times New Roman" w:cs="Times New Roman"/>
          <w:color w:val="auto"/>
          <w:sz w:val="28"/>
          <w:szCs w:val="28"/>
        </w:rPr>
        <w:t>Построение математической модели</w:t>
      </w:r>
      <w:bookmarkEnd w:id="2"/>
    </w:p>
    <w:p w14:paraId="57B6A385" w14:textId="77777777" w:rsidR="00820255" w:rsidRPr="00FF3F58" w:rsidRDefault="00820255" w:rsidP="00820255">
      <w:pPr>
        <w:pStyle w:val="a7"/>
        <w:ind w:left="1429"/>
      </w:pPr>
    </w:p>
    <w:p w14:paraId="14AC0BAC" w14:textId="77777777" w:rsidR="00EF363F" w:rsidRPr="00FF3F58" w:rsidRDefault="00EF363F" w:rsidP="009D59DB">
      <w:pPr>
        <w:spacing w:line="276" w:lineRule="auto"/>
      </w:pPr>
      <w:r w:rsidRPr="00FF3F58">
        <w:t>У нас есть:</w:t>
      </w:r>
    </w:p>
    <w:p w14:paraId="27487D9C" w14:textId="77777777" w:rsidR="00EF363F" w:rsidRPr="00FF3F58" w:rsidRDefault="00EF363F" w:rsidP="009D59DB">
      <w:pPr>
        <w:spacing w:line="276" w:lineRule="auto"/>
      </w:pPr>
      <w:r w:rsidRPr="00FF3F58">
        <w:rPr>
          <w:lang w:val="en-US"/>
        </w:rPr>
        <w:tab/>
      </w:r>
      <w:r w:rsidRPr="00FF3F58">
        <w:t>60 заготовок размера 700</w:t>
      </w:r>
    </w:p>
    <w:p w14:paraId="23077F06" w14:textId="77777777" w:rsidR="00EF363F" w:rsidRPr="00FF3F58" w:rsidRDefault="00EF363F" w:rsidP="009D59DB">
      <w:pPr>
        <w:spacing w:line="276" w:lineRule="auto"/>
      </w:pPr>
      <w:r w:rsidRPr="00FF3F58">
        <w:rPr>
          <w:lang w:val="en-US"/>
        </w:rPr>
        <w:tab/>
      </w:r>
      <w:r w:rsidRPr="00FF3F58">
        <w:t>150 заготовок размера 350</w:t>
      </w:r>
    </w:p>
    <w:p w14:paraId="71A0C93E" w14:textId="77777777" w:rsidR="00EF363F" w:rsidRPr="00FF3F58" w:rsidRDefault="00EF363F" w:rsidP="009D59DB">
      <w:pPr>
        <w:spacing w:line="276" w:lineRule="auto"/>
      </w:pPr>
      <w:r w:rsidRPr="00FF3F58">
        <w:rPr>
          <w:lang w:val="en-US"/>
        </w:rPr>
        <w:tab/>
      </w:r>
      <w:r w:rsidRPr="00FF3F58">
        <w:t>90 заготовок размера 880</w:t>
      </w:r>
    </w:p>
    <w:p w14:paraId="405534FA" w14:textId="77777777" w:rsidR="00EF363F" w:rsidRPr="00FF3F58" w:rsidRDefault="00EF363F" w:rsidP="009D59DB">
      <w:pPr>
        <w:spacing w:line="276" w:lineRule="auto"/>
        <w:rPr>
          <w:lang w:val="en-US"/>
        </w:rPr>
      </w:pPr>
    </w:p>
    <w:p w14:paraId="1FDE3290" w14:textId="2CF6305B" w:rsidR="00EF363F" w:rsidRPr="00FF3F58" w:rsidRDefault="004200A4" w:rsidP="009D59DB">
      <w:pPr>
        <w:spacing w:line="276" w:lineRule="auto"/>
      </w:pPr>
      <w:r>
        <w:tab/>
      </w:r>
      <w:r w:rsidR="00EF363F" w:rsidRPr="00FF3F58">
        <w:t>Их нужно раскроить на детали размером 335 и 75 и сформировать максимальное количество комплектов из 3 деталей 1 типа и 7 деталей второго типа.</w:t>
      </w:r>
    </w:p>
    <w:p w14:paraId="2A468CB0" w14:textId="77777777" w:rsidR="00EF363F" w:rsidRPr="00FF3F58" w:rsidRDefault="00D8121D" w:rsidP="009D59DB">
      <w:pPr>
        <w:spacing w:line="276" w:lineRule="auto"/>
      </w:pPr>
      <w:r w:rsidRPr="00FF3F58">
        <w:tab/>
      </w:r>
      <w:r w:rsidR="00EF363F" w:rsidRPr="00FF3F58">
        <w:t>Сначала составим варианты раскроя заготовок.</w:t>
      </w:r>
    </w:p>
    <w:p w14:paraId="6F9015A0" w14:textId="77777777" w:rsidR="00D8121D" w:rsidRPr="00FF3F58" w:rsidRDefault="00D8121D" w:rsidP="009D59DB">
      <w:pPr>
        <w:spacing w:line="276" w:lineRule="auto"/>
      </w:pPr>
      <w:r w:rsidRPr="00FF3F58">
        <w:tab/>
        <w:t>Берем заготовку первого типа, размер 700, из нее нам нужно нарезать детали размера 335 и 75.</w:t>
      </w:r>
    </w:p>
    <w:p w14:paraId="059A853A" w14:textId="77777777" w:rsidR="00D8121D" w:rsidRPr="00FF3F58" w:rsidRDefault="00D8121D" w:rsidP="009D59DB">
      <w:pPr>
        <w:spacing w:line="276" w:lineRule="auto"/>
      </w:pPr>
      <w:r w:rsidRPr="00FF3F58">
        <w:tab/>
        <w:t xml:space="preserve">Можем нарезать 2 детали размера 335, можем, отрезаем 335*2 = 670, остается 700 – 670 = 30. </w:t>
      </w:r>
    </w:p>
    <w:p w14:paraId="13F5BD57" w14:textId="77777777" w:rsidR="00D8121D" w:rsidRPr="00FF3F58" w:rsidRDefault="00D8121D" w:rsidP="009D59DB">
      <w:pPr>
        <w:spacing w:line="276" w:lineRule="auto"/>
      </w:pPr>
      <w:r w:rsidRPr="00FF3F58">
        <w:tab/>
        <w:t>Отрезаем 1 деталь первого типа 335, остается 700-335=365.</w:t>
      </w:r>
    </w:p>
    <w:p w14:paraId="556D8015" w14:textId="77777777" w:rsidR="00D8121D" w:rsidRPr="00FF3F58" w:rsidRDefault="00D8121D" w:rsidP="009D59DB">
      <w:pPr>
        <w:spacing w:line="276" w:lineRule="auto"/>
      </w:pPr>
      <w:r w:rsidRPr="00FF3F58">
        <w:tab/>
        <w:t>Из остатков можно нарезать 4 детали второго типа: 75*4 = 300. Остается 365 – 300 = 65.</w:t>
      </w:r>
    </w:p>
    <w:p w14:paraId="64D7786C" w14:textId="77777777" w:rsidR="00D8121D" w:rsidRPr="00FF3F58" w:rsidRDefault="00D8121D" w:rsidP="009D59DB">
      <w:pPr>
        <w:spacing w:line="276" w:lineRule="auto"/>
      </w:pPr>
      <w:r w:rsidRPr="00FF3F58">
        <w:tab/>
        <w:t>И последний вариант нарезать заготовку: 0 деталей первого вида и 9 деталей второго вида: 700 – 0*335 – 9*75 = 25 – остаток.</w:t>
      </w:r>
    </w:p>
    <w:p w14:paraId="3933BC6C" w14:textId="77777777" w:rsidR="00D8121D" w:rsidRDefault="00D8121D" w:rsidP="009D59DB">
      <w:pPr>
        <w:spacing w:line="276" w:lineRule="auto"/>
      </w:pPr>
      <w:r w:rsidRPr="00FF3F58">
        <w:t>Получили варианты раскроя первого типа заготовки.</w:t>
      </w:r>
    </w:p>
    <w:p w14:paraId="7F10FAA5" w14:textId="77777777" w:rsidR="009D59DB" w:rsidRPr="00FF3F58" w:rsidRDefault="009D59DB" w:rsidP="009D59DB">
      <w:pPr>
        <w:spacing w:line="276" w:lineRule="auto"/>
      </w:pPr>
    </w:p>
    <w:tbl>
      <w:tblPr>
        <w:tblStyle w:val="ae"/>
        <w:tblW w:w="0" w:type="auto"/>
        <w:tblInd w:w="817" w:type="dxa"/>
        <w:tblLook w:val="04A0" w:firstRow="1" w:lastRow="0" w:firstColumn="1" w:lastColumn="0" w:noHBand="0" w:noVBand="1"/>
      </w:tblPr>
      <w:tblGrid>
        <w:gridCol w:w="724"/>
        <w:gridCol w:w="2393"/>
        <w:gridCol w:w="2393"/>
        <w:gridCol w:w="2393"/>
      </w:tblGrid>
      <w:tr w:rsidR="00D8121D" w:rsidRPr="00FF3F58" w14:paraId="44296C72" w14:textId="77777777" w:rsidTr="008D7135">
        <w:tc>
          <w:tcPr>
            <w:tcW w:w="724" w:type="dxa"/>
            <w:vAlign w:val="center"/>
          </w:tcPr>
          <w:p w14:paraId="10D05860" w14:textId="77777777" w:rsidR="00D8121D" w:rsidRPr="00FF3F58" w:rsidRDefault="00D8121D" w:rsidP="008D7135">
            <w:pPr>
              <w:jc w:val="center"/>
            </w:pPr>
            <w:r w:rsidRPr="00FF3F58">
              <w:t>№</w:t>
            </w:r>
          </w:p>
        </w:tc>
        <w:tc>
          <w:tcPr>
            <w:tcW w:w="2393" w:type="dxa"/>
            <w:vAlign w:val="center"/>
          </w:tcPr>
          <w:p w14:paraId="23DB05E3" w14:textId="77777777" w:rsidR="00D8121D" w:rsidRPr="00FF3F58" w:rsidRDefault="00D8121D" w:rsidP="008D7135">
            <w:pPr>
              <w:jc w:val="center"/>
            </w:pPr>
            <w:r w:rsidRPr="00FF3F58">
              <w:t>Деталей 1 типа</w:t>
            </w:r>
          </w:p>
        </w:tc>
        <w:tc>
          <w:tcPr>
            <w:tcW w:w="2393" w:type="dxa"/>
            <w:vAlign w:val="center"/>
          </w:tcPr>
          <w:p w14:paraId="247D92FC" w14:textId="77777777" w:rsidR="00D8121D" w:rsidRPr="00FF3F58" w:rsidRDefault="00D8121D" w:rsidP="008D7135">
            <w:pPr>
              <w:jc w:val="center"/>
            </w:pPr>
            <w:r w:rsidRPr="00FF3F58">
              <w:t>Деталей 2 типа</w:t>
            </w:r>
          </w:p>
        </w:tc>
        <w:tc>
          <w:tcPr>
            <w:tcW w:w="2393" w:type="dxa"/>
            <w:vAlign w:val="center"/>
          </w:tcPr>
          <w:p w14:paraId="007C85E6" w14:textId="77777777" w:rsidR="00D8121D" w:rsidRPr="00FF3F58" w:rsidRDefault="00D8121D" w:rsidP="008D7135">
            <w:pPr>
              <w:jc w:val="center"/>
            </w:pPr>
            <w:r w:rsidRPr="00FF3F58">
              <w:t>Остаток</w:t>
            </w:r>
          </w:p>
        </w:tc>
      </w:tr>
      <w:tr w:rsidR="00D8121D" w:rsidRPr="00FF3F58" w14:paraId="69CF3AE5" w14:textId="77777777" w:rsidTr="008D7135">
        <w:tc>
          <w:tcPr>
            <w:tcW w:w="724" w:type="dxa"/>
            <w:vAlign w:val="center"/>
          </w:tcPr>
          <w:p w14:paraId="04322B7C" w14:textId="77777777" w:rsidR="00D8121D" w:rsidRPr="00FF3F58" w:rsidRDefault="00D8121D" w:rsidP="008D7135">
            <w:pPr>
              <w:jc w:val="center"/>
              <w:rPr>
                <w:lang w:val="en-US"/>
              </w:rPr>
            </w:pPr>
            <w:r w:rsidRPr="00FF3F58">
              <w:rPr>
                <w:lang w:val="en-US"/>
              </w:rPr>
              <w:t>x</w:t>
            </w:r>
            <w:r w:rsidRPr="00FF3F58">
              <w:rPr>
                <w:vertAlign w:val="subscript"/>
                <w:lang w:val="en-US"/>
              </w:rPr>
              <w:t>11</w:t>
            </w:r>
          </w:p>
        </w:tc>
        <w:tc>
          <w:tcPr>
            <w:tcW w:w="2393" w:type="dxa"/>
            <w:vAlign w:val="center"/>
          </w:tcPr>
          <w:p w14:paraId="13BAD95D" w14:textId="77777777" w:rsidR="00D8121D" w:rsidRPr="00FF3F58" w:rsidRDefault="00D8121D" w:rsidP="008D7135">
            <w:pPr>
              <w:jc w:val="center"/>
            </w:pPr>
            <w:r w:rsidRPr="00FF3F58">
              <w:t>2</w:t>
            </w:r>
          </w:p>
        </w:tc>
        <w:tc>
          <w:tcPr>
            <w:tcW w:w="2393" w:type="dxa"/>
            <w:vAlign w:val="center"/>
          </w:tcPr>
          <w:p w14:paraId="023189CC" w14:textId="77777777" w:rsidR="00D8121D" w:rsidRPr="00FF3F58" w:rsidRDefault="00D8121D" w:rsidP="008D7135">
            <w:pPr>
              <w:jc w:val="center"/>
            </w:pPr>
            <w:r w:rsidRPr="00FF3F58">
              <w:t>0</w:t>
            </w:r>
          </w:p>
        </w:tc>
        <w:tc>
          <w:tcPr>
            <w:tcW w:w="2393" w:type="dxa"/>
            <w:vAlign w:val="center"/>
          </w:tcPr>
          <w:p w14:paraId="418015C0" w14:textId="77777777" w:rsidR="00D8121D" w:rsidRPr="00FF3F58" w:rsidRDefault="00D8121D" w:rsidP="008D7135">
            <w:pPr>
              <w:jc w:val="center"/>
            </w:pPr>
            <w:r w:rsidRPr="00FF3F58">
              <w:t>30</w:t>
            </w:r>
          </w:p>
        </w:tc>
      </w:tr>
      <w:tr w:rsidR="00D8121D" w:rsidRPr="00FF3F58" w14:paraId="37D20E31" w14:textId="77777777" w:rsidTr="008D7135">
        <w:tc>
          <w:tcPr>
            <w:tcW w:w="724" w:type="dxa"/>
            <w:vAlign w:val="center"/>
          </w:tcPr>
          <w:p w14:paraId="4E13535C" w14:textId="77777777" w:rsidR="00D8121D" w:rsidRPr="00FF3F58" w:rsidRDefault="00D8121D" w:rsidP="008D7135">
            <w:pPr>
              <w:jc w:val="center"/>
            </w:pPr>
            <w:r w:rsidRPr="00FF3F58">
              <w:rPr>
                <w:lang w:val="en-US"/>
              </w:rPr>
              <w:t>x</w:t>
            </w:r>
            <w:r w:rsidRPr="00FF3F58">
              <w:rPr>
                <w:vertAlign w:val="subscript"/>
              </w:rPr>
              <w:t>12</w:t>
            </w:r>
          </w:p>
        </w:tc>
        <w:tc>
          <w:tcPr>
            <w:tcW w:w="2393" w:type="dxa"/>
            <w:vAlign w:val="center"/>
          </w:tcPr>
          <w:p w14:paraId="5671C70A" w14:textId="77777777" w:rsidR="00D8121D" w:rsidRPr="00FF3F58" w:rsidRDefault="00D8121D" w:rsidP="008D7135">
            <w:pPr>
              <w:jc w:val="center"/>
            </w:pPr>
            <w:r w:rsidRPr="00FF3F58">
              <w:t>1</w:t>
            </w:r>
          </w:p>
        </w:tc>
        <w:tc>
          <w:tcPr>
            <w:tcW w:w="2393" w:type="dxa"/>
            <w:vAlign w:val="center"/>
          </w:tcPr>
          <w:p w14:paraId="65EDA392" w14:textId="77777777" w:rsidR="00D8121D" w:rsidRPr="00FF3F58" w:rsidRDefault="00D8121D" w:rsidP="008D7135">
            <w:pPr>
              <w:jc w:val="center"/>
            </w:pPr>
            <w:r w:rsidRPr="00FF3F58">
              <w:t>4</w:t>
            </w:r>
          </w:p>
        </w:tc>
        <w:tc>
          <w:tcPr>
            <w:tcW w:w="2393" w:type="dxa"/>
            <w:vAlign w:val="center"/>
          </w:tcPr>
          <w:p w14:paraId="68A9092E" w14:textId="77777777" w:rsidR="00D8121D" w:rsidRPr="00FF3F58" w:rsidRDefault="00D8121D" w:rsidP="008D7135">
            <w:pPr>
              <w:jc w:val="center"/>
            </w:pPr>
            <w:r w:rsidRPr="00FF3F58">
              <w:t>65</w:t>
            </w:r>
          </w:p>
        </w:tc>
      </w:tr>
      <w:tr w:rsidR="00D8121D" w:rsidRPr="00FF3F58" w14:paraId="24F3E742" w14:textId="77777777" w:rsidTr="008D7135">
        <w:tc>
          <w:tcPr>
            <w:tcW w:w="724" w:type="dxa"/>
            <w:vAlign w:val="center"/>
          </w:tcPr>
          <w:p w14:paraId="10773789" w14:textId="77777777" w:rsidR="00D8121D" w:rsidRPr="00FF3F58" w:rsidRDefault="00D8121D" w:rsidP="008D7135">
            <w:pPr>
              <w:jc w:val="center"/>
              <w:rPr>
                <w:lang w:val="en-US"/>
              </w:rPr>
            </w:pPr>
            <w:r w:rsidRPr="00FF3F58">
              <w:rPr>
                <w:lang w:val="en-US"/>
              </w:rPr>
              <w:t>x</w:t>
            </w:r>
            <w:r w:rsidRPr="00FF3F58">
              <w:rPr>
                <w:vertAlign w:val="subscript"/>
                <w:lang w:val="en-US"/>
              </w:rPr>
              <w:t>13</w:t>
            </w:r>
          </w:p>
        </w:tc>
        <w:tc>
          <w:tcPr>
            <w:tcW w:w="2393" w:type="dxa"/>
            <w:vAlign w:val="center"/>
          </w:tcPr>
          <w:p w14:paraId="489A2C0E" w14:textId="77777777" w:rsidR="00D8121D" w:rsidRPr="00FF3F58" w:rsidRDefault="00D8121D" w:rsidP="008D7135">
            <w:pPr>
              <w:jc w:val="center"/>
            </w:pPr>
            <w:r w:rsidRPr="00FF3F58">
              <w:t>0</w:t>
            </w:r>
          </w:p>
        </w:tc>
        <w:tc>
          <w:tcPr>
            <w:tcW w:w="2393" w:type="dxa"/>
            <w:vAlign w:val="center"/>
          </w:tcPr>
          <w:p w14:paraId="5D98F225" w14:textId="77777777" w:rsidR="00D8121D" w:rsidRPr="00FF3F58" w:rsidRDefault="00D8121D" w:rsidP="008D7135">
            <w:pPr>
              <w:jc w:val="center"/>
            </w:pPr>
            <w:r w:rsidRPr="00FF3F58">
              <w:t>9</w:t>
            </w:r>
          </w:p>
        </w:tc>
        <w:tc>
          <w:tcPr>
            <w:tcW w:w="2393" w:type="dxa"/>
            <w:vAlign w:val="center"/>
          </w:tcPr>
          <w:p w14:paraId="4F8E6635" w14:textId="77777777" w:rsidR="00D8121D" w:rsidRPr="00FF3F58" w:rsidRDefault="00D8121D" w:rsidP="008D7135">
            <w:pPr>
              <w:jc w:val="center"/>
            </w:pPr>
            <w:r w:rsidRPr="00FF3F58">
              <w:t>25</w:t>
            </w:r>
          </w:p>
        </w:tc>
      </w:tr>
    </w:tbl>
    <w:p w14:paraId="3BFB86F3" w14:textId="77777777" w:rsidR="00D8121D" w:rsidRPr="00FF3F58" w:rsidRDefault="00D8121D" w:rsidP="00EF363F">
      <w:r w:rsidRPr="00FF3F58">
        <w:t>Аналогично составляем варианты раскроя для 2 и 3 заготовки и получим:</w:t>
      </w:r>
    </w:p>
    <w:p w14:paraId="3B74E60E" w14:textId="77777777" w:rsidR="00D8121D" w:rsidRPr="00FF3F58" w:rsidRDefault="00D8121D" w:rsidP="00EF363F"/>
    <w:p w14:paraId="0EAA6F65" w14:textId="77777777" w:rsidR="00EF363F" w:rsidRPr="00FF3F58" w:rsidRDefault="00EF363F" w:rsidP="00EF363F">
      <w:pPr>
        <w:rPr>
          <w:b/>
        </w:rPr>
      </w:pPr>
      <w:r w:rsidRPr="00FF3F58">
        <w:rPr>
          <w:b/>
        </w:rPr>
        <w:t>1 тип (размер 700).</w:t>
      </w:r>
    </w:p>
    <w:tbl>
      <w:tblPr>
        <w:tblStyle w:val="ae"/>
        <w:tblW w:w="0" w:type="auto"/>
        <w:tblInd w:w="817" w:type="dxa"/>
        <w:tblLook w:val="04A0" w:firstRow="1" w:lastRow="0" w:firstColumn="1" w:lastColumn="0" w:noHBand="0" w:noVBand="1"/>
      </w:tblPr>
      <w:tblGrid>
        <w:gridCol w:w="724"/>
        <w:gridCol w:w="2393"/>
        <w:gridCol w:w="2393"/>
        <w:gridCol w:w="2393"/>
      </w:tblGrid>
      <w:tr w:rsidR="00EF363F" w:rsidRPr="00FF3F58" w14:paraId="4880344F" w14:textId="77777777" w:rsidTr="008D7135">
        <w:tc>
          <w:tcPr>
            <w:tcW w:w="724" w:type="dxa"/>
            <w:vAlign w:val="center"/>
          </w:tcPr>
          <w:p w14:paraId="3B803408" w14:textId="77777777" w:rsidR="00EF363F" w:rsidRPr="00FF3F58" w:rsidRDefault="00EF363F" w:rsidP="008D7135">
            <w:pPr>
              <w:jc w:val="center"/>
            </w:pPr>
            <w:r w:rsidRPr="00FF3F58">
              <w:t>№</w:t>
            </w:r>
          </w:p>
        </w:tc>
        <w:tc>
          <w:tcPr>
            <w:tcW w:w="2393" w:type="dxa"/>
            <w:vAlign w:val="center"/>
          </w:tcPr>
          <w:p w14:paraId="4058F58A" w14:textId="77777777" w:rsidR="00EF363F" w:rsidRPr="00FF3F58" w:rsidRDefault="00EF363F" w:rsidP="008D7135">
            <w:pPr>
              <w:jc w:val="center"/>
            </w:pPr>
            <w:r w:rsidRPr="00FF3F58">
              <w:t>Деталей 1 типа</w:t>
            </w:r>
          </w:p>
        </w:tc>
        <w:tc>
          <w:tcPr>
            <w:tcW w:w="2393" w:type="dxa"/>
            <w:vAlign w:val="center"/>
          </w:tcPr>
          <w:p w14:paraId="2FD098C8" w14:textId="77777777" w:rsidR="00EF363F" w:rsidRPr="00FF3F58" w:rsidRDefault="00EF363F" w:rsidP="008D7135">
            <w:pPr>
              <w:jc w:val="center"/>
            </w:pPr>
            <w:r w:rsidRPr="00FF3F58">
              <w:t>Деталей 2 типа</w:t>
            </w:r>
          </w:p>
        </w:tc>
        <w:tc>
          <w:tcPr>
            <w:tcW w:w="2393" w:type="dxa"/>
            <w:vAlign w:val="center"/>
          </w:tcPr>
          <w:p w14:paraId="70820ED7" w14:textId="77777777" w:rsidR="00EF363F" w:rsidRPr="00FF3F58" w:rsidRDefault="00EF363F" w:rsidP="008D7135">
            <w:pPr>
              <w:jc w:val="center"/>
            </w:pPr>
            <w:r w:rsidRPr="00FF3F58">
              <w:t>Остаток</w:t>
            </w:r>
          </w:p>
        </w:tc>
      </w:tr>
      <w:tr w:rsidR="00EF363F" w:rsidRPr="00FF3F58" w14:paraId="384B7B42" w14:textId="77777777" w:rsidTr="008D7135">
        <w:tc>
          <w:tcPr>
            <w:tcW w:w="724" w:type="dxa"/>
            <w:vAlign w:val="center"/>
          </w:tcPr>
          <w:p w14:paraId="79638B3E" w14:textId="77777777" w:rsidR="00EF363F" w:rsidRPr="00FF3F58" w:rsidRDefault="00EF363F" w:rsidP="008D7135">
            <w:pPr>
              <w:jc w:val="center"/>
              <w:rPr>
                <w:lang w:val="en-US"/>
              </w:rPr>
            </w:pPr>
            <w:r w:rsidRPr="00FF3F58">
              <w:rPr>
                <w:lang w:val="en-US"/>
              </w:rPr>
              <w:t>x</w:t>
            </w:r>
            <w:r w:rsidRPr="00FF3F58">
              <w:rPr>
                <w:vertAlign w:val="subscript"/>
                <w:lang w:val="en-US"/>
              </w:rPr>
              <w:t>11</w:t>
            </w:r>
          </w:p>
        </w:tc>
        <w:tc>
          <w:tcPr>
            <w:tcW w:w="2393" w:type="dxa"/>
            <w:vAlign w:val="center"/>
          </w:tcPr>
          <w:p w14:paraId="7AE1D3D6" w14:textId="77777777" w:rsidR="00EF363F" w:rsidRPr="00FF3F58" w:rsidRDefault="00EF363F" w:rsidP="008D7135">
            <w:pPr>
              <w:jc w:val="center"/>
            </w:pPr>
            <w:r w:rsidRPr="00FF3F58">
              <w:t>2</w:t>
            </w:r>
          </w:p>
        </w:tc>
        <w:tc>
          <w:tcPr>
            <w:tcW w:w="2393" w:type="dxa"/>
            <w:vAlign w:val="center"/>
          </w:tcPr>
          <w:p w14:paraId="4488C4EF" w14:textId="77777777" w:rsidR="00EF363F" w:rsidRPr="00FF3F58" w:rsidRDefault="00EF363F" w:rsidP="008D7135">
            <w:pPr>
              <w:jc w:val="center"/>
            </w:pPr>
            <w:r w:rsidRPr="00FF3F58">
              <w:t>0</w:t>
            </w:r>
          </w:p>
        </w:tc>
        <w:tc>
          <w:tcPr>
            <w:tcW w:w="2393" w:type="dxa"/>
            <w:vAlign w:val="center"/>
          </w:tcPr>
          <w:p w14:paraId="4DF7D8F8" w14:textId="77777777" w:rsidR="00EF363F" w:rsidRPr="00FF3F58" w:rsidRDefault="00EF363F" w:rsidP="008D7135">
            <w:pPr>
              <w:jc w:val="center"/>
            </w:pPr>
            <w:r w:rsidRPr="00FF3F58">
              <w:t>30</w:t>
            </w:r>
          </w:p>
        </w:tc>
      </w:tr>
      <w:tr w:rsidR="00EF363F" w:rsidRPr="00FF3F58" w14:paraId="4A1ADB1C" w14:textId="77777777" w:rsidTr="008D7135">
        <w:tc>
          <w:tcPr>
            <w:tcW w:w="724" w:type="dxa"/>
            <w:vAlign w:val="center"/>
          </w:tcPr>
          <w:p w14:paraId="42C472A9" w14:textId="77777777" w:rsidR="00EF363F" w:rsidRPr="00FF3F58" w:rsidRDefault="00EF363F" w:rsidP="008D7135">
            <w:pPr>
              <w:jc w:val="center"/>
            </w:pPr>
            <w:r w:rsidRPr="00FF3F58">
              <w:rPr>
                <w:lang w:val="en-US"/>
              </w:rPr>
              <w:t>x</w:t>
            </w:r>
            <w:r w:rsidRPr="00FF3F58">
              <w:rPr>
                <w:vertAlign w:val="subscript"/>
              </w:rPr>
              <w:t>12</w:t>
            </w:r>
          </w:p>
        </w:tc>
        <w:tc>
          <w:tcPr>
            <w:tcW w:w="2393" w:type="dxa"/>
            <w:vAlign w:val="center"/>
          </w:tcPr>
          <w:p w14:paraId="056F9584" w14:textId="77777777" w:rsidR="00EF363F" w:rsidRPr="00FF3F58" w:rsidRDefault="00EF363F" w:rsidP="008D7135">
            <w:pPr>
              <w:jc w:val="center"/>
            </w:pPr>
            <w:r w:rsidRPr="00FF3F58">
              <w:t>1</w:t>
            </w:r>
          </w:p>
        </w:tc>
        <w:tc>
          <w:tcPr>
            <w:tcW w:w="2393" w:type="dxa"/>
            <w:vAlign w:val="center"/>
          </w:tcPr>
          <w:p w14:paraId="24C78D72" w14:textId="77777777" w:rsidR="00EF363F" w:rsidRPr="00FF3F58" w:rsidRDefault="00EF363F" w:rsidP="008D7135">
            <w:pPr>
              <w:jc w:val="center"/>
            </w:pPr>
            <w:r w:rsidRPr="00FF3F58">
              <w:t>4</w:t>
            </w:r>
          </w:p>
        </w:tc>
        <w:tc>
          <w:tcPr>
            <w:tcW w:w="2393" w:type="dxa"/>
            <w:vAlign w:val="center"/>
          </w:tcPr>
          <w:p w14:paraId="168A1380" w14:textId="77777777" w:rsidR="00EF363F" w:rsidRPr="00FF3F58" w:rsidRDefault="00EF363F" w:rsidP="008D7135">
            <w:pPr>
              <w:jc w:val="center"/>
            </w:pPr>
            <w:r w:rsidRPr="00FF3F58">
              <w:t>65</w:t>
            </w:r>
          </w:p>
        </w:tc>
      </w:tr>
      <w:tr w:rsidR="00EF363F" w:rsidRPr="00FF3F58" w14:paraId="2BC9541B" w14:textId="77777777" w:rsidTr="008D7135">
        <w:tc>
          <w:tcPr>
            <w:tcW w:w="724" w:type="dxa"/>
            <w:vAlign w:val="center"/>
          </w:tcPr>
          <w:p w14:paraId="03549133" w14:textId="77777777" w:rsidR="00EF363F" w:rsidRPr="00FF3F58" w:rsidRDefault="00EF363F" w:rsidP="008D7135">
            <w:pPr>
              <w:jc w:val="center"/>
              <w:rPr>
                <w:lang w:val="en-US"/>
              </w:rPr>
            </w:pPr>
            <w:r w:rsidRPr="00FF3F58">
              <w:rPr>
                <w:lang w:val="en-US"/>
              </w:rPr>
              <w:t>x</w:t>
            </w:r>
            <w:r w:rsidRPr="00FF3F58">
              <w:rPr>
                <w:vertAlign w:val="subscript"/>
                <w:lang w:val="en-US"/>
              </w:rPr>
              <w:t>13</w:t>
            </w:r>
          </w:p>
        </w:tc>
        <w:tc>
          <w:tcPr>
            <w:tcW w:w="2393" w:type="dxa"/>
            <w:vAlign w:val="center"/>
          </w:tcPr>
          <w:p w14:paraId="5E5304B4" w14:textId="77777777" w:rsidR="00EF363F" w:rsidRPr="00FF3F58" w:rsidRDefault="00EF363F" w:rsidP="008D7135">
            <w:pPr>
              <w:jc w:val="center"/>
            </w:pPr>
            <w:r w:rsidRPr="00FF3F58">
              <w:t>0</w:t>
            </w:r>
          </w:p>
        </w:tc>
        <w:tc>
          <w:tcPr>
            <w:tcW w:w="2393" w:type="dxa"/>
            <w:vAlign w:val="center"/>
          </w:tcPr>
          <w:p w14:paraId="31E8498E" w14:textId="77777777" w:rsidR="00EF363F" w:rsidRPr="00FF3F58" w:rsidRDefault="00EF363F" w:rsidP="008D7135">
            <w:pPr>
              <w:jc w:val="center"/>
            </w:pPr>
            <w:r w:rsidRPr="00FF3F58">
              <w:t>9</w:t>
            </w:r>
          </w:p>
        </w:tc>
        <w:tc>
          <w:tcPr>
            <w:tcW w:w="2393" w:type="dxa"/>
            <w:vAlign w:val="center"/>
          </w:tcPr>
          <w:p w14:paraId="375AA71A" w14:textId="77777777" w:rsidR="00EF363F" w:rsidRPr="00FF3F58" w:rsidRDefault="00EF363F" w:rsidP="008D7135">
            <w:pPr>
              <w:jc w:val="center"/>
            </w:pPr>
            <w:r w:rsidRPr="00FF3F58">
              <w:t>25</w:t>
            </w:r>
          </w:p>
        </w:tc>
      </w:tr>
    </w:tbl>
    <w:p w14:paraId="65AC6A78" w14:textId="77777777" w:rsidR="00CA207E" w:rsidRPr="00FF3F58" w:rsidRDefault="00CA207E" w:rsidP="00EF363F"/>
    <w:p w14:paraId="227D758E" w14:textId="77777777" w:rsidR="00EF363F" w:rsidRPr="00FF3F58" w:rsidRDefault="00EF363F" w:rsidP="00EF363F">
      <w:pPr>
        <w:rPr>
          <w:b/>
        </w:rPr>
      </w:pPr>
      <w:r w:rsidRPr="00FF3F58">
        <w:rPr>
          <w:b/>
        </w:rPr>
        <w:t>2 тип (размер 350).</w:t>
      </w:r>
    </w:p>
    <w:tbl>
      <w:tblPr>
        <w:tblStyle w:val="ae"/>
        <w:tblW w:w="0" w:type="auto"/>
        <w:tblInd w:w="817" w:type="dxa"/>
        <w:tblLook w:val="04A0" w:firstRow="1" w:lastRow="0" w:firstColumn="1" w:lastColumn="0" w:noHBand="0" w:noVBand="1"/>
      </w:tblPr>
      <w:tblGrid>
        <w:gridCol w:w="724"/>
        <w:gridCol w:w="2393"/>
        <w:gridCol w:w="2393"/>
        <w:gridCol w:w="2393"/>
      </w:tblGrid>
      <w:tr w:rsidR="00EF363F" w:rsidRPr="00FF3F58" w14:paraId="24A27B28" w14:textId="77777777" w:rsidTr="008D7135">
        <w:tc>
          <w:tcPr>
            <w:tcW w:w="724" w:type="dxa"/>
            <w:vAlign w:val="center"/>
          </w:tcPr>
          <w:p w14:paraId="42139B02" w14:textId="77777777" w:rsidR="00EF363F" w:rsidRPr="00FF3F58" w:rsidRDefault="00EF363F" w:rsidP="008D7135">
            <w:pPr>
              <w:jc w:val="center"/>
            </w:pPr>
            <w:r w:rsidRPr="00FF3F58">
              <w:t>№</w:t>
            </w:r>
          </w:p>
        </w:tc>
        <w:tc>
          <w:tcPr>
            <w:tcW w:w="2393" w:type="dxa"/>
            <w:vAlign w:val="center"/>
          </w:tcPr>
          <w:p w14:paraId="052E6E14" w14:textId="77777777" w:rsidR="00EF363F" w:rsidRPr="00FF3F58" w:rsidRDefault="00EF363F" w:rsidP="008D7135">
            <w:pPr>
              <w:jc w:val="center"/>
            </w:pPr>
            <w:r w:rsidRPr="00FF3F58">
              <w:t>Деталей 1 типа</w:t>
            </w:r>
          </w:p>
        </w:tc>
        <w:tc>
          <w:tcPr>
            <w:tcW w:w="2393" w:type="dxa"/>
            <w:vAlign w:val="center"/>
          </w:tcPr>
          <w:p w14:paraId="61419A47" w14:textId="77777777" w:rsidR="00EF363F" w:rsidRPr="00FF3F58" w:rsidRDefault="00EF363F" w:rsidP="008D7135">
            <w:pPr>
              <w:jc w:val="center"/>
            </w:pPr>
            <w:r w:rsidRPr="00FF3F58">
              <w:t>Деталей 2 типа</w:t>
            </w:r>
          </w:p>
        </w:tc>
        <w:tc>
          <w:tcPr>
            <w:tcW w:w="2393" w:type="dxa"/>
            <w:vAlign w:val="center"/>
          </w:tcPr>
          <w:p w14:paraId="2CC88BA8" w14:textId="77777777" w:rsidR="00EF363F" w:rsidRPr="00FF3F58" w:rsidRDefault="00EF363F" w:rsidP="008D7135">
            <w:pPr>
              <w:jc w:val="center"/>
            </w:pPr>
            <w:r w:rsidRPr="00FF3F58">
              <w:t>Остаток</w:t>
            </w:r>
          </w:p>
        </w:tc>
      </w:tr>
      <w:tr w:rsidR="00EF363F" w:rsidRPr="00FF3F58" w14:paraId="4D9448D5" w14:textId="77777777" w:rsidTr="008D7135">
        <w:tc>
          <w:tcPr>
            <w:tcW w:w="724" w:type="dxa"/>
            <w:vAlign w:val="center"/>
          </w:tcPr>
          <w:p w14:paraId="085B802E" w14:textId="77777777" w:rsidR="00EF363F" w:rsidRPr="00FF3F58" w:rsidRDefault="00EF363F" w:rsidP="008D7135">
            <w:pPr>
              <w:jc w:val="center"/>
              <w:rPr>
                <w:lang w:val="en-US"/>
              </w:rPr>
            </w:pPr>
            <w:r w:rsidRPr="00FF3F58">
              <w:rPr>
                <w:lang w:val="en-US"/>
              </w:rPr>
              <w:t>x</w:t>
            </w:r>
            <w:r w:rsidRPr="00FF3F58">
              <w:rPr>
                <w:vertAlign w:val="subscript"/>
              </w:rPr>
              <w:t>2</w:t>
            </w:r>
            <w:r w:rsidRPr="00FF3F58">
              <w:rPr>
                <w:vertAlign w:val="subscript"/>
                <w:lang w:val="en-US"/>
              </w:rPr>
              <w:t>1</w:t>
            </w:r>
          </w:p>
        </w:tc>
        <w:tc>
          <w:tcPr>
            <w:tcW w:w="2393" w:type="dxa"/>
            <w:vAlign w:val="center"/>
          </w:tcPr>
          <w:p w14:paraId="39512599" w14:textId="77777777" w:rsidR="00EF363F" w:rsidRPr="00FF3F58" w:rsidRDefault="00EF363F" w:rsidP="008D7135">
            <w:pPr>
              <w:jc w:val="center"/>
            </w:pPr>
            <w:r w:rsidRPr="00FF3F58">
              <w:t>1</w:t>
            </w:r>
          </w:p>
        </w:tc>
        <w:tc>
          <w:tcPr>
            <w:tcW w:w="2393" w:type="dxa"/>
            <w:vAlign w:val="center"/>
          </w:tcPr>
          <w:p w14:paraId="791C43F5" w14:textId="77777777" w:rsidR="00EF363F" w:rsidRPr="00FF3F58" w:rsidRDefault="00EF363F" w:rsidP="008D7135">
            <w:pPr>
              <w:jc w:val="center"/>
            </w:pPr>
            <w:r w:rsidRPr="00FF3F58">
              <w:t>0</w:t>
            </w:r>
          </w:p>
        </w:tc>
        <w:tc>
          <w:tcPr>
            <w:tcW w:w="2393" w:type="dxa"/>
            <w:vAlign w:val="center"/>
          </w:tcPr>
          <w:p w14:paraId="4C6804FD" w14:textId="77777777" w:rsidR="00EF363F" w:rsidRPr="00FF3F58" w:rsidRDefault="00EF363F" w:rsidP="008D7135">
            <w:pPr>
              <w:jc w:val="center"/>
            </w:pPr>
            <w:r w:rsidRPr="00FF3F58">
              <w:t>15</w:t>
            </w:r>
          </w:p>
        </w:tc>
      </w:tr>
      <w:tr w:rsidR="00EF363F" w:rsidRPr="00FF3F58" w14:paraId="2818286D" w14:textId="77777777" w:rsidTr="008D7135">
        <w:tc>
          <w:tcPr>
            <w:tcW w:w="724" w:type="dxa"/>
            <w:vAlign w:val="center"/>
          </w:tcPr>
          <w:p w14:paraId="4CBAF4EF" w14:textId="77777777" w:rsidR="00EF363F" w:rsidRPr="00FF3F58" w:rsidRDefault="00EF363F" w:rsidP="008D7135">
            <w:pPr>
              <w:jc w:val="center"/>
            </w:pPr>
            <w:r w:rsidRPr="00FF3F58">
              <w:rPr>
                <w:lang w:val="en-US"/>
              </w:rPr>
              <w:t>x</w:t>
            </w:r>
            <w:r w:rsidRPr="00FF3F58">
              <w:rPr>
                <w:vertAlign w:val="subscript"/>
              </w:rPr>
              <w:t>22</w:t>
            </w:r>
          </w:p>
        </w:tc>
        <w:tc>
          <w:tcPr>
            <w:tcW w:w="2393" w:type="dxa"/>
            <w:vAlign w:val="center"/>
          </w:tcPr>
          <w:p w14:paraId="3B5361B2" w14:textId="77777777" w:rsidR="00EF363F" w:rsidRPr="00FF3F58" w:rsidRDefault="00EF363F" w:rsidP="008D7135">
            <w:pPr>
              <w:jc w:val="center"/>
            </w:pPr>
            <w:r w:rsidRPr="00FF3F58">
              <w:t>0</w:t>
            </w:r>
          </w:p>
        </w:tc>
        <w:tc>
          <w:tcPr>
            <w:tcW w:w="2393" w:type="dxa"/>
            <w:vAlign w:val="center"/>
          </w:tcPr>
          <w:p w14:paraId="08D7C096" w14:textId="77777777" w:rsidR="00EF363F" w:rsidRPr="00FF3F58" w:rsidRDefault="00EF363F" w:rsidP="008D7135">
            <w:pPr>
              <w:jc w:val="center"/>
            </w:pPr>
            <w:r w:rsidRPr="00FF3F58">
              <w:t>4</w:t>
            </w:r>
          </w:p>
        </w:tc>
        <w:tc>
          <w:tcPr>
            <w:tcW w:w="2393" w:type="dxa"/>
            <w:vAlign w:val="center"/>
          </w:tcPr>
          <w:p w14:paraId="5803E294" w14:textId="77777777" w:rsidR="00EF363F" w:rsidRPr="00FF3F58" w:rsidRDefault="00EF363F" w:rsidP="008D7135">
            <w:pPr>
              <w:jc w:val="center"/>
            </w:pPr>
            <w:r w:rsidRPr="00FF3F58">
              <w:t>50</w:t>
            </w:r>
          </w:p>
        </w:tc>
      </w:tr>
    </w:tbl>
    <w:p w14:paraId="41D39D36" w14:textId="77777777" w:rsidR="00CA207E" w:rsidRPr="00FF3F58" w:rsidRDefault="00CA207E" w:rsidP="00EF363F"/>
    <w:p w14:paraId="6E43029F" w14:textId="77777777" w:rsidR="00EF363F" w:rsidRPr="00FF3F58" w:rsidRDefault="00EF363F" w:rsidP="00EF363F">
      <w:pPr>
        <w:rPr>
          <w:b/>
        </w:rPr>
      </w:pPr>
      <w:r w:rsidRPr="00FF3F58">
        <w:rPr>
          <w:b/>
        </w:rPr>
        <w:t>3 тип (размер 880).</w:t>
      </w:r>
    </w:p>
    <w:tbl>
      <w:tblPr>
        <w:tblStyle w:val="ae"/>
        <w:tblW w:w="0" w:type="auto"/>
        <w:tblInd w:w="817" w:type="dxa"/>
        <w:tblLook w:val="04A0" w:firstRow="1" w:lastRow="0" w:firstColumn="1" w:lastColumn="0" w:noHBand="0" w:noVBand="1"/>
      </w:tblPr>
      <w:tblGrid>
        <w:gridCol w:w="724"/>
        <w:gridCol w:w="2393"/>
        <w:gridCol w:w="2393"/>
        <w:gridCol w:w="2393"/>
      </w:tblGrid>
      <w:tr w:rsidR="00EF363F" w:rsidRPr="00FF3F58" w14:paraId="68AE4C11" w14:textId="77777777" w:rsidTr="008D7135">
        <w:tc>
          <w:tcPr>
            <w:tcW w:w="724" w:type="dxa"/>
            <w:vAlign w:val="center"/>
          </w:tcPr>
          <w:p w14:paraId="1BC87E15" w14:textId="77777777" w:rsidR="00EF363F" w:rsidRPr="00FF3F58" w:rsidRDefault="00EF363F" w:rsidP="008D7135">
            <w:pPr>
              <w:jc w:val="center"/>
            </w:pPr>
            <w:r w:rsidRPr="00FF3F58">
              <w:lastRenderedPageBreak/>
              <w:t>№</w:t>
            </w:r>
          </w:p>
        </w:tc>
        <w:tc>
          <w:tcPr>
            <w:tcW w:w="2393" w:type="dxa"/>
            <w:vAlign w:val="center"/>
          </w:tcPr>
          <w:p w14:paraId="7599A9E4" w14:textId="77777777" w:rsidR="00EF363F" w:rsidRPr="00FF3F58" w:rsidRDefault="00EF363F" w:rsidP="008D7135">
            <w:pPr>
              <w:jc w:val="center"/>
            </w:pPr>
            <w:r w:rsidRPr="00FF3F58">
              <w:t>Деталей 1 типа</w:t>
            </w:r>
          </w:p>
        </w:tc>
        <w:tc>
          <w:tcPr>
            <w:tcW w:w="2393" w:type="dxa"/>
            <w:vAlign w:val="center"/>
          </w:tcPr>
          <w:p w14:paraId="23178DDC" w14:textId="77777777" w:rsidR="00EF363F" w:rsidRPr="00FF3F58" w:rsidRDefault="00EF363F" w:rsidP="008D7135">
            <w:pPr>
              <w:jc w:val="center"/>
            </w:pPr>
            <w:r w:rsidRPr="00FF3F58">
              <w:t>Деталей 2 типа</w:t>
            </w:r>
          </w:p>
        </w:tc>
        <w:tc>
          <w:tcPr>
            <w:tcW w:w="2393" w:type="dxa"/>
            <w:vAlign w:val="center"/>
          </w:tcPr>
          <w:p w14:paraId="59A9F87A" w14:textId="77777777" w:rsidR="00EF363F" w:rsidRPr="00FF3F58" w:rsidRDefault="00EF363F" w:rsidP="008D7135">
            <w:pPr>
              <w:jc w:val="center"/>
            </w:pPr>
            <w:r w:rsidRPr="00FF3F58">
              <w:t>Остаток</w:t>
            </w:r>
          </w:p>
        </w:tc>
      </w:tr>
      <w:tr w:rsidR="00EF363F" w:rsidRPr="00FF3F58" w14:paraId="436C2BE4" w14:textId="77777777" w:rsidTr="008D7135">
        <w:tc>
          <w:tcPr>
            <w:tcW w:w="724" w:type="dxa"/>
            <w:vAlign w:val="center"/>
          </w:tcPr>
          <w:p w14:paraId="01A909A9" w14:textId="77777777" w:rsidR="00EF363F" w:rsidRPr="00FF3F58" w:rsidRDefault="00EF363F" w:rsidP="008D7135">
            <w:pPr>
              <w:jc w:val="center"/>
            </w:pPr>
            <w:r w:rsidRPr="00FF3F58">
              <w:rPr>
                <w:lang w:val="en-US"/>
              </w:rPr>
              <w:t>x</w:t>
            </w:r>
            <w:r w:rsidRPr="00FF3F58">
              <w:rPr>
                <w:vertAlign w:val="subscript"/>
              </w:rPr>
              <w:t>31</w:t>
            </w:r>
          </w:p>
        </w:tc>
        <w:tc>
          <w:tcPr>
            <w:tcW w:w="2393" w:type="dxa"/>
            <w:vAlign w:val="center"/>
          </w:tcPr>
          <w:p w14:paraId="4CE457EF" w14:textId="77777777" w:rsidR="00EF363F" w:rsidRPr="00FF3F58" w:rsidRDefault="00EF363F" w:rsidP="008D7135">
            <w:pPr>
              <w:jc w:val="center"/>
            </w:pPr>
            <w:r w:rsidRPr="00FF3F58">
              <w:t>2</w:t>
            </w:r>
          </w:p>
        </w:tc>
        <w:tc>
          <w:tcPr>
            <w:tcW w:w="2393" w:type="dxa"/>
            <w:vAlign w:val="center"/>
          </w:tcPr>
          <w:p w14:paraId="6F0E46DC" w14:textId="77777777" w:rsidR="00EF363F" w:rsidRPr="00FF3F58" w:rsidRDefault="00EF363F" w:rsidP="008D7135">
            <w:pPr>
              <w:jc w:val="center"/>
            </w:pPr>
            <w:r w:rsidRPr="00FF3F58">
              <w:t>2</w:t>
            </w:r>
          </w:p>
        </w:tc>
        <w:tc>
          <w:tcPr>
            <w:tcW w:w="2393" w:type="dxa"/>
            <w:vAlign w:val="center"/>
          </w:tcPr>
          <w:p w14:paraId="11C165D4" w14:textId="77777777" w:rsidR="00EF363F" w:rsidRPr="00FF3F58" w:rsidRDefault="00EF363F" w:rsidP="008D7135">
            <w:pPr>
              <w:jc w:val="center"/>
            </w:pPr>
            <w:r w:rsidRPr="00FF3F58">
              <w:t>60</w:t>
            </w:r>
          </w:p>
        </w:tc>
      </w:tr>
      <w:tr w:rsidR="00EF363F" w:rsidRPr="00FF3F58" w14:paraId="756343A8" w14:textId="77777777" w:rsidTr="008D7135">
        <w:tc>
          <w:tcPr>
            <w:tcW w:w="724" w:type="dxa"/>
            <w:vAlign w:val="center"/>
          </w:tcPr>
          <w:p w14:paraId="27DC944F" w14:textId="77777777" w:rsidR="00EF363F" w:rsidRPr="00FF3F58" w:rsidRDefault="00EF363F" w:rsidP="008D7135">
            <w:pPr>
              <w:jc w:val="center"/>
            </w:pPr>
            <w:r w:rsidRPr="00FF3F58">
              <w:rPr>
                <w:lang w:val="en-US"/>
              </w:rPr>
              <w:t>x</w:t>
            </w:r>
            <w:r w:rsidRPr="00FF3F58">
              <w:rPr>
                <w:vertAlign w:val="subscript"/>
              </w:rPr>
              <w:t>32</w:t>
            </w:r>
          </w:p>
        </w:tc>
        <w:tc>
          <w:tcPr>
            <w:tcW w:w="2393" w:type="dxa"/>
            <w:vAlign w:val="center"/>
          </w:tcPr>
          <w:p w14:paraId="5432634E" w14:textId="77777777" w:rsidR="00EF363F" w:rsidRPr="00FF3F58" w:rsidRDefault="00EF363F" w:rsidP="008D7135">
            <w:pPr>
              <w:jc w:val="center"/>
            </w:pPr>
            <w:r w:rsidRPr="00FF3F58">
              <w:t>1</w:t>
            </w:r>
          </w:p>
        </w:tc>
        <w:tc>
          <w:tcPr>
            <w:tcW w:w="2393" w:type="dxa"/>
            <w:vAlign w:val="center"/>
          </w:tcPr>
          <w:p w14:paraId="2C18818D" w14:textId="77777777" w:rsidR="00EF363F" w:rsidRPr="00FF3F58" w:rsidRDefault="00EF363F" w:rsidP="008D7135">
            <w:pPr>
              <w:jc w:val="center"/>
            </w:pPr>
            <w:r w:rsidRPr="00FF3F58">
              <w:t>7</w:t>
            </w:r>
          </w:p>
        </w:tc>
        <w:tc>
          <w:tcPr>
            <w:tcW w:w="2393" w:type="dxa"/>
            <w:vAlign w:val="center"/>
          </w:tcPr>
          <w:p w14:paraId="432ECC5F" w14:textId="77777777" w:rsidR="00EF363F" w:rsidRPr="00FF3F58" w:rsidRDefault="00EF363F" w:rsidP="008D7135">
            <w:pPr>
              <w:jc w:val="center"/>
            </w:pPr>
            <w:r w:rsidRPr="00FF3F58">
              <w:t>20</w:t>
            </w:r>
          </w:p>
        </w:tc>
      </w:tr>
      <w:tr w:rsidR="00EF363F" w:rsidRPr="00FF3F58" w14:paraId="3C30C3CF" w14:textId="77777777" w:rsidTr="008D7135">
        <w:tc>
          <w:tcPr>
            <w:tcW w:w="724" w:type="dxa"/>
            <w:vAlign w:val="center"/>
          </w:tcPr>
          <w:p w14:paraId="7C277A7D" w14:textId="77777777" w:rsidR="00EF363F" w:rsidRPr="00FF3F58" w:rsidRDefault="00EF363F" w:rsidP="008D7135">
            <w:pPr>
              <w:jc w:val="center"/>
              <w:rPr>
                <w:lang w:val="en-US"/>
              </w:rPr>
            </w:pPr>
            <w:r w:rsidRPr="00FF3F58">
              <w:rPr>
                <w:lang w:val="en-US"/>
              </w:rPr>
              <w:t>x</w:t>
            </w:r>
            <w:r w:rsidRPr="00FF3F58">
              <w:rPr>
                <w:vertAlign w:val="subscript"/>
              </w:rPr>
              <w:t>3</w:t>
            </w:r>
            <w:r w:rsidRPr="00FF3F58">
              <w:rPr>
                <w:vertAlign w:val="subscript"/>
                <w:lang w:val="en-US"/>
              </w:rPr>
              <w:t>3</w:t>
            </w:r>
          </w:p>
        </w:tc>
        <w:tc>
          <w:tcPr>
            <w:tcW w:w="2393" w:type="dxa"/>
            <w:vAlign w:val="center"/>
          </w:tcPr>
          <w:p w14:paraId="1193145C" w14:textId="77777777" w:rsidR="00EF363F" w:rsidRPr="00FF3F58" w:rsidRDefault="00EF363F" w:rsidP="008D7135">
            <w:pPr>
              <w:jc w:val="center"/>
            </w:pPr>
            <w:r w:rsidRPr="00FF3F58">
              <w:t>0</w:t>
            </w:r>
          </w:p>
        </w:tc>
        <w:tc>
          <w:tcPr>
            <w:tcW w:w="2393" w:type="dxa"/>
            <w:vAlign w:val="center"/>
          </w:tcPr>
          <w:p w14:paraId="5280C624" w14:textId="77777777" w:rsidR="00EF363F" w:rsidRPr="00FF3F58" w:rsidRDefault="00EF363F" w:rsidP="008D7135">
            <w:pPr>
              <w:jc w:val="center"/>
            </w:pPr>
            <w:r w:rsidRPr="00FF3F58">
              <w:t>11</w:t>
            </w:r>
          </w:p>
        </w:tc>
        <w:tc>
          <w:tcPr>
            <w:tcW w:w="2393" w:type="dxa"/>
            <w:vAlign w:val="center"/>
          </w:tcPr>
          <w:p w14:paraId="313E402D" w14:textId="77777777" w:rsidR="00EF363F" w:rsidRPr="00FF3F58" w:rsidRDefault="00EF363F" w:rsidP="008D7135">
            <w:pPr>
              <w:jc w:val="center"/>
            </w:pPr>
            <w:r w:rsidRPr="00FF3F58">
              <w:t>55</w:t>
            </w:r>
          </w:p>
        </w:tc>
      </w:tr>
    </w:tbl>
    <w:p w14:paraId="35D49E49" w14:textId="77777777" w:rsidR="00EF363F" w:rsidRPr="00FF3F58" w:rsidRDefault="00EF363F" w:rsidP="00EF363F"/>
    <w:p w14:paraId="38C9384D" w14:textId="77777777" w:rsidR="00CA207E" w:rsidRPr="00FF3F58" w:rsidRDefault="00CA207E" w:rsidP="00CA207E">
      <w:r w:rsidRPr="00FF3F58">
        <w:tab/>
        <w:t>Итак, у нас 8 переменных, показывающих количество вариантов раскроя по каждому типу деталей и типу заготовки.</w:t>
      </w:r>
    </w:p>
    <w:p w14:paraId="1A81BD63" w14:textId="77777777" w:rsidR="00CA207E" w:rsidRPr="00FF3F58" w:rsidRDefault="00CA207E" w:rsidP="00CA207E">
      <w:r w:rsidRPr="00FF3F58">
        <w:tab/>
        <w:t>Ограничения по количеству заготовок:</w:t>
      </w:r>
    </w:p>
    <w:p w14:paraId="7E4B4984" w14:textId="77777777" w:rsidR="00CA207E" w:rsidRPr="00FF3F58" w:rsidRDefault="00CA207E" w:rsidP="00CA207E">
      <w:pPr>
        <w:jc w:val="center"/>
      </w:pPr>
      <w:r w:rsidRPr="00FF3F58">
        <w:rPr>
          <w:position w:val="-50"/>
        </w:rPr>
        <w:object w:dxaOrig="1920" w:dyaOrig="1120" w14:anchorId="009EB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25pt;height:56.35pt" o:ole="">
            <v:imagedata r:id="rId8" o:title=""/>
          </v:shape>
          <o:OLEObject Type="Embed" ProgID="Equation.DSMT4" ShapeID="_x0000_i1025" DrawAspect="Content" ObjectID="_1571475363" r:id="rId9"/>
        </w:object>
      </w:r>
    </w:p>
    <w:p w14:paraId="295042E4" w14:textId="77777777" w:rsidR="00CA207E" w:rsidRPr="00FF3F58" w:rsidRDefault="00CA207E" w:rsidP="00CA207E">
      <w:r w:rsidRPr="00FF3F58">
        <w:tab/>
        <w:t>Количества деталей:</w:t>
      </w:r>
    </w:p>
    <w:p w14:paraId="0722FB13" w14:textId="77777777" w:rsidR="00CA207E" w:rsidRPr="00FF3F58" w:rsidRDefault="00CA207E" w:rsidP="00CA207E">
      <w:r w:rsidRPr="00FF3F58">
        <w:t xml:space="preserve">1 вида: </w:t>
      </w:r>
      <w:r w:rsidRPr="00FF3F58">
        <w:rPr>
          <w:position w:val="-12"/>
        </w:rPr>
        <w:object w:dxaOrig="7220" w:dyaOrig="360" w14:anchorId="632B79DB">
          <v:shape id="_x0000_i1026" type="#_x0000_t75" style="width:360.8pt;height:18pt" o:ole="">
            <v:imagedata r:id="rId10" o:title=""/>
          </v:shape>
          <o:OLEObject Type="Embed" ProgID="Equation.DSMT4" ShapeID="_x0000_i1026" DrawAspect="Content" ObjectID="_1571475364" r:id="rId11"/>
        </w:object>
      </w:r>
    </w:p>
    <w:p w14:paraId="6406BE00" w14:textId="77777777" w:rsidR="00671914" w:rsidRPr="00FF3F58" w:rsidRDefault="00CA207E" w:rsidP="00CA207E">
      <w:pPr>
        <w:spacing w:line="360" w:lineRule="auto"/>
        <w:jc w:val="left"/>
        <w:rPr>
          <w:position w:val="-30"/>
        </w:rPr>
      </w:pPr>
      <w:r w:rsidRPr="00FF3F58">
        <w:t xml:space="preserve">2 вида: </w:t>
      </w:r>
      <w:r w:rsidRPr="00FF3F58">
        <w:rPr>
          <w:position w:val="-30"/>
        </w:rPr>
        <w:object w:dxaOrig="4959" w:dyaOrig="720" w14:anchorId="15EEBBC0">
          <v:shape id="_x0000_i1027" type="#_x0000_t75" style="width:248.85pt;height:36pt" o:ole="">
            <v:imagedata r:id="rId12" o:title=""/>
          </v:shape>
          <o:OLEObject Type="Embed" ProgID="Equation.DSMT4" ShapeID="_x0000_i1027" DrawAspect="Content" ObjectID="_1571475365" r:id="rId13"/>
        </w:object>
      </w:r>
    </w:p>
    <w:p w14:paraId="71B3E562" w14:textId="77777777" w:rsidR="00CA207E" w:rsidRPr="00FF3F58" w:rsidRDefault="00CA207E" w:rsidP="00CA207E">
      <w:r w:rsidRPr="00FF3F58">
        <w:t>Количество комплектов:</w:t>
      </w:r>
    </w:p>
    <w:p w14:paraId="1D73C336" w14:textId="77777777" w:rsidR="00CA207E" w:rsidRPr="00FF3F58" w:rsidRDefault="00CA207E" w:rsidP="00CA207E">
      <w:r w:rsidRPr="00FF3F58">
        <w:rPr>
          <w:position w:val="-60"/>
        </w:rPr>
        <w:object w:dxaOrig="4239" w:dyaOrig="1320" w14:anchorId="02A576FE">
          <v:shape id="_x0000_i1028" type="#_x0000_t75" style="width:212.85pt;height:64.95pt" o:ole="">
            <v:imagedata r:id="rId14" o:title=""/>
          </v:shape>
          <o:OLEObject Type="Embed" ProgID="Equation.DSMT4" ShapeID="_x0000_i1028" DrawAspect="Content" ObjectID="_1571475366" r:id="rId15"/>
        </w:object>
      </w:r>
    </w:p>
    <w:p w14:paraId="7D14A397" w14:textId="77777777" w:rsidR="00CA207E" w:rsidRPr="00FF3F58" w:rsidRDefault="00CA207E" w:rsidP="00CA207E">
      <w:r w:rsidRPr="00FF3F58">
        <w:t>максимизируем.</w:t>
      </w:r>
    </w:p>
    <w:p w14:paraId="1BD4C1CE" w14:textId="77777777" w:rsidR="00CA207E" w:rsidRPr="00FF3F58" w:rsidRDefault="00CA207E" w:rsidP="00CA207E">
      <w:pPr>
        <w:spacing w:line="360" w:lineRule="auto"/>
        <w:jc w:val="left"/>
      </w:pPr>
    </w:p>
    <w:p w14:paraId="25B7FD83" w14:textId="38629BFE" w:rsidR="000E5B0F" w:rsidRPr="00FF3F58" w:rsidRDefault="000E5B0F" w:rsidP="00CA207E">
      <w:pPr>
        <w:spacing w:line="360" w:lineRule="auto"/>
        <w:jc w:val="left"/>
      </w:pPr>
      <w:r w:rsidRPr="00FF3F58">
        <w:t>Найдем количество деталей 1 вида, для этого возьмем сумму произведений двух матриц:</w:t>
      </w:r>
    </w:p>
    <w:p w14:paraId="30DD2C96" w14:textId="6E48BB4B" w:rsidR="00E55768" w:rsidRPr="00FF3F58" w:rsidRDefault="00E55768" w:rsidP="000E5B0F">
      <w:pPr>
        <w:tabs>
          <w:tab w:val="clear" w:pos="709"/>
        </w:tabs>
        <w:spacing w:line="204" w:lineRule="auto"/>
        <w:jc w:val="left"/>
        <w:rPr>
          <w:lang w:val="en-US"/>
        </w:rPr>
      </w:pPr>
      <w:proofErr w:type="spellStart"/>
      <w:r w:rsidRPr="00FF3F58">
        <w:rPr>
          <w:lang w:val="en-US"/>
        </w:rPr>
        <w:t>Дет</w:t>
      </w:r>
      <w:proofErr w:type="spellEnd"/>
      <w:r w:rsidRPr="00FF3F58">
        <w:rPr>
          <w:lang w:val="en-US"/>
        </w:rPr>
        <w:t xml:space="preserve">. 1 </w:t>
      </w:r>
      <w:proofErr w:type="spellStart"/>
      <w:r w:rsidRPr="00FF3F58">
        <w:rPr>
          <w:lang w:val="en-US"/>
        </w:rPr>
        <w:t>вида</w:t>
      </w:r>
      <w:proofErr w:type="spellEnd"/>
      <w:r w:rsidRPr="00FF3F58">
        <w:rPr>
          <w:lang w:val="en-US"/>
        </w:rPr>
        <w:t xml:space="preserve"> : </w:t>
      </w:r>
      <m:oMath>
        <m:d>
          <m:dPr>
            <m:ctrlPr>
              <w:rPr>
                <w:rFonts w:ascii="Cambria Math" w:hAnsi="Cambria Math"/>
                <w:i/>
                <w:lang w:val="en-US"/>
              </w:rPr>
            </m:ctrlPr>
          </m:dPr>
          <m:e>
            <m:m>
              <m:mPr>
                <m:mcs>
                  <m:mc>
                    <m:mcPr>
                      <m:count m:val="2"/>
                      <m:mcJc m:val="center"/>
                    </m:mcPr>
                  </m:mc>
                </m:mcs>
                <m:ctrlPr>
                  <w:rPr>
                    <w:rFonts w:ascii="Cambria Math" w:hAnsi="Cambria Math"/>
                    <w:i/>
                    <w:lang w:val="en-US"/>
                  </w:rPr>
                </m:ctrlPr>
              </m:mPr>
              <m:mr>
                <m:e>
                  <m:r>
                    <w:rPr>
                      <w:rFonts w:ascii="Cambria Math" w:hAnsi="Cambria Math"/>
                      <w:lang w:val="en-US"/>
                    </w:rPr>
                    <m:t>45</m:t>
                  </m:r>
                </m:e>
                <m:e>
                  <m:m>
                    <m:mPr>
                      <m:mcs>
                        <m:mc>
                          <m:mcPr>
                            <m:count m:val="2"/>
                            <m:mcJc m:val="center"/>
                          </m:mcPr>
                        </m:mc>
                      </m:mcs>
                      <m:ctrlPr>
                        <w:rPr>
                          <w:rFonts w:ascii="Cambria Math" w:hAnsi="Cambria Math"/>
                          <w:i/>
                          <w:lang w:val="en-US"/>
                        </w:rPr>
                      </m:ctrlPr>
                    </m:mPr>
                    <m:mr>
                      <m:e>
                        <m:r>
                          <w:rPr>
                            <w:rFonts w:ascii="Cambria Math" w:hAnsi="Cambria Math"/>
                            <w:lang w:val="en-US"/>
                          </w:rPr>
                          <m:t>2</m:t>
                        </m:r>
                      </m:e>
                      <m:e>
                        <m:r>
                          <w:rPr>
                            <w:rFonts w:ascii="Cambria Math" w:hAnsi="Cambria Math"/>
                            <w:lang w:val="en-US"/>
                          </w:rPr>
                          <m:t>1</m:t>
                        </m:r>
                        <m:m>
                          <m:mPr>
                            <m:mcs>
                              <m:mc>
                                <m:mcPr>
                                  <m:count m:val="2"/>
                                  <m:mcJc m:val="center"/>
                                </m:mcPr>
                              </m:mc>
                            </m:mcs>
                            <m:ctrlPr>
                              <w:rPr>
                                <w:rFonts w:ascii="Cambria Math" w:hAnsi="Cambria Math"/>
                                <w:i/>
                                <w:lang w:val="en-US"/>
                              </w:rPr>
                            </m:ctrlPr>
                          </m:mPr>
                          <m:mr>
                            <m:e>
                              <m:r>
                                <w:rPr>
                                  <w:rFonts w:ascii="Cambria Math" w:hAnsi="Cambria Math"/>
                                  <w:lang w:val="en-US"/>
                                </w:rPr>
                                <m:t>5</m:t>
                              </m:r>
                            </m:e>
                            <m:e>
                              <m:m>
                                <m:mPr>
                                  <m:mcs>
                                    <m:mc>
                                      <m:mcPr>
                                        <m:count m:val="2"/>
                                        <m:mcJc m:val="center"/>
                                      </m:mcPr>
                                    </m:mc>
                                  </m:mcs>
                                  <m:ctrlPr>
                                    <w:rPr>
                                      <w:rFonts w:ascii="Cambria Math" w:hAnsi="Cambria Math"/>
                                      <w:i/>
                                      <w:lang w:val="en-US"/>
                                    </w:rPr>
                                  </m:ctrlPr>
                                </m:mPr>
                                <m:mr>
                                  <m:e>
                                    <m:r>
                                      <w:rPr>
                                        <w:rFonts w:ascii="Cambria Math" w:hAnsi="Cambria Math"/>
                                        <w:lang w:val="en-US"/>
                                      </w:rPr>
                                      <m:t>150</m:t>
                                    </m:r>
                                  </m:e>
                                  <m:e>
                                    <m:m>
                                      <m:mPr>
                                        <m:mcs>
                                          <m:mc>
                                            <m:mcPr>
                                              <m:count m:val="2"/>
                                              <m:mcJc m:val="center"/>
                                            </m:mcPr>
                                          </m:mc>
                                        </m:mcs>
                                        <m:ctrlPr>
                                          <w:rPr>
                                            <w:rFonts w:ascii="Cambria Math" w:hAnsi="Cambria Math"/>
                                            <w:i/>
                                            <w:lang w:val="en-US"/>
                                          </w:rPr>
                                        </m:ctrlPr>
                                      </m:mPr>
                                      <m:mr>
                                        <m:e>
                                          <m:r>
                                            <w:rPr>
                                              <w:rFonts w:ascii="Cambria Math" w:hAnsi="Cambria Math"/>
                                              <w:lang w:val="en-US"/>
                                            </w:rPr>
                                            <m:t>0</m:t>
                                          </m:r>
                                        </m:e>
                                        <m:e>
                                          <m:m>
                                            <m:mPr>
                                              <m:mcs>
                                                <m:mc>
                                                  <m:mcPr>
                                                    <m:count m:val="2"/>
                                                    <m:mcJc m:val="center"/>
                                                  </m:mcPr>
                                                </m:mc>
                                              </m:mcs>
                                              <m:ctrlPr>
                                                <w:rPr>
                                                  <w:rFonts w:ascii="Cambria Math" w:hAnsi="Cambria Math"/>
                                                  <w:i/>
                                                  <w:lang w:val="en-US"/>
                                                </w:rPr>
                                              </m:ctrlPr>
                                            </m:mPr>
                                            <m:mr>
                                              <m:e>
                                                <m:r>
                                                  <w:rPr>
                                                    <w:rFonts w:ascii="Cambria Math" w:hAnsi="Cambria Math"/>
                                                    <w:lang w:val="en-US"/>
                                                  </w:rPr>
                                                  <m:t>0</m:t>
                                                </m:r>
                                              </m:e>
                                              <m:e>
                                                <m:m>
                                                  <m:mPr>
                                                    <m:mcs>
                                                      <m:mc>
                                                        <m:mcPr>
                                                          <m:count m:val="2"/>
                                                          <m:mcJc m:val="center"/>
                                                        </m:mcPr>
                                                      </m:mc>
                                                    </m:mcs>
                                                    <m:ctrlPr>
                                                      <w:rPr>
                                                        <w:rFonts w:ascii="Cambria Math" w:hAnsi="Cambria Math"/>
                                                        <w:i/>
                                                        <w:lang w:val="en-US"/>
                                                      </w:rPr>
                                                    </m:ctrlPr>
                                                  </m:mPr>
                                                  <m:mr>
                                                    <m:e>
                                                      <m:r>
                                                        <w:rPr>
                                                          <w:rFonts w:ascii="Cambria Math" w:hAnsi="Cambria Math"/>
                                                          <w:lang w:val="en-US"/>
                                                        </w:rPr>
                                                        <m:t>89</m:t>
                                                      </m:r>
                                                    </m:e>
                                                    <m:e>
                                                      <m:m>
                                                        <m:mPr>
                                                          <m:mcs>
                                                            <m:mc>
                                                              <m:mcPr>
                                                                <m:count m:val="2"/>
                                                                <m:mcJc m:val="center"/>
                                                              </m:mcPr>
                                                            </m:mc>
                                                          </m:mcs>
                                                          <m:ctrlPr>
                                                            <w:rPr>
                                                              <w:rFonts w:ascii="Cambria Math" w:hAnsi="Cambria Math"/>
                                                              <w:i/>
                                                              <w:lang w:val="en-US"/>
                                                            </w:rPr>
                                                          </m:ctrlPr>
                                                        </m:mPr>
                                                        <m:mr>
                                                          <m:e>
                                                            <m:r>
                                                              <w:rPr>
                                                                <w:rFonts w:ascii="Cambria Math" w:hAnsi="Cambria Math"/>
                                                                <w:lang w:val="en-US"/>
                                                              </w:rPr>
                                                              <m:t>1</m:t>
                                                            </m:r>
                                                          </m:e>
                                                          <m:e/>
                                                        </m:mr>
                                                      </m:m>
                                                    </m:e>
                                                  </m:mr>
                                                </m:m>
                                              </m:e>
                                            </m:mr>
                                          </m:m>
                                        </m:e>
                                      </m:mr>
                                    </m:m>
                                  </m:e>
                                </m:mr>
                              </m:m>
                            </m:e>
                          </m:mr>
                        </m:m>
                      </m:e>
                    </m:mr>
                  </m:m>
                </m:e>
              </m:mr>
            </m:m>
          </m:e>
        </m:d>
      </m:oMath>
      <w:r w:rsidRPr="00FF3F58">
        <w:rPr>
          <w:lang w:val="en-US"/>
        </w:rPr>
        <w:t xml:space="preserve"> </w:t>
      </w:r>
      <w:r w:rsidRPr="00FF3F58">
        <w:t xml:space="preserve">* </w:t>
      </w:r>
      <m:oMath>
        <m:d>
          <m:dPr>
            <m:ctrlPr>
              <w:rPr>
                <w:rFonts w:ascii="Cambria Math" w:hAnsi="Cambria Math"/>
                <w:i/>
                <w:lang w:val="en-US"/>
              </w:rPr>
            </m:ctrlPr>
          </m:dPr>
          <m:e>
            <m:m>
              <m:mPr>
                <m:mcs>
                  <m:mc>
                    <m:mcPr>
                      <m:count m:val="2"/>
                      <m:mcJc m:val="center"/>
                    </m:mcPr>
                  </m:mc>
                </m:mcs>
                <m:ctrlPr>
                  <w:rPr>
                    <w:rFonts w:ascii="Cambria Math" w:hAnsi="Cambria Math"/>
                    <w:i/>
                    <w:lang w:val="en-US"/>
                  </w:rPr>
                </m:ctrlPr>
              </m:mPr>
              <m:mr>
                <m:e>
                  <m:r>
                    <w:rPr>
                      <w:rFonts w:ascii="Cambria Math" w:hAnsi="Cambria Math"/>
                      <w:lang w:val="en-US"/>
                    </w:rPr>
                    <m:t>2</m:t>
                  </m:r>
                </m:e>
                <m:e>
                  <m:m>
                    <m:mPr>
                      <m:mcs>
                        <m:mc>
                          <m:mcPr>
                            <m:count m:val="2"/>
                            <m:mcJc m:val="center"/>
                          </m:mcPr>
                        </m:mc>
                      </m:mcs>
                      <m:ctrlPr>
                        <w:rPr>
                          <w:rFonts w:ascii="Cambria Math" w:hAnsi="Cambria Math"/>
                          <w:i/>
                          <w:lang w:val="en-US"/>
                        </w:rPr>
                      </m:ctrlPr>
                    </m:mPr>
                    <m:mr>
                      <m:e>
                        <m:r>
                          <w:rPr>
                            <w:rFonts w:ascii="Cambria Math" w:hAnsi="Cambria Math"/>
                            <w:lang w:val="en-US"/>
                          </w:rPr>
                          <m:t>1</m:t>
                        </m:r>
                      </m:e>
                      <m:e>
                        <m:m>
                          <m:mPr>
                            <m:mcs>
                              <m:mc>
                                <m:mcPr>
                                  <m:count m:val="2"/>
                                  <m:mcJc m:val="center"/>
                                </m:mcPr>
                              </m:mc>
                            </m:mcs>
                            <m:ctrlPr>
                              <w:rPr>
                                <w:rFonts w:ascii="Cambria Math" w:hAnsi="Cambria Math"/>
                                <w:i/>
                                <w:lang w:val="en-US"/>
                              </w:rPr>
                            </m:ctrlPr>
                          </m:mPr>
                          <m:mr>
                            <m:e>
                              <m:r>
                                <w:rPr>
                                  <w:rFonts w:ascii="Cambria Math" w:hAnsi="Cambria Math"/>
                                  <w:lang w:val="en-US"/>
                                </w:rPr>
                                <m:t>0</m:t>
                              </m:r>
                            </m:e>
                            <m:e>
                              <m:m>
                                <m:mPr>
                                  <m:mcs>
                                    <m:mc>
                                      <m:mcPr>
                                        <m:count m:val="2"/>
                                        <m:mcJc m:val="center"/>
                                      </m:mcPr>
                                    </m:mc>
                                  </m:mcs>
                                  <m:ctrlPr>
                                    <w:rPr>
                                      <w:rFonts w:ascii="Cambria Math" w:hAnsi="Cambria Math"/>
                                      <w:i/>
                                      <w:lang w:val="en-US"/>
                                    </w:rPr>
                                  </m:ctrlPr>
                                </m:mPr>
                                <m:mr>
                                  <m:e>
                                    <m:r>
                                      <w:rPr>
                                        <w:rFonts w:ascii="Cambria Math" w:hAnsi="Cambria Math"/>
                                        <w:lang w:val="en-US"/>
                                      </w:rPr>
                                      <m:t>1</m:t>
                                    </m:r>
                                  </m:e>
                                  <m:e>
                                    <m:m>
                                      <m:mPr>
                                        <m:mcs>
                                          <m:mc>
                                            <m:mcPr>
                                              <m:count m:val="2"/>
                                              <m:mcJc m:val="center"/>
                                            </m:mcPr>
                                          </m:mc>
                                        </m:mcs>
                                        <m:ctrlPr>
                                          <w:rPr>
                                            <w:rFonts w:ascii="Cambria Math" w:hAnsi="Cambria Math"/>
                                            <w:i/>
                                            <w:lang w:val="en-US"/>
                                          </w:rPr>
                                        </m:ctrlPr>
                                      </m:mPr>
                                      <m:mr>
                                        <m:e>
                                          <m:r>
                                            <w:rPr>
                                              <w:rFonts w:ascii="Cambria Math" w:hAnsi="Cambria Math"/>
                                              <w:lang w:val="en-US"/>
                                            </w:rPr>
                                            <m:t>0</m:t>
                                          </m:r>
                                        </m:e>
                                        <m:e>
                                          <m:m>
                                            <m:mPr>
                                              <m:mcs>
                                                <m:mc>
                                                  <m:mcPr>
                                                    <m:count m:val="2"/>
                                                    <m:mcJc m:val="center"/>
                                                  </m:mcPr>
                                                </m:mc>
                                              </m:mcs>
                                              <m:ctrlPr>
                                                <w:rPr>
                                                  <w:rFonts w:ascii="Cambria Math" w:hAnsi="Cambria Math"/>
                                                  <w:i/>
                                                  <w:lang w:val="en-US"/>
                                                </w:rPr>
                                              </m:ctrlPr>
                                            </m:mPr>
                                            <m:mr>
                                              <m:e>
                                                <m:r>
                                                  <w:rPr>
                                                    <w:rFonts w:ascii="Cambria Math" w:hAnsi="Cambria Math"/>
                                                    <w:lang w:val="en-US"/>
                                                  </w:rPr>
                                                  <m:t>2</m:t>
                                                </m:r>
                                              </m:e>
                                              <m:e>
                                                <m:m>
                                                  <m:mPr>
                                                    <m:mcs>
                                                      <m:mc>
                                                        <m:mcPr>
                                                          <m:count m:val="2"/>
                                                          <m:mcJc m:val="center"/>
                                                        </m:mcPr>
                                                      </m:mc>
                                                    </m:mcs>
                                                    <m:ctrlPr>
                                                      <w:rPr>
                                                        <w:rFonts w:ascii="Cambria Math" w:hAnsi="Cambria Math"/>
                                                        <w:i/>
                                                        <w:lang w:val="en-US"/>
                                                      </w:rPr>
                                                    </m:ctrlPr>
                                                  </m:mPr>
                                                  <m:mr>
                                                    <m:e>
                                                      <m:r>
                                                        <w:rPr>
                                                          <w:rFonts w:ascii="Cambria Math" w:hAnsi="Cambria Math"/>
                                                          <w:lang w:val="en-US"/>
                                                        </w:rPr>
                                                        <m:t>1</m:t>
                                                      </m:r>
                                                    </m:e>
                                                    <m:e>
                                                      <m:m>
                                                        <m:mPr>
                                                          <m:mcs>
                                                            <m:mc>
                                                              <m:mcPr>
                                                                <m:count m:val="2"/>
                                                                <m:mcJc m:val="center"/>
                                                              </m:mcPr>
                                                            </m:mc>
                                                          </m:mcs>
                                                          <m:ctrlPr>
                                                            <w:rPr>
                                                              <w:rFonts w:ascii="Cambria Math" w:hAnsi="Cambria Math"/>
                                                              <w:i/>
                                                              <w:lang w:val="en-US"/>
                                                            </w:rPr>
                                                          </m:ctrlPr>
                                                        </m:mPr>
                                                        <m:mr>
                                                          <m:e>
                                                            <m:r>
                                                              <w:rPr>
                                                                <w:rFonts w:ascii="Cambria Math" w:hAnsi="Cambria Math"/>
                                                                <w:lang w:val="en-US"/>
                                                              </w:rPr>
                                                              <m:t>0</m:t>
                                                            </m:r>
                                                          </m:e>
                                                          <m:e>
                                                            <m:r>
                                                              <w:rPr>
                                                                <w:rFonts w:ascii="Cambria Math" w:hAnsi="Cambria Math"/>
                                                                <w:lang w:val="en-US"/>
                                                              </w:rPr>
                                                              <m:t>0</m:t>
                                                            </m:r>
                                                          </m:e>
                                                        </m:mr>
                                                      </m:m>
                                                    </m:e>
                                                  </m:mr>
                                                </m:m>
                                              </m:e>
                                            </m:mr>
                                          </m:m>
                                        </m:e>
                                      </m:mr>
                                    </m:m>
                                  </m:e>
                                </m:mr>
                              </m:m>
                            </m:e>
                          </m:mr>
                        </m:m>
                      </m:e>
                    </m:mr>
                  </m:m>
                </m:e>
              </m:mr>
            </m:m>
          </m:e>
        </m:d>
      </m:oMath>
      <w:r w:rsidRPr="00FF3F58">
        <w:rPr>
          <w:lang w:val="en-US"/>
        </w:rPr>
        <w:t xml:space="preserve"> = 329</w:t>
      </w:r>
    </w:p>
    <w:p w14:paraId="687EC005" w14:textId="77777777" w:rsidR="00E55768" w:rsidRPr="00FF3F58" w:rsidRDefault="00E55768" w:rsidP="000E5B0F">
      <w:pPr>
        <w:tabs>
          <w:tab w:val="clear" w:pos="709"/>
        </w:tabs>
        <w:spacing w:line="204" w:lineRule="auto"/>
        <w:jc w:val="left"/>
        <w:rPr>
          <w:lang w:val="en-US"/>
        </w:rPr>
      </w:pPr>
    </w:p>
    <w:p w14:paraId="58487E75" w14:textId="77462879" w:rsidR="00D27F9F" w:rsidRPr="00FF3F58" w:rsidRDefault="00E55768" w:rsidP="000E5B0F">
      <w:pPr>
        <w:tabs>
          <w:tab w:val="clear" w:pos="709"/>
        </w:tabs>
        <w:spacing w:line="204" w:lineRule="auto"/>
        <w:jc w:val="left"/>
        <w:rPr>
          <w:lang w:val="en-US"/>
        </w:rPr>
      </w:pPr>
      <w:proofErr w:type="spellStart"/>
      <w:r w:rsidRPr="00FF3F58">
        <w:rPr>
          <w:lang w:val="en-US"/>
        </w:rPr>
        <w:t>Дет</w:t>
      </w:r>
      <w:proofErr w:type="spellEnd"/>
      <w:r w:rsidRPr="00FF3F58">
        <w:rPr>
          <w:lang w:val="en-US"/>
        </w:rPr>
        <w:t xml:space="preserve">. 2 </w:t>
      </w:r>
      <w:proofErr w:type="spellStart"/>
      <w:r w:rsidRPr="00FF3F58">
        <w:rPr>
          <w:lang w:val="en-US"/>
        </w:rPr>
        <w:t>вида</w:t>
      </w:r>
      <w:proofErr w:type="spellEnd"/>
      <w:r w:rsidRPr="00FF3F58">
        <w:rPr>
          <w:lang w:val="en-US"/>
        </w:rPr>
        <w:t xml:space="preserve"> : </w:t>
      </w:r>
      <m:oMath>
        <m:d>
          <m:dPr>
            <m:ctrlPr>
              <w:rPr>
                <w:rFonts w:ascii="Cambria Math" w:hAnsi="Cambria Math"/>
                <w:i/>
                <w:lang w:val="en-US"/>
              </w:rPr>
            </m:ctrlPr>
          </m:dPr>
          <m:e>
            <m:m>
              <m:mPr>
                <m:mcs>
                  <m:mc>
                    <m:mcPr>
                      <m:count m:val="2"/>
                      <m:mcJc m:val="center"/>
                    </m:mcPr>
                  </m:mc>
                </m:mcs>
                <m:ctrlPr>
                  <w:rPr>
                    <w:rFonts w:ascii="Cambria Math" w:hAnsi="Cambria Math"/>
                    <w:i/>
                    <w:lang w:val="en-US"/>
                  </w:rPr>
                </m:ctrlPr>
              </m:mPr>
              <m:mr>
                <m:e>
                  <m:r>
                    <w:rPr>
                      <w:rFonts w:ascii="Cambria Math" w:hAnsi="Cambria Math"/>
                      <w:lang w:val="en-US"/>
                    </w:rPr>
                    <m:t>45</m:t>
                  </m:r>
                </m:e>
                <m:e>
                  <m:m>
                    <m:mPr>
                      <m:mcs>
                        <m:mc>
                          <m:mcPr>
                            <m:count m:val="2"/>
                            <m:mcJc m:val="center"/>
                          </m:mcPr>
                        </m:mc>
                      </m:mcs>
                      <m:ctrlPr>
                        <w:rPr>
                          <w:rFonts w:ascii="Cambria Math" w:hAnsi="Cambria Math"/>
                          <w:i/>
                          <w:lang w:val="en-US"/>
                        </w:rPr>
                      </m:ctrlPr>
                    </m:mPr>
                    <m:mr>
                      <m:e>
                        <m:r>
                          <w:rPr>
                            <w:rFonts w:ascii="Cambria Math" w:hAnsi="Cambria Math"/>
                            <w:lang w:val="en-US"/>
                          </w:rPr>
                          <m:t>2</m:t>
                        </m:r>
                      </m:e>
                      <m:e>
                        <m:r>
                          <w:rPr>
                            <w:rFonts w:ascii="Cambria Math" w:hAnsi="Cambria Math"/>
                            <w:lang w:val="en-US"/>
                          </w:rPr>
                          <m:t>1</m:t>
                        </m:r>
                        <m:m>
                          <m:mPr>
                            <m:mcs>
                              <m:mc>
                                <m:mcPr>
                                  <m:count m:val="2"/>
                                  <m:mcJc m:val="center"/>
                                </m:mcPr>
                              </m:mc>
                            </m:mcs>
                            <m:ctrlPr>
                              <w:rPr>
                                <w:rFonts w:ascii="Cambria Math" w:hAnsi="Cambria Math"/>
                                <w:i/>
                                <w:lang w:val="en-US"/>
                              </w:rPr>
                            </m:ctrlPr>
                          </m:mPr>
                          <m:mr>
                            <m:e>
                              <m:r>
                                <w:rPr>
                                  <w:rFonts w:ascii="Cambria Math" w:hAnsi="Cambria Math"/>
                                  <w:lang w:val="en-US"/>
                                </w:rPr>
                                <m:t>5</m:t>
                              </m:r>
                            </m:e>
                            <m:e>
                              <m:m>
                                <m:mPr>
                                  <m:mcs>
                                    <m:mc>
                                      <m:mcPr>
                                        <m:count m:val="2"/>
                                        <m:mcJc m:val="center"/>
                                      </m:mcPr>
                                    </m:mc>
                                  </m:mcs>
                                  <m:ctrlPr>
                                    <w:rPr>
                                      <w:rFonts w:ascii="Cambria Math" w:hAnsi="Cambria Math"/>
                                      <w:i/>
                                      <w:lang w:val="en-US"/>
                                    </w:rPr>
                                  </m:ctrlPr>
                                </m:mPr>
                                <m:mr>
                                  <m:e>
                                    <m:r>
                                      <w:rPr>
                                        <w:rFonts w:ascii="Cambria Math" w:hAnsi="Cambria Math"/>
                                        <w:lang w:val="en-US"/>
                                      </w:rPr>
                                      <m:t>150</m:t>
                                    </m:r>
                                  </m:e>
                                  <m:e>
                                    <m:m>
                                      <m:mPr>
                                        <m:mcs>
                                          <m:mc>
                                            <m:mcPr>
                                              <m:count m:val="2"/>
                                              <m:mcJc m:val="center"/>
                                            </m:mcPr>
                                          </m:mc>
                                        </m:mcs>
                                        <m:ctrlPr>
                                          <w:rPr>
                                            <w:rFonts w:ascii="Cambria Math" w:hAnsi="Cambria Math"/>
                                            <w:i/>
                                            <w:lang w:val="en-US"/>
                                          </w:rPr>
                                        </m:ctrlPr>
                                      </m:mPr>
                                      <m:mr>
                                        <m:e>
                                          <m:r>
                                            <w:rPr>
                                              <w:rFonts w:ascii="Cambria Math" w:hAnsi="Cambria Math"/>
                                              <w:lang w:val="en-US"/>
                                            </w:rPr>
                                            <m:t>0</m:t>
                                          </m:r>
                                        </m:e>
                                        <m:e>
                                          <m:m>
                                            <m:mPr>
                                              <m:mcs>
                                                <m:mc>
                                                  <m:mcPr>
                                                    <m:count m:val="2"/>
                                                    <m:mcJc m:val="center"/>
                                                  </m:mcPr>
                                                </m:mc>
                                              </m:mcs>
                                              <m:ctrlPr>
                                                <w:rPr>
                                                  <w:rFonts w:ascii="Cambria Math" w:hAnsi="Cambria Math"/>
                                                  <w:i/>
                                                  <w:lang w:val="en-US"/>
                                                </w:rPr>
                                              </m:ctrlPr>
                                            </m:mPr>
                                            <m:mr>
                                              <m:e>
                                                <m:r>
                                                  <w:rPr>
                                                    <w:rFonts w:ascii="Cambria Math" w:hAnsi="Cambria Math"/>
                                                    <w:lang w:val="en-US"/>
                                                  </w:rPr>
                                                  <m:t>0</m:t>
                                                </m:r>
                                              </m:e>
                                              <m:e>
                                                <m:m>
                                                  <m:mPr>
                                                    <m:mcs>
                                                      <m:mc>
                                                        <m:mcPr>
                                                          <m:count m:val="2"/>
                                                          <m:mcJc m:val="center"/>
                                                        </m:mcPr>
                                                      </m:mc>
                                                    </m:mcs>
                                                    <m:ctrlPr>
                                                      <w:rPr>
                                                        <w:rFonts w:ascii="Cambria Math" w:hAnsi="Cambria Math"/>
                                                        <w:i/>
                                                        <w:lang w:val="en-US"/>
                                                      </w:rPr>
                                                    </m:ctrlPr>
                                                  </m:mPr>
                                                  <m:mr>
                                                    <m:e>
                                                      <m:r>
                                                        <w:rPr>
                                                          <w:rFonts w:ascii="Cambria Math" w:hAnsi="Cambria Math"/>
                                                          <w:lang w:val="en-US"/>
                                                        </w:rPr>
                                                        <m:t>89</m:t>
                                                      </m:r>
                                                    </m:e>
                                                    <m:e>
                                                      <m:m>
                                                        <m:mPr>
                                                          <m:mcs>
                                                            <m:mc>
                                                              <m:mcPr>
                                                                <m:count m:val="2"/>
                                                                <m:mcJc m:val="center"/>
                                                              </m:mcPr>
                                                            </m:mc>
                                                          </m:mcs>
                                                          <m:ctrlPr>
                                                            <w:rPr>
                                                              <w:rFonts w:ascii="Cambria Math" w:hAnsi="Cambria Math"/>
                                                              <w:i/>
                                                              <w:lang w:val="en-US"/>
                                                            </w:rPr>
                                                          </m:ctrlPr>
                                                        </m:mPr>
                                                        <m:mr>
                                                          <m:e>
                                                            <m:r>
                                                              <w:rPr>
                                                                <w:rFonts w:ascii="Cambria Math" w:hAnsi="Cambria Math"/>
                                                                <w:lang w:val="en-US"/>
                                                              </w:rPr>
                                                              <m:t>1</m:t>
                                                            </m:r>
                                                          </m:e>
                                                          <m:e/>
                                                        </m:mr>
                                                      </m:m>
                                                    </m:e>
                                                  </m:mr>
                                                </m:m>
                                              </m:e>
                                            </m:mr>
                                          </m:m>
                                        </m:e>
                                      </m:mr>
                                    </m:m>
                                  </m:e>
                                </m:mr>
                              </m:m>
                            </m:e>
                          </m:mr>
                        </m:m>
                      </m:e>
                    </m:mr>
                  </m:m>
                </m:e>
              </m:mr>
            </m:m>
          </m:e>
        </m:d>
      </m:oMath>
      <w:r w:rsidRPr="00FF3F58">
        <w:rPr>
          <w:lang w:val="en-US"/>
        </w:rPr>
        <w:t xml:space="preserve"> </w:t>
      </w:r>
      <w:r w:rsidRPr="00FF3F58">
        <w:t xml:space="preserve">* </w:t>
      </w:r>
      <m:oMath>
        <m:d>
          <m:dPr>
            <m:ctrlPr>
              <w:rPr>
                <w:rFonts w:ascii="Cambria Math" w:hAnsi="Cambria Math"/>
                <w:i/>
                <w:lang w:val="en-US"/>
              </w:rPr>
            </m:ctrlPr>
          </m:dPr>
          <m:e>
            <m:m>
              <m:mPr>
                <m:mcs>
                  <m:mc>
                    <m:mcPr>
                      <m:count m:val="2"/>
                      <m:mcJc m:val="center"/>
                    </m:mcPr>
                  </m:mc>
                </m:mcs>
                <m:ctrlPr>
                  <w:rPr>
                    <w:rFonts w:ascii="Cambria Math" w:hAnsi="Cambria Math"/>
                    <w:i/>
                    <w:lang w:val="en-US"/>
                  </w:rPr>
                </m:ctrlPr>
              </m:mPr>
              <m:mr>
                <m:e>
                  <m:r>
                    <w:rPr>
                      <w:rFonts w:ascii="Cambria Math" w:hAnsi="Cambria Math"/>
                      <w:lang w:val="en-US"/>
                    </w:rPr>
                    <m:t>0</m:t>
                  </m:r>
                </m:e>
                <m:e>
                  <m:m>
                    <m:mPr>
                      <m:mcs>
                        <m:mc>
                          <m:mcPr>
                            <m:count m:val="2"/>
                            <m:mcJc m:val="center"/>
                          </m:mcPr>
                        </m:mc>
                      </m:mcs>
                      <m:ctrlPr>
                        <w:rPr>
                          <w:rFonts w:ascii="Cambria Math" w:hAnsi="Cambria Math"/>
                          <w:i/>
                          <w:lang w:val="en-US"/>
                        </w:rPr>
                      </m:ctrlPr>
                    </m:mPr>
                    <m:mr>
                      <m:e>
                        <m:r>
                          <w:rPr>
                            <w:rFonts w:ascii="Cambria Math" w:hAnsi="Cambria Math"/>
                            <w:lang w:val="en-US"/>
                          </w:rPr>
                          <m:t>4</m:t>
                        </m:r>
                      </m:e>
                      <m:e>
                        <m:m>
                          <m:mPr>
                            <m:mcs>
                              <m:mc>
                                <m:mcPr>
                                  <m:count m:val="2"/>
                                  <m:mcJc m:val="center"/>
                                </m:mcPr>
                              </m:mc>
                            </m:mcs>
                            <m:ctrlPr>
                              <w:rPr>
                                <w:rFonts w:ascii="Cambria Math" w:hAnsi="Cambria Math"/>
                                <w:i/>
                                <w:lang w:val="en-US"/>
                              </w:rPr>
                            </m:ctrlPr>
                          </m:mPr>
                          <m:mr>
                            <m:e>
                              <m:r>
                                <w:rPr>
                                  <w:rFonts w:ascii="Cambria Math" w:hAnsi="Cambria Math"/>
                                  <w:lang w:val="en-US"/>
                                </w:rPr>
                                <m:t>9</m:t>
                              </m:r>
                            </m:e>
                            <m:e>
                              <m:m>
                                <m:mPr>
                                  <m:mcs>
                                    <m:mc>
                                      <m:mcPr>
                                        <m:count m:val="2"/>
                                        <m:mcJc m:val="center"/>
                                      </m:mcPr>
                                    </m:mc>
                                  </m:mcs>
                                  <m:ctrlPr>
                                    <w:rPr>
                                      <w:rFonts w:ascii="Cambria Math" w:hAnsi="Cambria Math"/>
                                      <w:i/>
                                      <w:lang w:val="en-US"/>
                                    </w:rPr>
                                  </m:ctrlPr>
                                </m:mPr>
                                <m:mr>
                                  <m:e>
                                    <m:r>
                                      <w:rPr>
                                        <w:rFonts w:ascii="Cambria Math" w:hAnsi="Cambria Math"/>
                                        <w:lang w:val="en-US"/>
                                      </w:rPr>
                                      <m:t>0</m:t>
                                    </m:r>
                                  </m:e>
                                  <m:e>
                                    <m:m>
                                      <m:mPr>
                                        <m:mcs>
                                          <m:mc>
                                            <m:mcPr>
                                              <m:count m:val="2"/>
                                              <m:mcJc m:val="center"/>
                                            </m:mcPr>
                                          </m:mc>
                                        </m:mcs>
                                        <m:ctrlPr>
                                          <w:rPr>
                                            <w:rFonts w:ascii="Cambria Math" w:hAnsi="Cambria Math"/>
                                            <w:i/>
                                            <w:lang w:val="en-US"/>
                                          </w:rPr>
                                        </m:ctrlPr>
                                      </m:mPr>
                                      <m:mr>
                                        <m:e>
                                          <m:r>
                                            <w:rPr>
                                              <w:rFonts w:ascii="Cambria Math" w:hAnsi="Cambria Math"/>
                                              <w:lang w:val="en-US"/>
                                            </w:rPr>
                                            <m:t>4</m:t>
                                          </m:r>
                                        </m:e>
                                        <m:e>
                                          <m:m>
                                            <m:mPr>
                                              <m:mcs>
                                                <m:mc>
                                                  <m:mcPr>
                                                    <m:count m:val="2"/>
                                                    <m:mcJc m:val="center"/>
                                                  </m:mcPr>
                                                </m:mc>
                                              </m:mcs>
                                              <m:ctrlPr>
                                                <w:rPr>
                                                  <w:rFonts w:ascii="Cambria Math" w:hAnsi="Cambria Math"/>
                                                  <w:i/>
                                                  <w:lang w:val="en-US"/>
                                                </w:rPr>
                                              </m:ctrlPr>
                                            </m:mPr>
                                            <m:mr>
                                              <m:e>
                                                <m:r>
                                                  <w:rPr>
                                                    <w:rFonts w:ascii="Cambria Math" w:hAnsi="Cambria Math"/>
                                                    <w:lang w:val="en-US"/>
                                                  </w:rPr>
                                                  <m:t>2</m:t>
                                                </m:r>
                                              </m:e>
                                              <m:e>
                                                <m:m>
                                                  <m:mPr>
                                                    <m:mcs>
                                                      <m:mc>
                                                        <m:mcPr>
                                                          <m:count m:val="2"/>
                                                          <m:mcJc m:val="center"/>
                                                        </m:mcPr>
                                                      </m:mc>
                                                    </m:mcs>
                                                    <m:ctrlPr>
                                                      <w:rPr>
                                                        <w:rFonts w:ascii="Cambria Math" w:hAnsi="Cambria Math"/>
                                                        <w:i/>
                                                        <w:lang w:val="en-US"/>
                                                      </w:rPr>
                                                    </m:ctrlPr>
                                                  </m:mPr>
                                                  <m:mr>
                                                    <m:e>
                                                      <m:r>
                                                        <w:rPr>
                                                          <w:rFonts w:ascii="Cambria Math" w:hAnsi="Cambria Math"/>
                                                          <w:lang w:val="en-US"/>
                                                        </w:rPr>
                                                        <m:t>7</m:t>
                                                      </m:r>
                                                    </m:e>
                                                    <m:e>
                                                      <m:m>
                                                        <m:mPr>
                                                          <m:mcs>
                                                            <m:mc>
                                                              <m:mcPr>
                                                                <m:count m:val="2"/>
                                                                <m:mcJc m:val="center"/>
                                                              </m:mcPr>
                                                            </m:mc>
                                                          </m:mcs>
                                                          <m:ctrlPr>
                                                            <w:rPr>
                                                              <w:rFonts w:ascii="Cambria Math" w:hAnsi="Cambria Math"/>
                                                              <w:i/>
                                                              <w:lang w:val="en-US"/>
                                                            </w:rPr>
                                                          </m:ctrlPr>
                                                        </m:mPr>
                                                        <m:mr>
                                                          <m:e>
                                                            <m:r>
                                                              <w:rPr>
                                                                <w:rFonts w:ascii="Cambria Math" w:hAnsi="Cambria Math"/>
                                                                <w:lang w:val="en-US"/>
                                                              </w:rPr>
                                                              <m:t>11</m:t>
                                                            </m:r>
                                                          </m:e>
                                                          <m:e>
                                                            <m:r>
                                                              <w:rPr>
                                                                <w:rFonts w:ascii="Cambria Math" w:hAnsi="Cambria Math"/>
                                                                <w:lang w:val="en-US"/>
                                                              </w:rPr>
                                                              <m:t>0</m:t>
                                                            </m:r>
                                                          </m:e>
                                                        </m:mr>
                                                      </m:m>
                                                    </m:e>
                                                  </m:mr>
                                                </m:m>
                                              </m:e>
                                            </m:mr>
                                          </m:m>
                                        </m:e>
                                      </m:mr>
                                    </m:m>
                                  </m:e>
                                </m:mr>
                              </m:m>
                            </m:e>
                          </m:mr>
                        </m:m>
                      </m:e>
                    </m:mr>
                  </m:m>
                </m:e>
              </m:mr>
            </m:m>
          </m:e>
        </m:d>
      </m:oMath>
      <w:r w:rsidRPr="00FF3F58">
        <w:rPr>
          <w:lang w:val="en-US"/>
        </w:rPr>
        <w:t xml:space="preserve">= </w:t>
      </w:r>
      <w:r w:rsidR="00D27F9F" w:rsidRPr="00FF3F58">
        <w:rPr>
          <w:lang w:val="en-US"/>
        </w:rPr>
        <w:t>769</w:t>
      </w:r>
    </w:p>
    <w:p w14:paraId="51DF6FC6" w14:textId="77777777" w:rsidR="00D27F9F" w:rsidRPr="00FF3F58" w:rsidRDefault="00D27F9F" w:rsidP="000E5B0F">
      <w:pPr>
        <w:tabs>
          <w:tab w:val="clear" w:pos="709"/>
        </w:tabs>
        <w:spacing w:line="204" w:lineRule="auto"/>
        <w:jc w:val="left"/>
        <w:rPr>
          <w:lang w:val="en-US"/>
        </w:rPr>
      </w:pPr>
    </w:p>
    <w:p w14:paraId="20957A5D" w14:textId="7F86C8BA" w:rsidR="0017310D" w:rsidRDefault="00D27F9F" w:rsidP="000E5B0F">
      <w:pPr>
        <w:tabs>
          <w:tab w:val="clear" w:pos="709"/>
        </w:tabs>
        <w:spacing w:line="204" w:lineRule="auto"/>
        <w:jc w:val="left"/>
        <w:rPr>
          <w:b/>
        </w:rPr>
      </w:pPr>
      <w:r w:rsidRPr="00FF3F58">
        <w:t xml:space="preserve">Комплектов = </w:t>
      </w:r>
      <w:r w:rsidR="00BD7C7E">
        <w:t>целое(</w:t>
      </w:r>
      <w:r w:rsidRPr="00FF3F58">
        <w:t>мин(329</w:t>
      </w:r>
      <w:r w:rsidRPr="00FF3F58">
        <w:rPr>
          <w:lang w:val="en-US"/>
        </w:rPr>
        <w:t>/3 ; 769/7</w:t>
      </w:r>
      <w:r w:rsidRPr="00FF3F58">
        <w:t>)</w:t>
      </w:r>
      <w:r w:rsidR="00BD7C7E">
        <w:t>)</w:t>
      </w:r>
      <w:r w:rsidRPr="00FF3F58">
        <w:t xml:space="preserve"> = </w:t>
      </w:r>
      <w:r w:rsidRPr="00FF3F58">
        <w:rPr>
          <w:b/>
        </w:rPr>
        <w:t>109</w:t>
      </w:r>
    </w:p>
    <w:p w14:paraId="40FF4FAB" w14:textId="77777777" w:rsidR="0017310D" w:rsidRDefault="0017310D">
      <w:pPr>
        <w:tabs>
          <w:tab w:val="clear" w:pos="709"/>
        </w:tabs>
        <w:spacing w:line="204" w:lineRule="auto"/>
        <w:ind w:left="6237"/>
        <w:jc w:val="left"/>
        <w:rPr>
          <w:b/>
        </w:rPr>
      </w:pPr>
      <w:r>
        <w:rPr>
          <w:b/>
        </w:rPr>
        <w:br w:type="page"/>
      </w:r>
    </w:p>
    <w:p w14:paraId="3C9D468C" w14:textId="77777777" w:rsidR="0017310D" w:rsidRPr="00F44E7C" w:rsidRDefault="0017310D" w:rsidP="000E5B0F">
      <w:pPr>
        <w:tabs>
          <w:tab w:val="clear" w:pos="709"/>
        </w:tabs>
        <w:spacing w:line="204" w:lineRule="auto"/>
        <w:jc w:val="left"/>
        <w:rPr>
          <w:b/>
          <w:lang w:val="en-US"/>
        </w:rPr>
      </w:pPr>
      <w:r w:rsidRPr="00F44E7C">
        <w:rPr>
          <w:b/>
        </w:rPr>
        <w:lastRenderedPageBreak/>
        <w:t xml:space="preserve">Программа в </w:t>
      </w:r>
      <w:proofErr w:type="spellStart"/>
      <w:r w:rsidRPr="00F44E7C">
        <w:rPr>
          <w:b/>
          <w:lang w:val="en-US"/>
        </w:rPr>
        <w:t>Lindo</w:t>
      </w:r>
      <w:proofErr w:type="spellEnd"/>
    </w:p>
    <w:p w14:paraId="2329DFB4" w14:textId="40726014" w:rsidR="0017310D" w:rsidRDefault="0017310D" w:rsidP="0017310D">
      <w:pPr>
        <w:widowControl w:val="0"/>
        <w:tabs>
          <w:tab w:val="clear" w:pos="709"/>
        </w:tabs>
        <w:autoSpaceDE w:val="0"/>
        <w:autoSpaceDN w:val="0"/>
        <w:adjustRightInd w:val="0"/>
        <w:jc w:val="left"/>
        <w:rPr>
          <w:rFonts w:ascii="Helvetica" w:eastAsiaTheme="minorHAnsi" w:hAnsi="Helvetica" w:cs="Helvetica"/>
          <w:sz w:val="24"/>
          <w:szCs w:val="24"/>
          <w:lang w:eastAsia="en-US"/>
        </w:rPr>
      </w:pPr>
      <w:proofErr w:type="spellStart"/>
      <w:r>
        <w:rPr>
          <w:rFonts w:ascii="Helvetica" w:eastAsiaTheme="minorHAnsi" w:hAnsi="Helvetica" w:cs="Helvetica"/>
          <w:sz w:val="24"/>
          <w:szCs w:val="24"/>
          <w:lang w:eastAsia="en-US"/>
        </w:rPr>
        <w:t>max</w:t>
      </w:r>
      <w:proofErr w:type="spellEnd"/>
      <w:r>
        <w:rPr>
          <w:rFonts w:ascii="Helvetica" w:eastAsiaTheme="minorHAnsi" w:hAnsi="Helvetica" w:cs="Helvetica"/>
          <w:sz w:val="24"/>
          <w:szCs w:val="24"/>
          <w:lang w:eastAsia="en-US"/>
        </w:rPr>
        <w:t xml:space="preserve"> c</w:t>
      </w:r>
    </w:p>
    <w:p w14:paraId="762BC1AA" w14:textId="77777777" w:rsidR="0017310D" w:rsidRDefault="0017310D" w:rsidP="0017310D">
      <w:pPr>
        <w:widowControl w:val="0"/>
        <w:tabs>
          <w:tab w:val="clear" w:pos="709"/>
        </w:tabs>
        <w:autoSpaceDE w:val="0"/>
        <w:autoSpaceDN w:val="0"/>
        <w:adjustRightInd w:val="0"/>
        <w:jc w:val="left"/>
        <w:rPr>
          <w:rFonts w:ascii="Helvetica" w:eastAsiaTheme="minorHAnsi" w:hAnsi="Helvetica" w:cs="Helvetica"/>
          <w:sz w:val="24"/>
          <w:szCs w:val="24"/>
          <w:lang w:eastAsia="en-US"/>
        </w:rPr>
      </w:pPr>
      <w:proofErr w:type="spellStart"/>
      <w:r>
        <w:rPr>
          <w:rFonts w:ascii="Helvetica" w:eastAsiaTheme="minorHAnsi" w:hAnsi="Helvetica" w:cs="Helvetica"/>
          <w:sz w:val="24"/>
          <w:szCs w:val="24"/>
          <w:lang w:eastAsia="en-US"/>
        </w:rPr>
        <w:t>subject</w:t>
      </w:r>
      <w:proofErr w:type="spellEnd"/>
      <w:r>
        <w:rPr>
          <w:rFonts w:ascii="Helvetica" w:eastAsiaTheme="minorHAnsi" w:hAnsi="Helvetica" w:cs="Helvetica"/>
          <w:sz w:val="24"/>
          <w:szCs w:val="24"/>
          <w:lang w:eastAsia="en-US"/>
        </w:rPr>
        <w:t xml:space="preserve"> </w:t>
      </w:r>
      <w:proofErr w:type="spellStart"/>
      <w:r>
        <w:rPr>
          <w:rFonts w:ascii="Helvetica" w:eastAsiaTheme="minorHAnsi" w:hAnsi="Helvetica" w:cs="Helvetica"/>
          <w:sz w:val="24"/>
          <w:szCs w:val="24"/>
          <w:lang w:eastAsia="en-US"/>
        </w:rPr>
        <w:t>to</w:t>
      </w:r>
      <w:proofErr w:type="spellEnd"/>
    </w:p>
    <w:p w14:paraId="1877B663" w14:textId="17918895" w:rsidR="0017310D" w:rsidRDefault="0017310D" w:rsidP="0017310D">
      <w:pPr>
        <w:widowControl w:val="0"/>
        <w:tabs>
          <w:tab w:val="clear" w:pos="709"/>
        </w:tabs>
        <w:autoSpaceDE w:val="0"/>
        <w:autoSpaceDN w:val="0"/>
        <w:adjustRightInd w:val="0"/>
        <w:jc w:val="left"/>
        <w:rPr>
          <w:rFonts w:ascii="Helvetica" w:eastAsiaTheme="minorHAnsi" w:hAnsi="Helvetica" w:cs="Helvetica"/>
          <w:sz w:val="24"/>
          <w:szCs w:val="24"/>
          <w:lang w:eastAsia="en-US"/>
        </w:rPr>
      </w:pPr>
      <w:r>
        <w:rPr>
          <w:rFonts w:ascii="Helvetica" w:eastAsiaTheme="minorHAnsi" w:hAnsi="Helvetica" w:cs="Helvetica"/>
          <w:sz w:val="24"/>
          <w:szCs w:val="24"/>
          <w:lang w:eastAsia="en-US"/>
        </w:rPr>
        <w:t>2 x11 + x12 + x21 + 2 x31 + x32-3c&gt;=0</w:t>
      </w:r>
    </w:p>
    <w:p w14:paraId="439CBE12" w14:textId="18A3F02B" w:rsidR="0017310D" w:rsidRDefault="0017310D" w:rsidP="0017310D">
      <w:pPr>
        <w:widowControl w:val="0"/>
        <w:tabs>
          <w:tab w:val="clear" w:pos="709"/>
        </w:tabs>
        <w:autoSpaceDE w:val="0"/>
        <w:autoSpaceDN w:val="0"/>
        <w:adjustRightInd w:val="0"/>
        <w:jc w:val="left"/>
        <w:rPr>
          <w:rFonts w:ascii="Helvetica" w:eastAsiaTheme="minorHAnsi" w:hAnsi="Helvetica" w:cs="Helvetica"/>
          <w:sz w:val="24"/>
          <w:szCs w:val="24"/>
          <w:lang w:eastAsia="en-US"/>
        </w:rPr>
      </w:pPr>
      <w:r>
        <w:rPr>
          <w:rFonts w:ascii="Helvetica" w:eastAsiaTheme="minorHAnsi" w:hAnsi="Helvetica" w:cs="Helvetica"/>
          <w:sz w:val="24"/>
          <w:szCs w:val="24"/>
          <w:lang w:eastAsia="en-US"/>
        </w:rPr>
        <w:t>4 x12 + 9 x13 + 4 x22 + 2 x31 + 7 x32 + 11 x33-7c&gt;=0;</w:t>
      </w:r>
    </w:p>
    <w:p w14:paraId="6AF86A42" w14:textId="77777777" w:rsidR="0017310D" w:rsidRDefault="0017310D" w:rsidP="0017310D">
      <w:pPr>
        <w:widowControl w:val="0"/>
        <w:tabs>
          <w:tab w:val="clear" w:pos="709"/>
        </w:tabs>
        <w:autoSpaceDE w:val="0"/>
        <w:autoSpaceDN w:val="0"/>
        <w:adjustRightInd w:val="0"/>
        <w:jc w:val="left"/>
        <w:rPr>
          <w:rFonts w:ascii="Helvetica" w:eastAsiaTheme="minorHAnsi" w:hAnsi="Helvetica" w:cs="Helvetica"/>
          <w:sz w:val="24"/>
          <w:szCs w:val="24"/>
          <w:lang w:eastAsia="en-US"/>
        </w:rPr>
      </w:pPr>
      <w:r>
        <w:rPr>
          <w:rFonts w:ascii="Helvetica" w:eastAsiaTheme="minorHAnsi" w:hAnsi="Helvetica" w:cs="Helvetica"/>
          <w:sz w:val="24"/>
          <w:szCs w:val="24"/>
          <w:lang w:eastAsia="en-US"/>
        </w:rPr>
        <w:t>x11 + x12 + x13 &lt;= 60;</w:t>
      </w:r>
    </w:p>
    <w:p w14:paraId="57114C41" w14:textId="77777777" w:rsidR="0017310D" w:rsidRDefault="0017310D" w:rsidP="0017310D">
      <w:pPr>
        <w:widowControl w:val="0"/>
        <w:tabs>
          <w:tab w:val="clear" w:pos="709"/>
        </w:tabs>
        <w:autoSpaceDE w:val="0"/>
        <w:autoSpaceDN w:val="0"/>
        <w:adjustRightInd w:val="0"/>
        <w:jc w:val="left"/>
        <w:rPr>
          <w:rFonts w:ascii="Helvetica" w:eastAsiaTheme="minorHAnsi" w:hAnsi="Helvetica" w:cs="Helvetica"/>
          <w:sz w:val="24"/>
          <w:szCs w:val="24"/>
          <w:lang w:eastAsia="en-US"/>
        </w:rPr>
      </w:pPr>
      <w:r>
        <w:rPr>
          <w:rFonts w:ascii="Helvetica" w:eastAsiaTheme="minorHAnsi" w:hAnsi="Helvetica" w:cs="Helvetica"/>
          <w:sz w:val="24"/>
          <w:szCs w:val="24"/>
          <w:lang w:eastAsia="en-US"/>
        </w:rPr>
        <w:t>x21 + x22 &lt;= 150;</w:t>
      </w:r>
    </w:p>
    <w:p w14:paraId="4DA73134" w14:textId="77777777" w:rsidR="0017310D" w:rsidRDefault="0017310D" w:rsidP="0017310D">
      <w:pPr>
        <w:widowControl w:val="0"/>
        <w:tabs>
          <w:tab w:val="clear" w:pos="709"/>
        </w:tabs>
        <w:autoSpaceDE w:val="0"/>
        <w:autoSpaceDN w:val="0"/>
        <w:adjustRightInd w:val="0"/>
        <w:jc w:val="left"/>
        <w:rPr>
          <w:rFonts w:ascii="Helvetica" w:eastAsiaTheme="minorHAnsi" w:hAnsi="Helvetica" w:cs="Helvetica"/>
          <w:sz w:val="24"/>
          <w:szCs w:val="24"/>
          <w:lang w:eastAsia="en-US"/>
        </w:rPr>
      </w:pPr>
      <w:r>
        <w:rPr>
          <w:rFonts w:ascii="Helvetica" w:eastAsiaTheme="minorHAnsi" w:hAnsi="Helvetica" w:cs="Helvetica"/>
          <w:sz w:val="24"/>
          <w:szCs w:val="24"/>
          <w:lang w:eastAsia="en-US"/>
        </w:rPr>
        <w:t>x31 + x32 + x33 &lt;=90;</w:t>
      </w:r>
    </w:p>
    <w:p w14:paraId="22177EB2" w14:textId="644158FE" w:rsidR="0017310D" w:rsidRDefault="0017310D" w:rsidP="0017310D">
      <w:pPr>
        <w:widowControl w:val="0"/>
        <w:tabs>
          <w:tab w:val="clear" w:pos="709"/>
        </w:tabs>
        <w:autoSpaceDE w:val="0"/>
        <w:autoSpaceDN w:val="0"/>
        <w:adjustRightInd w:val="0"/>
        <w:jc w:val="left"/>
        <w:rPr>
          <w:rFonts w:ascii="Helvetica" w:eastAsiaTheme="minorHAnsi" w:hAnsi="Helvetica" w:cs="Helvetica"/>
          <w:sz w:val="24"/>
          <w:szCs w:val="24"/>
          <w:lang w:eastAsia="en-US"/>
        </w:rPr>
      </w:pPr>
      <w:proofErr w:type="spellStart"/>
      <w:r>
        <w:rPr>
          <w:rFonts w:ascii="Helvetica" w:eastAsiaTheme="minorHAnsi" w:hAnsi="Helvetica" w:cs="Helvetica"/>
          <w:sz w:val="24"/>
          <w:szCs w:val="24"/>
          <w:lang w:eastAsia="en-US"/>
        </w:rPr>
        <w:t>end</w:t>
      </w:r>
      <w:proofErr w:type="spellEnd"/>
    </w:p>
    <w:p w14:paraId="0D19B04A" w14:textId="77777777" w:rsidR="0017310D" w:rsidRDefault="0017310D" w:rsidP="0017310D">
      <w:pPr>
        <w:tabs>
          <w:tab w:val="clear" w:pos="709"/>
        </w:tabs>
        <w:spacing w:line="204" w:lineRule="auto"/>
        <w:jc w:val="left"/>
        <w:rPr>
          <w:rFonts w:ascii="Helvetica" w:eastAsiaTheme="minorHAnsi" w:hAnsi="Helvetica" w:cs="Helvetica"/>
          <w:sz w:val="24"/>
          <w:szCs w:val="24"/>
          <w:lang w:eastAsia="en-US"/>
        </w:rPr>
      </w:pPr>
      <w:proofErr w:type="spellStart"/>
      <w:r>
        <w:rPr>
          <w:rFonts w:ascii="Helvetica" w:eastAsiaTheme="minorHAnsi" w:hAnsi="Helvetica" w:cs="Helvetica"/>
          <w:sz w:val="24"/>
          <w:szCs w:val="24"/>
          <w:lang w:eastAsia="en-US"/>
        </w:rPr>
        <w:t>gin</w:t>
      </w:r>
      <w:proofErr w:type="spellEnd"/>
      <w:r>
        <w:rPr>
          <w:rFonts w:ascii="Helvetica" w:eastAsiaTheme="minorHAnsi" w:hAnsi="Helvetica" w:cs="Helvetica"/>
          <w:sz w:val="24"/>
          <w:szCs w:val="24"/>
          <w:lang w:eastAsia="en-US"/>
        </w:rPr>
        <w:t xml:space="preserve"> c</w:t>
      </w:r>
    </w:p>
    <w:p w14:paraId="093DFF76" w14:textId="77777777" w:rsidR="0017310D" w:rsidRDefault="0017310D" w:rsidP="0017310D">
      <w:pPr>
        <w:tabs>
          <w:tab w:val="clear" w:pos="709"/>
        </w:tabs>
        <w:spacing w:line="204" w:lineRule="auto"/>
        <w:jc w:val="left"/>
        <w:rPr>
          <w:rFonts w:ascii="Helvetica" w:eastAsiaTheme="minorHAnsi" w:hAnsi="Helvetica" w:cs="Helvetica"/>
          <w:sz w:val="24"/>
          <w:szCs w:val="24"/>
          <w:lang w:eastAsia="en-US"/>
        </w:rPr>
      </w:pPr>
    </w:p>
    <w:p w14:paraId="61F98501" w14:textId="77777777" w:rsidR="0017310D" w:rsidRDefault="0017310D" w:rsidP="0017310D">
      <w:pPr>
        <w:tabs>
          <w:tab w:val="clear" w:pos="709"/>
        </w:tabs>
        <w:spacing w:line="204" w:lineRule="auto"/>
        <w:jc w:val="left"/>
      </w:pPr>
      <w:r w:rsidRPr="0017310D">
        <w:rPr>
          <w:rFonts w:ascii="Helvetica" w:eastAsiaTheme="minorHAnsi" w:hAnsi="Helvetica" w:cs="Helvetica"/>
          <w:noProof/>
          <w:sz w:val="24"/>
          <w:szCs w:val="24"/>
        </w:rPr>
        <w:drawing>
          <wp:inline distT="0" distB="0" distL="0" distR="0" wp14:anchorId="74123B98" wp14:editId="52D9F1F4">
            <wp:extent cx="5940425" cy="4448810"/>
            <wp:effectExtent l="0" t="0" r="0"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4448810"/>
                    </a:xfrm>
                    <a:prstGeom prst="rect">
                      <a:avLst/>
                    </a:prstGeom>
                  </pic:spPr>
                </pic:pic>
              </a:graphicData>
            </a:graphic>
          </wp:inline>
        </w:drawing>
      </w:r>
    </w:p>
    <w:p w14:paraId="7734C63B" w14:textId="096C6F1C" w:rsidR="004200A4" w:rsidRPr="00870886" w:rsidRDefault="004200A4" w:rsidP="004200A4">
      <w:pPr>
        <w:tabs>
          <w:tab w:val="clear" w:pos="709"/>
        </w:tabs>
        <w:spacing w:line="204" w:lineRule="auto"/>
        <w:jc w:val="left"/>
        <w:rPr>
          <w:rFonts w:eastAsiaTheme="majorEastAsia"/>
          <w:b/>
          <w:bCs/>
          <w:szCs w:val="28"/>
        </w:rPr>
      </w:pPr>
      <w:r w:rsidRPr="00870886">
        <w:rPr>
          <w:rFonts w:eastAsiaTheme="majorEastAsia"/>
          <w:b/>
          <w:bCs/>
          <w:szCs w:val="28"/>
        </w:rPr>
        <w:t>И получим 109 комплектов деталей.</w:t>
      </w:r>
    </w:p>
    <w:p w14:paraId="0B1D6E10" w14:textId="7E5D01F1" w:rsidR="00042DA7" w:rsidRPr="00042DA7" w:rsidRDefault="00042DA7" w:rsidP="00870886">
      <w:pPr>
        <w:rPr>
          <w:lang w:val="en-US"/>
        </w:rPr>
      </w:pPr>
      <w:bookmarkStart w:id="3" w:name="_Toc480575553"/>
    </w:p>
    <w:p w14:paraId="338A1C55" w14:textId="77777777" w:rsidR="00042DA7" w:rsidRDefault="00042DA7" w:rsidP="007B4A69">
      <w:pPr>
        <w:tabs>
          <w:tab w:val="clear" w:pos="709"/>
        </w:tabs>
        <w:spacing w:line="204" w:lineRule="auto"/>
        <w:jc w:val="left"/>
        <w:rPr>
          <w:b/>
          <w:lang w:val="en-US"/>
        </w:rPr>
      </w:pPr>
    </w:p>
    <w:bookmarkEnd w:id="3"/>
    <w:p w14:paraId="4CACE9A6" w14:textId="40126EFA" w:rsidR="00DA37C3" w:rsidRPr="00870886" w:rsidRDefault="000B4A53" w:rsidP="00870886">
      <w:pPr>
        <w:tabs>
          <w:tab w:val="clear" w:pos="709"/>
        </w:tabs>
        <w:spacing w:line="204" w:lineRule="auto"/>
        <w:jc w:val="left"/>
        <w:rPr>
          <w:rFonts w:eastAsiaTheme="majorEastAsia"/>
          <w:b/>
          <w:bCs/>
          <w:szCs w:val="28"/>
        </w:rPr>
      </w:pPr>
      <w:r w:rsidRPr="00FF3F58">
        <w:rPr>
          <w:szCs w:val="28"/>
        </w:rPr>
        <w:t xml:space="preserve"> </w:t>
      </w:r>
    </w:p>
    <w:p w14:paraId="4127A71C" w14:textId="77777777" w:rsidR="00D65B64" w:rsidRPr="00FF3F58" w:rsidRDefault="00D65B64" w:rsidP="00D65B64"/>
    <w:sectPr w:rsidR="00D65B64" w:rsidRPr="00FF3F58" w:rsidSect="000F36D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E582BB" w14:textId="77777777" w:rsidR="00F9406B" w:rsidRDefault="00F9406B" w:rsidP="00950E21">
      <w:r>
        <w:separator/>
      </w:r>
    </w:p>
  </w:endnote>
  <w:endnote w:type="continuationSeparator" w:id="0">
    <w:p w14:paraId="7E73D5D9" w14:textId="77777777" w:rsidR="00F9406B" w:rsidRDefault="00F9406B" w:rsidP="00950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2FD1E9" w14:textId="77777777" w:rsidR="00F9406B" w:rsidRDefault="00F9406B" w:rsidP="00950E21">
      <w:r>
        <w:separator/>
      </w:r>
    </w:p>
  </w:footnote>
  <w:footnote w:type="continuationSeparator" w:id="0">
    <w:p w14:paraId="13F766EF" w14:textId="77777777" w:rsidR="00F9406B" w:rsidRDefault="00F9406B" w:rsidP="00950E2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20D17"/>
    <w:multiLevelType w:val="hybridMultilevel"/>
    <w:tmpl w:val="018834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122EE8"/>
    <w:multiLevelType w:val="multilevel"/>
    <w:tmpl w:val="8880412A"/>
    <w:lvl w:ilvl="0">
      <w:start w:val="2"/>
      <w:numFmt w:val="decimal"/>
      <w:lvlText w:val="%1"/>
      <w:lvlJc w:val="left"/>
      <w:pPr>
        <w:ind w:left="375" w:hanging="375"/>
      </w:pPr>
      <w:rPr>
        <w:rFonts w:hint="default"/>
      </w:rPr>
    </w:lvl>
    <w:lvl w:ilvl="1">
      <w:start w:val="1"/>
      <w:numFmt w:val="decimal"/>
      <w:lvlText w:val="%1.%2"/>
      <w:lvlJc w:val="left"/>
      <w:pPr>
        <w:ind w:left="1663" w:hanging="375"/>
      </w:pPr>
      <w:rPr>
        <w:rFonts w:hint="default"/>
      </w:rPr>
    </w:lvl>
    <w:lvl w:ilvl="2">
      <w:start w:val="1"/>
      <w:numFmt w:val="decimal"/>
      <w:lvlText w:val="%1.%2.%3"/>
      <w:lvlJc w:val="left"/>
      <w:pPr>
        <w:ind w:left="3296" w:hanging="720"/>
      </w:pPr>
      <w:rPr>
        <w:rFonts w:hint="default"/>
      </w:rPr>
    </w:lvl>
    <w:lvl w:ilvl="3">
      <w:start w:val="1"/>
      <w:numFmt w:val="decimal"/>
      <w:lvlText w:val="%1.%2.%3.%4"/>
      <w:lvlJc w:val="left"/>
      <w:pPr>
        <w:ind w:left="4944" w:hanging="1080"/>
      </w:pPr>
      <w:rPr>
        <w:rFonts w:hint="default"/>
      </w:rPr>
    </w:lvl>
    <w:lvl w:ilvl="4">
      <w:start w:val="1"/>
      <w:numFmt w:val="decimal"/>
      <w:lvlText w:val="%1.%2.%3.%4.%5"/>
      <w:lvlJc w:val="left"/>
      <w:pPr>
        <w:ind w:left="6232" w:hanging="1080"/>
      </w:pPr>
      <w:rPr>
        <w:rFonts w:hint="default"/>
      </w:rPr>
    </w:lvl>
    <w:lvl w:ilvl="5">
      <w:start w:val="1"/>
      <w:numFmt w:val="decimal"/>
      <w:lvlText w:val="%1.%2.%3.%4.%5.%6"/>
      <w:lvlJc w:val="left"/>
      <w:pPr>
        <w:ind w:left="7880" w:hanging="1440"/>
      </w:pPr>
      <w:rPr>
        <w:rFonts w:hint="default"/>
      </w:rPr>
    </w:lvl>
    <w:lvl w:ilvl="6">
      <w:start w:val="1"/>
      <w:numFmt w:val="decimal"/>
      <w:lvlText w:val="%1.%2.%3.%4.%5.%6.%7"/>
      <w:lvlJc w:val="left"/>
      <w:pPr>
        <w:ind w:left="9168" w:hanging="1440"/>
      </w:pPr>
      <w:rPr>
        <w:rFonts w:hint="default"/>
      </w:rPr>
    </w:lvl>
    <w:lvl w:ilvl="7">
      <w:start w:val="1"/>
      <w:numFmt w:val="decimal"/>
      <w:lvlText w:val="%1.%2.%3.%4.%5.%6.%7.%8"/>
      <w:lvlJc w:val="left"/>
      <w:pPr>
        <w:ind w:left="10816" w:hanging="1800"/>
      </w:pPr>
      <w:rPr>
        <w:rFonts w:hint="default"/>
      </w:rPr>
    </w:lvl>
    <w:lvl w:ilvl="8">
      <w:start w:val="1"/>
      <w:numFmt w:val="decimal"/>
      <w:lvlText w:val="%1.%2.%3.%4.%5.%6.%7.%8.%9"/>
      <w:lvlJc w:val="left"/>
      <w:pPr>
        <w:ind w:left="12464" w:hanging="2160"/>
      </w:pPr>
      <w:rPr>
        <w:rFonts w:hint="default"/>
      </w:rPr>
    </w:lvl>
  </w:abstractNum>
  <w:abstractNum w:abstractNumId="2">
    <w:nsid w:val="155F1623"/>
    <w:multiLevelType w:val="hybridMultilevel"/>
    <w:tmpl w:val="F50C823E"/>
    <w:lvl w:ilvl="0" w:tplc="5360E9E0">
      <w:start w:val="1"/>
      <w:numFmt w:val="decimal"/>
      <w:lvlText w:val="%1."/>
      <w:lvlJc w:val="left"/>
      <w:pPr>
        <w:ind w:left="928" w:hanging="360"/>
      </w:pPr>
      <w:rPr>
        <w:rFonts w:hint="default"/>
        <w:i w:val="0"/>
      </w:rPr>
    </w:lvl>
    <w:lvl w:ilvl="1" w:tplc="04190019">
      <w:start w:val="1"/>
      <w:numFmt w:val="lowerLetter"/>
      <w:lvlText w:val="%2."/>
      <w:lvlJc w:val="left"/>
      <w:pPr>
        <w:ind w:left="1495"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30ED41C9"/>
    <w:multiLevelType w:val="singleLevel"/>
    <w:tmpl w:val="E904BB98"/>
    <w:lvl w:ilvl="0">
      <w:start w:val="1"/>
      <w:numFmt w:val="decimal"/>
      <w:lvlText w:val="%1."/>
      <w:lvlJc w:val="left"/>
      <w:pPr>
        <w:tabs>
          <w:tab w:val="num" w:pos="510"/>
        </w:tabs>
        <w:ind w:left="510" w:hanging="510"/>
      </w:pPr>
      <w:rPr>
        <w:rFonts w:hint="default"/>
      </w:rPr>
    </w:lvl>
  </w:abstractNum>
  <w:abstractNum w:abstractNumId="4">
    <w:nsid w:val="5A7F130A"/>
    <w:multiLevelType w:val="multilevel"/>
    <w:tmpl w:val="F42E38E2"/>
    <w:lvl w:ilvl="0">
      <w:start w:val="1"/>
      <w:numFmt w:val="decimal"/>
      <w:lvlText w:val="%1."/>
      <w:lvlJc w:val="left"/>
      <w:pPr>
        <w:ind w:left="928" w:hanging="360"/>
      </w:pPr>
      <w:rPr>
        <w:rFonts w:hint="default"/>
        <w:i w:val="0"/>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86553"/>
    <w:rsid w:val="00021000"/>
    <w:rsid w:val="00041399"/>
    <w:rsid w:val="00042DA7"/>
    <w:rsid w:val="000A46D4"/>
    <w:rsid w:val="000A513F"/>
    <w:rsid w:val="000B4A53"/>
    <w:rsid w:val="000E5B0F"/>
    <w:rsid w:val="000F36D6"/>
    <w:rsid w:val="0012164E"/>
    <w:rsid w:val="00131A11"/>
    <w:rsid w:val="0017310D"/>
    <w:rsid w:val="001847B3"/>
    <w:rsid w:val="001921D5"/>
    <w:rsid w:val="001B22E5"/>
    <w:rsid w:val="001E72E6"/>
    <w:rsid w:val="00251D06"/>
    <w:rsid w:val="002D1888"/>
    <w:rsid w:val="002D6831"/>
    <w:rsid w:val="00321F20"/>
    <w:rsid w:val="003300AE"/>
    <w:rsid w:val="00337F07"/>
    <w:rsid w:val="003408A6"/>
    <w:rsid w:val="003630CE"/>
    <w:rsid w:val="003A3D29"/>
    <w:rsid w:val="004200A4"/>
    <w:rsid w:val="00420844"/>
    <w:rsid w:val="004340C0"/>
    <w:rsid w:val="004547AE"/>
    <w:rsid w:val="004872CA"/>
    <w:rsid w:val="004B7AE5"/>
    <w:rsid w:val="004C30DA"/>
    <w:rsid w:val="004C585D"/>
    <w:rsid w:val="004C64A8"/>
    <w:rsid w:val="004D6F4F"/>
    <w:rsid w:val="0052093A"/>
    <w:rsid w:val="00524C95"/>
    <w:rsid w:val="005721F2"/>
    <w:rsid w:val="005742B7"/>
    <w:rsid w:val="00577CB1"/>
    <w:rsid w:val="005E0D7A"/>
    <w:rsid w:val="005F3528"/>
    <w:rsid w:val="005F71A6"/>
    <w:rsid w:val="00671914"/>
    <w:rsid w:val="00674D98"/>
    <w:rsid w:val="00681908"/>
    <w:rsid w:val="007045B1"/>
    <w:rsid w:val="00725F62"/>
    <w:rsid w:val="00725FD6"/>
    <w:rsid w:val="00732E6E"/>
    <w:rsid w:val="007A7F85"/>
    <w:rsid w:val="007B3D88"/>
    <w:rsid w:val="007B4A69"/>
    <w:rsid w:val="007D12A3"/>
    <w:rsid w:val="007D4DEF"/>
    <w:rsid w:val="007D7707"/>
    <w:rsid w:val="00820255"/>
    <w:rsid w:val="00841467"/>
    <w:rsid w:val="00870886"/>
    <w:rsid w:val="008D0712"/>
    <w:rsid w:val="00935342"/>
    <w:rsid w:val="00950E21"/>
    <w:rsid w:val="009513AC"/>
    <w:rsid w:val="009631C2"/>
    <w:rsid w:val="00967E65"/>
    <w:rsid w:val="00980ACA"/>
    <w:rsid w:val="00986553"/>
    <w:rsid w:val="00991527"/>
    <w:rsid w:val="009C0230"/>
    <w:rsid w:val="009D59DB"/>
    <w:rsid w:val="009D5D82"/>
    <w:rsid w:val="009E5409"/>
    <w:rsid w:val="00A20B1F"/>
    <w:rsid w:val="00A67349"/>
    <w:rsid w:val="00A92BB2"/>
    <w:rsid w:val="00AB499B"/>
    <w:rsid w:val="00AD7AD0"/>
    <w:rsid w:val="00AE7129"/>
    <w:rsid w:val="00B22AEE"/>
    <w:rsid w:val="00B22EBC"/>
    <w:rsid w:val="00BB6FE4"/>
    <w:rsid w:val="00BD7C7E"/>
    <w:rsid w:val="00BE3914"/>
    <w:rsid w:val="00C4733A"/>
    <w:rsid w:val="00C96486"/>
    <w:rsid w:val="00CA0314"/>
    <w:rsid w:val="00CA207E"/>
    <w:rsid w:val="00CB7846"/>
    <w:rsid w:val="00D27F9F"/>
    <w:rsid w:val="00D65B64"/>
    <w:rsid w:val="00D8121D"/>
    <w:rsid w:val="00D86B87"/>
    <w:rsid w:val="00DA37C3"/>
    <w:rsid w:val="00DB2C31"/>
    <w:rsid w:val="00DC027E"/>
    <w:rsid w:val="00DD2177"/>
    <w:rsid w:val="00DE0069"/>
    <w:rsid w:val="00DE666C"/>
    <w:rsid w:val="00E37023"/>
    <w:rsid w:val="00E46234"/>
    <w:rsid w:val="00E55768"/>
    <w:rsid w:val="00EB37F1"/>
    <w:rsid w:val="00EE2BC8"/>
    <w:rsid w:val="00EF363F"/>
    <w:rsid w:val="00F44E7C"/>
    <w:rsid w:val="00F67C6F"/>
    <w:rsid w:val="00F71833"/>
    <w:rsid w:val="00F75395"/>
    <w:rsid w:val="00F83D3C"/>
    <w:rsid w:val="00F840DF"/>
    <w:rsid w:val="00F86ADC"/>
    <w:rsid w:val="00F9406B"/>
    <w:rsid w:val="00FB03AC"/>
    <w:rsid w:val="00FD3FDD"/>
    <w:rsid w:val="00FF3F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E7BF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line="204" w:lineRule="auto"/>
        <w:ind w:left="6237"/>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6553"/>
    <w:pPr>
      <w:tabs>
        <w:tab w:val="left" w:pos="709"/>
      </w:tabs>
      <w:spacing w:line="240" w:lineRule="auto"/>
      <w:ind w:left="0"/>
      <w:jc w:val="both"/>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251D06"/>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A6734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86553"/>
    <w:pPr>
      <w:widowControl w:val="0"/>
      <w:tabs>
        <w:tab w:val="clear" w:pos="709"/>
      </w:tabs>
      <w:adjustRightInd w:val="0"/>
      <w:spacing w:after="160" w:line="240" w:lineRule="exact"/>
      <w:jc w:val="right"/>
    </w:pPr>
    <w:rPr>
      <w:sz w:val="20"/>
      <w:lang w:val="en-GB" w:eastAsia="en-US"/>
    </w:rPr>
  </w:style>
  <w:style w:type="paragraph" w:styleId="a4">
    <w:name w:val="caption"/>
    <w:basedOn w:val="a"/>
    <w:next w:val="a"/>
    <w:qFormat/>
    <w:rsid w:val="00B22EBC"/>
    <w:pPr>
      <w:widowControl w:val="0"/>
      <w:tabs>
        <w:tab w:val="clear" w:pos="709"/>
      </w:tabs>
      <w:autoSpaceDE w:val="0"/>
      <w:autoSpaceDN w:val="0"/>
      <w:adjustRightInd w:val="0"/>
      <w:spacing w:before="120" w:after="120"/>
      <w:jc w:val="left"/>
    </w:pPr>
    <w:rPr>
      <w:b/>
      <w:sz w:val="20"/>
      <w:lang w:val="en-US"/>
    </w:rPr>
  </w:style>
  <w:style w:type="paragraph" w:styleId="3">
    <w:name w:val="Body Text Indent 3"/>
    <w:basedOn w:val="a"/>
    <w:link w:val="30"/>
    <w:rsid w:val="00B22EBC"/>
    <w:pPr>
      <w:tabs>
        <w:tab w:val="left" w:pos="0"/>
      </w:tabs>
      <w:ind w:firstLine="360"/>
    </w:pPr>
    <w:rPr>
      <w:color w:val="000000"/>
      <w:spacing w:val="5"/>
      <w:sz w:val="24"/>
    </w:rPr>
  </w:style>
  <w:style w:type="character" w:customStyle="1" w:styleId="30">
    <w:name w:val="Основной текст с отступом 3 Знак"/>
    <w:basedOn w:val="a0"/>
    <w:link w:val="3"/>
    <w:rsid w:val="00B22EBC"/>
    <w:rPr>
      <w:rFonts w:ascii="Times New Roman" w:eastAsia="Times New Roman" w:hAnsi="Times New Roman" w:cs="Times New Roman"/>
      <w:color w:val="000000"/>
      <w:spacing w:val="5"/>
      <w:sz w:val="24"/>
      <w:szCs w:val="20"/>
      <w:lang w:eastAsia="ru-RU"/>
    </w:rPr>
  </w:style>
  <w:style w:type="character" w:customStyle="1" w:styleId="10">
    <w:name w:val="Заголовок 1 Знак"/>
    <w:basedOn w:val="a0"/>
    <w:link w:val="1"/>
    <w:uiPriority w:val="9"/>
    <w:rsid w:val="00251D06"/>
    <w:rPr>
      <w:rFonts w:asciiTheme="majorHAnsi" w:eastAsiaTheme="majorEastAsia" w:hAnsiTheme="majorHAnsi" w:cstheme="majorBidi"/>
      <w:b/>
      <w:bCs/>
      <w:color w:val="365F91" w:themeColor="accent1" w:themeShade="BF"/>
      <w:sz w:val="28"/>
      <w:szCs w:val="28"/>
      <w:lang w:eastAsia="ru-RU"/>
    </w:rPr>
  </w:style>
  <w:style w:type="paragraph" w:styleId="a5">
    <w:name w:val="Body Text"/>
    <w:basedOn w:val="a"/>
    <w:link w:val="a6"/>
    <w:uiPriority w:val="99"/>
    <w:semiHidden/>
    <w:unhideWhenUsed/>
    <w:rsid w:val="00725F62"/>
    <w:pPr>
      <w:spacing w:after="120"/>
    </w:pPr>
  </w:style>
  <w:style w:type="character" w:customStyle="1" w:styleId="a6">
    <w:name w:val="Основной текст Знак"/>
    <w:basedOn w:val="a0"/>
    <w:link w:val="a5"/>
    <w:uiPriority w:val="99"/>
    <w:semiHidden/>
    <w:rsid w:val="00725F62"/>
    <w:rPr>
      <w:rFonts w:ascii="Times New Roman" w:eastAsia="Times New Roman" w:hAnsi="Times New Roman" w:cs="Times New Roman"/>
      <w:sz w:val="28"/>
      <w:szCs w:val="20"/>
      <w:lang w:eastAsia="ru-RU"/>
    </w:rPr>
  </w:style>
  <w:style w:type="paragraph" w:styleId="a7">
    <w:name w:val="List Paragraph"/>
    <w:basedOn w:val="a"/>
    <w:uiPriority w:val="34"/>
    <w:qFormat/>
    <w:rsid w:val="00A67349"/>
    <w:pPr>
      <w:ind w:left="720"/>
      <w:contextualSpacing/>
    </w:pPr>
  </w:style>
  <w:style w:type="character" w:customStyle="1" w:styleId="20">
    <w:name w:val="Заголовок 2 Знак"/>
    <w:basedOn w:val="a0"/>
    <w:link w:val="2"/>
    <w:uiPriority w:val="9"/>
    <w:rsid w:val="00A67349"/>
    <w:rPr>
      <w:rFonts w:asciiTheme="majorHAnsi" w:eastAsiaTheme="majorEastAsia" w:hAnsiTheme="majorHAnsi" w:cstheme="majorBidi"/>
      <w:b/>
      <w:bCs/>
      <w:color w:val="4F81BD" w:themeColor="accent1"/>
      <w:sz w:val="26"/>
      <w:szCs w:val="26"/>
      <w:lang w:eastAsia="ru-RU"/>
    </w:rPr>
  </w:style>
  <w:style w:type="paragraph" w:styleId="a8">
    <w:name w:val="Balloon Text"/>
    <w:basedOn w:val="a"/>
    <w:link w:val="a9"/>
    <w:uiPriority w:val="99"/>
    <w:semiHidden/>
    <w:unhideWhenUsed/>
    <w:rsid w:val="00F86ADC"/>
    <w:rPr>
      <w:rFonts w:ascii="Tahoma" w:hAnsi="Tahoma" w:cs="Tahoma"/>
      <w:sz w:val="16"/>
      <w:szCs w:val="16"/>
    </w:rPr>
  </w:style>
  <w:style w:type="character" w:customStyle="1" w:styleId="a9">
    <w:name w:val="Текст выноски Знак"/>
    <w:basedOn w:val="a0"/>
    <w:link w:val="a8"/>
    <w:uiPriority w:val="99"/>
    <w:semiHidden/>
    <w:rsid w:val="00F86ADC"/>
    <w:rPr>
      <w:rFonts w:ascii="Tahoma" w:eastAsia="Times New Roman" w:hAnsi="Tahoma" w:cs="Tahoma"/>
      <w:sz w:val="16"/>
      <w:szCs w:val="16"/>
      <w:lang w:eastAsia="ru-RU"/>
    </w:rPr>
  </w:style>
  <w:style w:type="paragraph" w:styleId="aa">
    <w:name w:val="header"/>
    <w:basedOn w:val="a"/>
    <w:link w:val="ab"/>
    <w:uiPriority w:val="99"/>
    <w:semiHidden/>
    <w:unhideWhenUsed/>
    <w:rsid w:val="00950E21"/>
    <w:pPr>
      <w:tabs>
        <w:tab w:val="clear" w:pos="709"/>
        <w:tab w:val="center" w:pos="4677"/>
        <w:tab w:val="right" w:pos="9355"/>
      </w:tabs>
    </w:pPr>
  </w:style>
  <w:style w:type="character" w:customStyle="1" w:styleId="ab">
    <w:name w:val="Верхний колонтитул Знак"/>
    <w:basedOn w:val="a0"/>
    <w:link w:val="aa"/>
    <w:uiPriority w:val="99"/>
    <w:semiHidden/>
    <w:rsid w:val="00950E21"/>
    <w:rPr>
      <w:rFonts w:ascii="Times New Roman" w:eastAsia="Times New Roman" w:hAnsi="Times New Roman" w:cs="Times New Roman"/>
      <w:sz w:val="28"/>
      <w:szCs w:val="20"/>
      <w:lang w:eastAsia="ru-RU"/>
    </w:rPr>
  </w:style>
  <w:style w:type="paragraph" w:styleId="ac">
    <w:name w:val="footer"/>
    <w:basedOn w:val="a"/>
    <w:link w:val="ad"/>
    <w:uiPriority w:val="99"/>
    <w:semiHidden/>
    <w:unhideWhenUsed/>
    <w:rsid w:val="00950E21"/>
    <w:pPr>
      <w:tabs>
        <w:tab w:val="clear" w:pos="709"/>
        <w:tab w:val="center" w:pos="4677"/>
        <w:tab w:val="right" w:pos="9355"/>
      </w:tabs>
    </w:pPr>
  </w:style>
  <w:style w:type="character" w:customStyle="1" w:styleId="ad">
    <w:name w:val="Нижний колонтитул Знак"/>
    <w:basedOn w:val="a0"/>
    <w:link w:val="ac"/>
    <w:uiPriority w:val="99"/>
    <w:semiHidden/>
    <w:rsid w:val="00950E21"/>
    <w:rPr>
      <w:rFonts w:ascii="Times New Roman" w:eastAsia="Times New Roman" w:hAnsi="Times New Roman" w:cs="Times New Roman"/>
      <w:sz w:val="28"/>
      <w:szCs w:val="20"/>
      <w:lang w:eastAsia="ru-RU"/>
    </w:rPr>
  </w:style>
  <w:style w:type="table" w:styleId="ae">
    <w:name w:val="Table Grid"/>
    <w:basedOn w:val="a1"/>
    <w:uiPriority w:val="59"/>
    <w:rsid w:val="0067191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D7707"/>
    <w:pPr>
      <w:widowControl w:val="0"/>
      <w:tabs>
        <w:tab w:val="clear" w:pos="709"/>
      </w:tabs>
      <w:adjustRightInd w:val="0"/>
      <w:spacing w:after="160" w:line="240" w:lineRule="exact"/>
      <w:jc w:val="right"/>
    </w:pPr>
    <w:rPr>
      <w:sz w:val="20"/>
      <w:lang w:val="en-GB" w:eastAsia="en-US"/>
    </w:rPr>
  </w:style>
  <w:style w:type="paragraph" w:styleId="af0">
    <w:name w:val="TOC Heading"/>
    <w:basedOn w:val="1"/>
    <w:next w:val="a"/>
    <w:uiPriority w:val="39"/>
    <w:unhideWhenUsed/>
    <w:qFormat/>
    <w:rsid w:val="00DD2177"/>
    <w:pPr>
      <w:tabs>
        <w:tab w:val="clear" w:pos="709"/>
      </w:tabs>
      <w:spacing w:line="276" w:lineRule="auto"/>
      <w:jc w:val="left"/>
      <w:outlineLvl w:val="9"/>
    </w:pPr>
    <w:rPr>
      <w:lang w:eastAsia="en-US"/>
    </w:rPr>
  </w:style>
  <w:style w:type="paragraph" w:styleId="11">
    <w:name w:val="toc 1"/>
    <w:basedOn w:val="a"/>
    <w:next w:val="a"/>
    <w:autoRedefine/>
    <w:uiPriority w:val="39"/>
    <w:unhideWhenUsed/>
    <w:rsid w:val="00FF3F58"/>
    <w:pPr>
      <w:tabs>
        <w:tab w:val="clear" w:pos="709"/>
        <w:tab w:val="left" w:pos="560"/>
        <w:tab w:val="right" w:leader="dot" w:pos="9345"/>
      </w:tabs>
      <w:spacing w:before="120"/>
      <w:jc w:val="center"/>
    </w:pPr>
    <w:rPr>
      <w:rFonts w:asciiTheme="minorHAnsi" w:hAnsiTheme="minorHAnsi"/>
      <w:b/>
      <w:szCs w:val="28"/>
    </w:rPr>
  </w:style>
  <w:style w:type="paragraph" w:styleId="21">
    <w:name w:val="toc 2"/>
    <w:basedOn w:val="a"/>
    <w:next w:val="a"/>
    <w:autoRedefine/>
    <w:uiPriority w:val="39"/>
    <w:unhideWhenUsed/>
    <w:rsid w:val="00DD2177"/>
    <w:pPr>
      <w:tabs>
        <w:tab w:val="clear" w:pos="709"/>
      </w:tabs>
      <w:ind w:left="280"/>
      <w:jc w:val="left"/>
    </w:pPr>
    <w:rPr>
      <w:rFonts w:asciiTheme="minorHAnsi" w:hAnsiTheme="minorHAnsi"/>
      <w:b/>
      <w:sz w:val="22"/>
      <w:szCs w:val="22"/>
    </w:rPr>
  </w:style>
  <w:style w:type="character" w:styleId="af1">
    <w:name w:val="Hyperlink"/>
    <w:basedOn w:val="a0"/>
    <w:uiPriority w:val="99"/>
    <w:unhideWhenUsed/>
    <w:rsid w:val="00DD2177"/>
    <w:rPr>
      <w:color w:val="0000FF" w:themeColor="hyperlink"/>
      <w:u w:val="single"/>
    </w:rPr>
  </w:style>
  <w:style w:type="paragraph" w:customStyle="1" w:styleId="12">
    <w:name w:val="Обычный + 12 пт"/>
    <w:aliases w:val="разреженный на  0,1 пт"/>
    <w:basedOn w:val="a"/>
    <w:rsid w:val="002D1888"/>
    <w:pPr>
      <w:widowControl w:val="0"/>
      <w:tabs>
        <w:tab w:val="clear" w:pos="709"/>
      </w:tabs>
      <w:autoSpaceDE w:val="0"/>
      <w:autoSpaceDN w:val="0"/>
      <w:adjustRightInd w:val="0"/>
      <w:jc w:val="left"/>
    </w:pPr>
    <w:rPr>
      <w:sz w:val="20"/>
    </w:rPr>
  </w:style>
  <w:style w:type="character" w:styleId="af2">
    <w:name w:val="Placeholder Text"/>
    <w:basedOn w:val="a0"/>
    <w:uiPriority w:val="99"/>
    <w:semiHidden/>
    <w:rsid w:val="000E5B0F"/>
    <w:rPr>
      <w:color w:val="808080"/>
    </w:rPr>
  </w:style>
  <w:style w:type="paragraph" w:styleId="31">
    <w:name w:val="toc 3"/>
    <w:basedOn w:val="a"/>
    <w:next w:val="a"/>
    <w:autoRedefine/>
    <w:uiPriority w:val="39"/>
    <w:unhideWhenUsed/>
    <w:rsid w:val="005F3528"/>
    <w:pPr>
      <w:tabs>
        <w:tab w:val="clear" w:pos="709"/>
      </w:tabs>
      <w:ind w:left="560"/>
      <w:jc w:val="left"/>
    </w:pPr>
    <w:rPr>
      <w:rFonts w:asciiTheme="minorHAnsi" w:hAnsiTheme="minorHAnsi"/>
      <w:sz w:val="22"/>
      <w:szCs w:val="22"/>
    </w:rPr>
  </w:style>
  <w:style w:type="paragraph" w:styleId="4">
    <w:name w:val="toc 4"/>
    <w:basedOn w:val="a"/>
    <w:next w:val="a"/>
    <w:autoRedefine/>
    <w:uiPriority w:val="39"/>
    <w:unhideWhenUsed/>
    <w:rsid w:val="005F3528"/>
    <w:pPr>
      <w:tabs>
        <w:tab w:val="clear" w:pos="709"/>
      </w:tabs>
      <w:ind w:left="840"/>
      <w:jc w:val="left"/>
    </w:pPr>
    <w:rPr>
      <w:rFonts w:asciiTheme="minorHAnsi" w:hAnsiTheme="minorHAnsi"/>
      <w:sz w:val="20"/>
    </w:rPr>
  </w:style>
  <w:style w:type="paragraph" w:styleId="5">
    <w:name w:val="toc 5"/>
    <w:basedOn w:val="a"/>
    <w:next w:val="a"/>
    <w:autoRedefine/>
    <w:uiPriority w:val="39"/>
    <w:unhideWhenUsed/>
    <w:rsid w:val="005F3528"/>
    <w:pPr>
      <w:tabs>
        <w:tab w:val="clear" w:pos="709"/>
      </w:tabs>
      <w:ind w:left="1120"/>
      <w:jc w:val="left"/>
    </w:pPr>
    <w:rPr>
      <w:rFonts w:asciiTheme="minorHAnsi" w:hAnsiTheme="minorHAnsi"/>
      <w:sz w:val="20"/>
    </w:rPr>
  </w:style>
  <w:style w:type="paragraph" w:styleId="6">
    <w:name w:val="toc 6"/>
    <w:basedOn w:val="a"/>
    <w:next w:val="a"/>
    <w:autoRedefine/>
    <w:uiPriority w:val="39"/>
    <w:unhideWhenUsed/>
    <w:rsid w:val="005F3528"/>
    <w:pPr>
      <w:tabs>
        <w:tab w:val="clear" w:pos="709"/>
      </w:tabs>
      <w:ind w:left="1400"/>
      <w:jc w:val="left"/>
    </w:pPr>
    <w:rPr>
      <w:rFonts w:asciiTheme="minorHAnsi" w:hAnsiTheme="minorHAnsi"/>
      <w:sz w:val="20"/>
    </w:rPr>
  </w:style>
  <w:style w:type="paragraph" w:styleId="7">
    <w:name w:val="toc 7"/>
    <w:basedOn w:val="a"/>
    <w:next w:val="a"/>
    <w:autoRedefine/>
    <w:uiPriority w:val="39"/>
    <w:unhideWhenUsed/>
    <w:rsid w:val="005F3528"/>
    <w:pPr>
      <w:tabs>
        <w:tab w:val="clear" w:pos="709"/>
      </w:tabs>
      <w:ind w:left="1680"/>
      <w:jc w:val="left"/>
    </w:pPr>
    <w:rPr>
      <w:rFonts w:asciiTheme="minorHAnsi" w:hAnsiTheme="minorHAnsi"/>
      <w:sz w:val="20"/>
    </w:rPr>
  </w:style>
  <w:style w:type="paragraph" w:styleId="8">
    <w:name w:val="toc 8"/>
    <w:basedOn w:val="a"/>
    <w:next w:val="a"/>
    <w:autoRedefine/>
    <w:uiPriority w:val="39"/>
    <w:unhideWhenUsed/>
    <w:rsid w:val="005F3528"/>
    <w:pPr>
      <w:tabs>
        <w:tab w:val="clear" w:pos="709"/>
      </w:tabs>
      <w:ind w:left="1960"/>
      <w:jc w:val="left"/>
    </w:pPr>
    <w:rPr>
      <w:rFonts w:asciiTheme="minorHAnsi" w:hAnsiTheme="minorHAnsi"/>
      <w:sz w:val="20"/>
    </w:rPr>
  </w:style>
  <w:style w:type="paragraph" w:styleId="9">
    <w:name w:val="toc 9"/>
    <w:basedOn w:val="a"/>
    <w:next w:val="a"/>
    <w:autoRedefine/>
    <w:uiPriority w:val="39"/>
    <w:unhideWhenUsed/>
    <w:rsid w:val="005F3528"/>
    <w:pPr>
      <w:tabs>
        <w:tab w:val="clear" w:pos="709"/>
      </w:tabs>
      <w:ind w:left="2240"/>
      <w:jc w:val="left"/>
    </w:pPr>
    <w:rPr>
      <w:rFonts w:asciiTheme="minorHAnsi" w:hAnsi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72937">
      <w:bodyDiv w:val="1"/>
      <w:marLeft w:val="0"/>
      <w:marRight w:val="0"/>
      <w:marTop w:val="0"/>
      <w:marBottom w:val="0"/>
      <w:divBdr>
        <w:top w:val="none" w:sz="0" w:space="0" w:color="auto"/>
        <w:left w:val="none" w:sz="0" w:space="0" w:color="auto"/>
        <w:bottom w:val="none" w:sz="0" w:space="0" w:color="auto"/>
        <w:right w:val="none" w:sz="0" w:space="0" w:color="auto"/>
      </w:divBdr>
    </w:div>
    <w:div w:id="193370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oleObject" Target="embeddings/oleObject2.bin"/><Relationship Id="rId12" Type="http://schemas.openxmlformats.org/officeDocument/2006/relationships/image" Target="media/image3.wmf"/><Relationship Id="rId13" Type="http://schemas.openxmlformats.org/officeDocument/2006/relationships/oleObject" Target="embeddings/oleObject3.bin"/><Relationship Id="rId14" Type="http://schemas.openxmlformats.org/officeDocument/2006/relationships/image" Target="media/image4.wmf"/><Relationship Id="rId15" Type="http://schemas.openxmlformats.org/officeDocument/2006/relationships/oleObject" Target="embeddings/oleObject4.bin"/><Relationship Id="rId16" Type="http://schemas.openxmlformats.org/officeDocument/2006/relationships/image" Target="media/image5.tif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oleObject" Target="embeddings/oleObject1.bin"/><Relationship Id="rId10" Type="http://schemas.openxmlformats.org/officeDocument/2006/relationships/image" Target="media/image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196D98-21C0-9646-9BDF-D1BD6E68B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1518</TotalTime>
  <Pages>4</Pages>
  <Words>550</Words>
  <Characters>3135</Characters>
  <Application>Microsoft Macintosh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Рустам Бекмансуров</cp:lastModifiedBy>
  <cp:revision>63</cp:revision>
  <dcterms:created xsi:type="dcterms:W3CDTF">2017-02-13T12:51:00Z</dcterms:created>
  <dcterms:modified xsi:type="dcterms:W3CDTF">2017-11-06T07:09:00Z</dcterms:modified>
</cp:coreProperties>
</file>